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F01" w:rsidRDefault="00493F01">
      <w:pPr>
        <w:spacing w:line="440" w:lineRule="exact"/>
        <w:jc w:val="center"/>
        <w:rPr>
          <w:rFonts w:ascii="黑体" w:eastAsia="黑体"/>
          <w:b/>
          <w:bCs/>
          <w:sz w:val="36"/>
          <w:szCs w:val="36"/>
        </w:rPr>
      </w:pPr>
    </w:p>
    <w:p w:rsidR="00493F01" w:rsidRDefault="00493F01">
      <w:pPr>
        <w:spacing w:line="440" w:lineRule="exact"/>
        <w:jc w:val="center"/>
        <w:rPr>
          <w:rFonts w:ascii="黑体" w:eastAsia="黑体"/>
          <w:b/>
          <w:bCs/>
          <w:sz w:val="36"/>
          <w:szCs w:val="36"/>
        </w:rPr>
      </w:pPr>
      <w:r>
        <w:rPr>
          <w:rFonts w:ascii="黑体" w:eastAsia="黑体" w:hint="eastAsia"/>
          <w:b/>
          <w:bCs/>
          <w:sz w:val="36"/>
          <w:szCs w:val="36"/>
        </w:rPr>
        <w:t>吉林省地方志编纂委员会</w:t>
      </w:r>
    </w:p>
    <w:p w:rsidR="00493F01" w:rsidRDefault="00493F01">
      <w:pPr>
        <w:spacing w:line="440" w:lineRule="exact"/>
        <w:jc w:val="center"/>
        <w:rPr>
          <w:rFonts w:ascii="黑体" w:eastAsia="黑体" w:cs="黑体"/>
          <w:b/>
          <w:bCs/>
          <w:sz w:val="36"/>
          <w:szCs w:val="36"/>
          <w:lang w:val="zh-CN"/>
        </w:rPr>
      </w:pPr>
      <w:r>
        <w:rPr>
          <w:rFonts w:ascii="黑体" w:eastAsia="黑体" w:cs="黑体"/>
          <w:b/>
          <w:bCs/>
          <w:sz w:val="36"/>
          <w:szCs w:val="36"/>
          <w:lang w:val="zh-CN"/>
        </w:rPr>
        <w:t>2020</w:t>
      </w:r>
      <w:r>
        <w:rPr>
          <w:rFonts w:ascii="黑体" w:eastAsia="黑体" w:cs="黑体" w:hint="eastAsia"/>
          <w:b/>
          <w:bCs/>
          <w:sz w:val="36"/>
          <w:szCs w:val="36"/>
          <w:lang w:val="zh-CN"/>
        </w:rPr>
        <w:t>年志鉴图书数据转换项目采购文件</w:t>
      </w:r>
    </w:p>
    <w:p w:rsidR="00493F01" w:rsidRDefault="00493F01">
      <w:pPr>
        <w:spacing w:line="440" w:lineRule="exact"/>
        <w:jc w:val="center"/>
        <w:rPr>
          <w:rFonts w:ascii="黑体" w:eastAsia="黑体"/>
          <w:b/>
          <w:bCs/>
          <w:sz w:val="30"/>
          <w:szCs w:val="30"/>
          <w:lang w:val="zh-CN"/>
        </w:rPr>
      </w:pPr>
      <w:r>
        <w:rPr>
          <w:rFonts w:ascii="黑体" w:eastAsia="黑体" w:cs="黑体" w:hint="eastAsia"/>
          <w:b/>
          <w:bCs/>
          <w:sz w:val="30"/>
          <w:szCs w:val="30"/>
          <w:lang w:val="zh-CN"/>
        </w:rPr>
        <w:t>采购文件编号：</w:t>
      </w:r>
      <w:r>
        <w:rPr>
          <w:rFonts w:ascii="黑体" w:eastAsia="黑体" w:cs="黑体"/>
          <w:b/>
          <w:bCs/>
          <w:sz w:val="30"/>
          <w:szCs w:val="30"/>
          <w:lang w:val="zh-CN"/>
        </w:rPr>
        <w:t>2020-07_XM_1</w:t>
      </w:r>
    </w:p>
    <w:p w:rsidR="00493F01" w:rsidRDefault="00493F01" w:rsidP="009D37F8">
      <w:pPr>
        <w:spacing w:line="360" w:lineRule="exact"/>
        <w:ind w:firstLineChars="196" w:firstLine="31680"/>
        <w:jc w:val="center"/>
        <w:rPr>
          <w:rFonts w:ascii="黑体" w:eastAsia="黑体" w:cs="黑体"/>
          <w:b/>
          <w:bCs/>
          <w:color w:val="000000"/>
          <w:sz w:val="24"/>
          <w:lang w:val="zh-CN"/>
        </w:rPr>
      </w:pPr>
      <w:r>
        <w:rPr>
          <w:rFonts w:ascii="黑体" w:eastAsia="黑体" w:cs="黑体" w:hint="eastAsia"/>
          <w:b/>
          <w:bCs/>
          <w:color w:val="000000"/>
          <w:sz w:val="24"/>
          <w:lang w:val="zh-CN"/>
        </w:rPr>
        <w:t>（</w:t>
      </w:r>
      <w:r>
        <w:rPr>
          <w:rFonts w:ascii="黑体" w:eastAsia="黑体" w:cs="黑体" w:hint="eastAsia"/>
          <w:b/>
          <w:bCs/>
          <w:color w:val="000000"/>
          <w:sz w:val="32"/>
          <w:szCs w:val="32"/>
          <w:lang w:val="zh-CN"/>
        </w:rPr>
        <w:t>需求部分）</w:t>
      </w:r>
    </w:p>
    <w:p w:rsidR="00493F01" w:rsidRDefault="00493F01">
      <w:pPr>
        <w:spacing w:line="360" w:lineRule="exact"/>
        <w:rPr>
          <w:color w:val="000000"/>
        </w:rPr>
      </w:pPr>
    </w:p>
    <w:p w:rsidR="00493F01" w:rsidRDefault="00493F01">
      <w:pPr>
        <w:spacing w:line="360" w:lineRule="exact"/>
        <w:jc w:val="center"/>
        <w:rPr>
          <w:rFonts w:ascii="黑体" w:eastAsia="黑体"/>
          <w:b/>
          <w:bCs/>
          <w:color w:val="000000"/>
          <w:sz w:val="32"/>
          <w:szCs w:val="32"/>
          <w:lang w:val="zh-CN"/>
        </w:rPr>
      </w:pPr>
      <w:r>
        <w:rPr>
          <w:rFonts w:ascii="黑体" w:eastAsia="黑体" w:cs="黑体" w:hint="eastAsia"/>
          <w:b/>
          <w:bCs/>
          <w:color w:val="000000"/>
          <w:sz w:val="32"/>
          <w:szCs w:val="32"/>
          <w:lang w:val="zh-CN"/>
        </w:rPr>
        <w:t>第一章</w:t>
      </w:r>
      <w:r>
        <w:rPr>
          <w:rFonts w:ascii="黑体" w:eastAsia="黑体" w:cs="黑体"/>
          <w:b/>
          <w:bCs/>
          <w:color w:val="000000"/>
          <w:sz w:val="32"/>
          <w:szCs w:val="32"/>
          <w:lang w:val="zh-CN"/>
        </w:rPr>
        <w:t xml:space="preserve"> </w:t>
      </w:r>
      <w:r>
        <w:rPr>
          <w:rFonts w:ascii="黑体" w:eastAsia="黑体" w:cs="黑体" w:hint="eastAsia"/>
          <w:b/>
          <w:bCs/>
          <w:color w:val="000000"/>
          <w:sz w:val="32"/>
          <w:szCs w:val="32"/>
          <w:lang w:val="zh-CN"/>
        </w:rPr>
        <w:t>采购邀请书</w:t>
      </w:r>
    </w:p>
    <w:p w:rsidR="00493F01" w:rsidRDefault="00493F01">
      <w:pPr>
        <w:ind w:firstLine="480"/>
        <w:rPr>
          <w:rFonts w:ascii="宋体"/>
          <w:sz w:val="24"/>
          <w:lang w:val="zh-CN"/>
        </w:rPr>
      </w:pPr>
    </w:p>
    <w:p w:rsidR="00493F01" w:rsidRDefault="00493F01">
      <w:pPr>
        <w:ind w:firstLine="420"/>
        <w:rPr>
          <w:rFonts w:ascii="宋体" w:cs="宋体"/>
          <w:sz w:val="24"/>
          <w:lang w:val="zh-CN"/>
        </w:rPr>
      </w:pPr>
      <w:r>
        <w:rPr>
          <w:rFonts w:hint="eastAsia"/>
          <w:color w:val="000000"/>
          <w:sz w:val="24"/>
        </w:rPr>
        <w:t>依照《政府采购非招标采购方式管理办法》</w:t>
      </w:r>
      <w:r>
        <w:rPr>
          <w:rFonts w:ascii="宋体" w:cs="宋体" w:hint="eastAsia"/>
          <w:sz w:val="24"/>
          <w:lang w:val="zh-CN"/>
        </w:rPr>
        <w:t>要求，采购人：吉林省地方志编纂委员会就</w:t>
      </w:r>
      <w:r>
        <w:rPr>
          <w:rFonts w:ascii="宋体" w:cs="宋体"/>
          <w:sz w:val="24"/>
          <w:lang w:val="zh-CN"/>
        </w:rPr>
        <w:t>2020</w:t>
      </w:r>
      <w:r>
        <w:rPr>
          <w:rFonts w:ascii="宋体" w:cs="宋体" w:hint="eastAsia"/>
          <w:sz w:val="24"/>
          <w:lang w:val="zh-CN"/>
        </w:rPr>
        <w:t>年地方志图书数字化服务项目参照竞争性谈判进行自行采购，现邀请合格的供应商提交密封报价。</w:t>
      </w:r>
    </w:p>
    <w:p w:rsidR="00493F01" w:rsidRDefault="00493F01">
      <w:pPr>
        <w:ind w:firstLine="420"/>
        <w:rPr>
          <w:rFonts w:ascii="宋体" w:cs="宋体"/>
          <w:sz w:val="24"/>
          <w:lang w:val="zh-CN"/>
        </w:rPr>
      </w:pPr>
    </w:p>
    <w:p w:rsidR="00493F01" w:rsidRDefault="00493F01">
      <w:pPr>
        <w:ind w:firstLine="482"/>
        <w:rPr>
          <w:rFonts w:ascii="宋体"/>
          <w:b/>
          <w:bCs/>
          <w:sz w:val="24"/>
          <w:lang w:val="zh-CN"/>
        </w:rPr>
      </w:pPr>
      <w:r>
        <w:rPr>
          <w:rFonts w:ascii="宋体" w:cs="宋体"/>
          <w:b/>
          <w:bCs/>
          <w:sz w:val="24"/>
          <w:lang w:val="zh-CN"/>
        </w:rPr>
        <w:t>1</w:t>
      </w:r>
      <w:r>
        <w:rPr>
          <w:rFonts w:ascii="宋体" w:cs="宋体" w:hint="eastAsia"/>
          <w:b/>
          <w:bCs/>
          <w:sz w:val="24"/>
          <w:lang w:val="zh-CN"/>
        </w:rPr>
        <w:t>．合格供应商资格条件要求：</w:t>
      </w:r>
    </w:p>
    <w:p w:rsidR="00493F01" w:rsidRDefault="00493F01">
      <w:pPr>
        <w:tabs>
          <w:tab w:val="left" w:pos="709"/>
        </w:tabs>
        <w:spacing w:line="360" w:lineRule="exact"/>
        <w:ind w:firstLine="480"/>
        <w:rPr>
          <w:rFonts w:ascii="宋体"/>
          <w:sz w:val="24"/>
          <w:lang w:val="zh-CN"/>
        </w:rPr>
      </w:pPr>
      <w:r>
        <w:rPr>
          <w:rFonts w:ascii="宋体" w:cs="宋体"/>
          <w:color w:val="000000"/>
          <w:sz w:val="24"/>
          <w:lang w:val="zh-CN"/>
        </w:rPr>
        <w:t xml:space="preserve">1.1 </w:t>
      </w:r>
      <w:r>
        <w:rPr>
          <w:rFonts w:ascii="宋体" w:cs="宋体" w:hint="eastAsia"/>
          <w:color w:val="000000"/>
          <w:sz w:val="24"/>
          <w:lang w:val="zh-CN"/>
        </w:rPr>
        <w:t>符合《中华人民共和国政府采购法》第</w:t>
      </w:r>
      <w:r>
        <w:rPr>
          <w:rFonts w:ascii="宋体" w:cs="宋体"/>
          <w:color w:val="000000"/>
          <w:sz w:val="24"/>
          <w:lang w:val="zh-CN"/>
        </w:rPr>
        <w:t>22</w:t>
      </w:r>
      <w:r>
        <w:rPr>
          <w:rFonts w:ascii="宋体" w:cs="宋体" w:hint="eastAsia"/>
          <w:color w:val="000000"/>
          <w:sz w:val="24"/>
          <w:lang w:val="zh-CN"/>
        </w:rPr>
        <w:t>条规定的</w:t>
      </w:r>
      <w:r>
        <w:rPr>
          <w:rFonts w:ascii="宋体" w:cs="宋体" w:hint="eastAsia"/>
          <w:sz w:val="24"/>
          <w:lang w:val="zh-CN"/>
        </w:rPr>
        <w:t>条件。</w:t>
      </w:r>
    </w:p>
    <w:p w:rsidR="00493F01" w:rsidRDefault="00493F01">
      <w:pPr>
        <w:spacing w:line="360" w:lineRule="exact"/>
        <w:ind w:firstLine="480"/>
        <w:rPr>
          <w:rFonts w:ascii="宋体"/>
          <w:sz w:val="24"/>
          <w:lang w:val="zh-CN"/>
        </w:rPr>
      </w:pPr>
      <w:r>
        <w:rPr>
          <w:rFonts w:ascii="黑体" w:eastAsia="黑体" w:cs="黑体"/>
          <w:sz w:val="24"/>
          <w:lang w:val="zh-CN"/>
        </w:rPr>
        <w:t xml:space="preserve">1.2 </w:t>
      </w:r>
      <w:r>
        <w:rPr>
          <w:rFonts w:ascii="宋体" w:cs="宋体" w:hint="eastAsia"/>
          <w:sz w:val="24"/>
          <w:lang w:val="zh-CN"/>
        </w:rPr>
        <w:t>具备国家有关主管部门批准的制造（和</w:t>
      </w:r>
      <w:r>
        <w:rPr>
          <w:rFonts w:ascii="宋体" w:cs="宋体"/>
          <w:sz w:val="24"/>
          <w:lang w:val="zh-CN"/>
        </w:rPr>
        <w:t>/</w:t>
      </w:r>
      <w:r>
        <w:rPr>
          <w:rFonts w:ascii="宋体" w:cs="宋体" w:hint="eastAsia"/>
          <w:sz w:val="24"/>
          <w:lang w:val="zh-CN"/>
        </w:rPr>
        <w:t>或经销）本招标项目标的的合法资格。</w:t>
      </w:r>
    </w:p>
    <w:p w:rsidR="00493F01" w:rsidRDefault="00493F01">
      <w:pPr>
        <w:spacing w:line="360" w:lineRule="exact"/>
        <w:ind w:firstLine="480"/>
        <w:rPr>
          <w:rFonts w:ascii="宋体"/>
          <w:sz w:val="24"/>
          <w:lang w:val="zh-CN"/>
        </w:rPr>
      </w:pPr>
      <w:r>
        <w:rPr>
          <w:rFonts w:ascii="黑体" w:eastAsia="黑体" w:cs="黑体"/>
          <w:sz w:val="24"/>
          <w:lang w:val="zh-CN"/>
        </w:rPr>
        <w:t>1.3</w:t>
      </w:r>
      <w:r>
        <w:rPr>
          <w:rFonts w:ascii="宋体" w:hint="eastAsia"/>
          <w:sz w:val="24"/>
        </w:rPr>
        <w:t>单位负责人为同一人或者存在直接控股、管理关系的不同供应商，不得参加同一合同项下的政府采购活动。</w:t>
      </w:r>
    </w:p>
    <w:p w:rsidR="00493F01" w:rsidRDefault="00493F01">
      <w:pPr>
        <w:spacing w:line="360" w:lineRule="exact"/>
        <w:ind w:firstLine="480"/>
        <w:rPr>
          <w:rFonts w:ascii="宋体"/>
          <w:b/>
          <w:bCs/>
          <w:sz w:val="24"/>
          <w:lang w:val="zh-CN"/>
        </w:rPr>
      </w:pPr>
      <w:r>
        <w:rPr>
          <w:rFonts w:ascii="黑体" w:eastAsia="黑体" w:cs="黑体"/>
          <w:sz w:val="24"/>
          <w:lang w:val="zh-CN"/>
        </w:rPr>
        <w:t xml:space="preserve">1.4 </w:t>
      </w:r>
      <w:r>
        <w:rPr>
          <w:rFonts w:ascii="宋体" w:cs="宋体" w:hint="eastAsia"/>
          <w:sz w:val="24"/>
          <w:lang w:val="zh-CN"/>
        </w:rPr>
        <w:t>投标人具有工商部门分颁发的《经营许可证》。</w:t>
      </w:r>
    </w:p>
    <w:p w:rsidR="00493F01" w:rsidRDefault="00493F01">
      <w:pPr>
        <w:spacing w:line="360" w:lineRule="exact"/>
        <w:ind w:firstLine="480"/>
        <w:rPr>
          <w:rFonts w:ascii="宋体"/>
          <w:sz w:val="24"/>
          <w:lang w:val="zh-CN"/>
        </w:rPr>
      </w:pPr>
      <w:r>
        <w:rPr>
          <w:rFonts w:ascii="宋体" w:cs="宋体"/>
          <w:sz w:val="24"/>
          <w:lang w:val="zh-CN"/>
        </w:rPr>
        <w:t xml:space="preserve">1.5 </w:t>
      </w:r>
      <w:r>
        <w:rPr>
          <w:rFonts w:ascii="宋体" w:cs="宋体" w:hint="eastAsia"/>
          <w:sz w:val="24"/>
          <w:lang w:val="zh-CN"/>
        </w:rPr>
        <w:t>本项目不接受联合体投标。</w:t>
      </w:r>
    </w:p>
    <w:p w:rsidR="00493F01" w:rsidRDefault="00493F01">
      <w:pPr>
        <w:ind w:firstLine="482"/>
        <w:rPr>
          <w:rFonts w:ascii="宋体" w:cs="宋体"/>
          <w:sz w:val="24"/>
          <w:lang w:val="zh-CN"/>
        </w:rPr>
      </w:pPr>
    </w:p>
    <w:p w:rsidR="00493F01" w:rsidRDefault="00493F01">
      <w:pPr>
        <w:ind w:firstLine="482"/>
        <w:rPr>
          <w:rFonts w:ascii="宋体"/>
          <w:sz w:val="24"/>
          <w:lang w:val="zh-CN"/>
        </w:rPr>
      </w:pPr>
      <w:r>
        <w:rPr>
          <w:rFonts w:ascii="宋体" w:cs="宋体"/>
          <w:b/>
          <w:bCs/>
          <w:sz w:val="24"/>
          <w:lang w:val="zh-CN"/>
        </w:rPr>
        <w:t>2</w:t>
      </w:r>
      <w:r>
        <w:rPr>
          <w:rFonts w:ascii="宋体" w:cs="宋体" w:hint="eastAsia"/>
          <w:b/>
          <w:bCs/>
          <w:sz w:val="24"/>
          <w:lang w:val="zh-CN"/>
        </w:rPr>
        <w:t>．采购文件的获取时间和方式：自本项目采购信息公告发布之日起至</w:t>
      </w:r>
      <w:r>
        <w:rPr>
          <w:rFonts w:ascii="宋体" w:cs="宋体"/>
          <w:b/>
          <w:bCs/>
          <w:sz w:val="24"/>
          <w:lang w:val="zh-CN"/>
        </w:rPr>
        <w:t>2019</w:t>
      </w:r>
      <w:r>
        <w:rPr>
          <w:rFonts w:ascii="宋体" w:cs="宋体" w:hint="eastAsia"/>
          <w:b/>
          <w:bCs/>
          <w:sz w:val="24"/>
          <w:lang w:val="zh-CN"/>
        </w:rPr>
        <w:t>年</w:t>
      </w:r>
      <w:r>
        <w:rPr>
          <w:rFonts w:ascii="宋体" w:cs="宋体"/>
          <w:b/>
          <w:bCs/>
          <w:sz w:val="24"/>
          <w:lang w:val="zh-CN"/>
        </w:rPr>
        <w:t>5</w:t>
      </w:r>
      <w:r>
        <w:rPr>
          <w:rFonts w:ascii="宋体" w:cs="宋体" w:hint="eastAsia"/>
          <w:b/>
          <w:bCs/>
          <w:sz w:val="24"/>
          <w:lang w:val="zh-CN"/>
        </w:rPr>
        <w:t>月</w:t>
      </w:r>
      <w:r>
        <w:rPr>
          <w:rFonts w:ascii="宋体" w:cs="宋体"/>
          <w:b/>
          <w:bCs/>
          <w:sz w:val="24"/>
          <w:lang w:val="zh-CN"/>
        </w:rPr>
        <w:t xml:space="preserve">31 </w:t>
      </w:r>
      <w:r>
        <w:rPr>
          <w:rFonts w:ascii="宋体" w:cs="宋体" w:hint="eastAsia"/>
          <w:b/>
          <w:bCs/>
          <w:sz w:val="24"/>
          <w:lang w:val="zh-CN"/>
        </w:rPr>
        <w:t>日</w:t>
      </w:r>
      <w:r>
        <w:rPr>
          <w:rFonts w:ascii="宋体" w:cs="宋体"/>
          <w:b/>
          <w:bCs/>
          <w:sz w:val="24"/>
          <w:lang w:val="zh-CN"/>
        </w:rPr>
        <w:t xml:space="preserve"> 8:30</w:t>
      </w:r>
      <w:r>
        <w:rPr>
          <w:rFonts w:ascii="宋体" w:cs="宋体" w:hint="eastAsia"/>
          <w:b/>
          <w:bCs/>
          <w:sz w:val="24"/>
          <w:lang w:val="zh-CN"/>
        </w:rPr>
        <w:t>时（北京时间，下同），请有意参加投标的供应商自行登陆吉林省地方志编纂委员会网站下载。</w:t>
      </w:r>
    </w:p>
    <w:p w:rsidR="00493F01" w:rsidRDefault="00493F01">
      <w:pPr>
        <w:ind w:firstLine="482"/>
        <w:rPr>
          <w:rFonts w:ascii="宋体"/>
          <w:b/>
          <w:bCs/>
          <w:sz w:val="24"/>
          <w:lang w:val="zh-CN"/>
        </w:rPr>
      </w:pPr>
      <w:r>
        <w:rPr>
          <w:rFonts w:ascii="宋体" w:cs="宋体"/>
          <w:b/>
          <w:bCs/>
          <w:sz w:val="24"/>
          <w:lang w:val="zh-CN"/>
        </w:rPr>
        <w:t>3</w:t>
      </w:r>
      <w:r>
        <w:rPr>
          <w:rFonts w:ascii="宋体" w:cs="宋体" w:hint="eastAsia"/>
          <w:b/>
          <w:bCs/>
          <w:sz w:val="24"/>
          <w:lang w:val="zh-CN"/>
        </w:rPr>
        <w:t>．确认参加采购截止时间：</w:t>
      </w:r>
      <w:smartTag w:uri="urn:schemas-microsoft-com:office:smarttags" w:element="chsdate">
        <w:smartTagPr>
          <w:attr w:name="IsROCDate" w:val="False"/>
          <w:attr w:name="IsLunarDate" w:val="False"/>
          <w:attr w:name="Day" w:val="27"/>
          <w:attr w:name="Month" w:val="7"/>
          <w:attr w:name="Year" w:val="2020"/>
        </w:smartTagPr>
        <w:r>
          <w:rPr>
            <w:rFonts w:ascii="宋体" w:cs="宋体"/>
            <w:b/>
            <w:bCs/>
            <w:sz w:val="24"/>
            <w:lang w:val="zh-CN"/>
          </w:rPr>
          <w:t>2020</w:t>
        </w:r>
        <w:r>
          <w:rPr>
            <w:rFonts w:ascii="宋体" w:cs="宋体" w:hint="eastAsia"/>
            <w:b/>
            <w:bCs/>
            <w:sz w:val="24"/>
            <w:lang w:val="zh-CN"/>
          </w:rPr>
          <w:t>年</w:t>
        </w:r>
        <w:r>
          <w:rPr>
            <w:rFonts w:ascii="宋体" w:cs="宋体"/>
            <w:b/>
            <w:bCs/>
            <w:sz w:val="24"/>
            <w:lang w:val="zh-CN"/>
          </w:rPr>
          <w:t>7</w:t>
        </w:r>
        <w:r>
          <w:rPr>
            <w:rFonts w:ascii="宋体" w:cs="宋体" w:hint="eastAsia"/>
            <w:b/>
            <w:bCs/>
            <w:sz w:val="24"/>
            <w:lang w:val="zh-CN"/>
          </w:rPr>
          <w:t>月</w:t>
        </w:r>
        <w:r>
          <w:rPr>
            <w:rFonts w:ascii="宋体" w:cs="宋体"/>
            <w:b/>
            <w:bCs/>
            <w:sz w:val="24"/>
          </w:rPr>
          <w:t>27</w:t>
        </w:r>
        <w:r>
          <w:rPr>
            <w:rFonts w:ascii="宋体" w:cs="宋体" w:hint="eastAsia"/>
            <w:b/>
            <w:bCs/>
            <w:sz w:val="24"/>
            <w:lang w:val="zh-CN"/>
          </w:rPr>
          <w:t>日</w:t>
        </w:r>
      </w:smartTag>
      <w:r>
        <w:rPr>
          <w:rFonts w:ascii="宋体" w:cs="宋体"/>
          <w:b/>
          <w:bCs/>
          <w:sz w:val="24"/>
        </w:rPr>
        <w:t>09</w:t>
      </w:r>
      <w:r>
        <w:rPr>
          <w:rFonts w:ascii="宋体" w:cs="宋体"/>
          <w:b/>
          <w:bCs/>
          <w:sz w:val="24"/>
          <w:lang w:val="zh-CN"/>
        </w:rPr>
        <w:t>:00</w:t>
      </w:r>
      <w:r>
        <w:rPr>
          <w:rFonts w:ascii="宋体" w:cs="宋体" w:hint="eastAsia"/>
          <w:b/>
          <w:bCs/>
          <w:sz w:val="24"/>
          <w:lang w:val="zh-CN"/>
        </w:rPr>
        <w:t>。</w:t>
      </w:r>
    </w:p>
    <w:p w:rsidR="00493F01" w:rsidRDefault="00493F01">
      <w:pPr>
        <w:ind w:firstLine="482"/>
        <w:rPr>
          <w:rFonts w:ascii="宋体"/>
          <w:b/>
          <w:bCs/>
          <w:sz w:val="24"/>
          <w:lang w:val="zh-CN"/>
        </w:rPr>
      </w:pPr>
      <w:r>
        <w:rPr>
          <w:rFonts w:ascii="宋体" w:cs="宋体"/>
          <w:b/>
          <w:bCs/>
          <w:sz w:val="24"/>
          <w:lang w:val="zh-CN"/>
        </w:rPr>
        <w:t>4</w:t>
      </w:r>
      <w:r>
        <w:rPr>
          <w:rFonts w:ascii="宋体" w:cs="宋体" w:hint="eastAsia"/>
          <w:b/>
          <w:bCs/>
          <w:sz w:val="24"/>
          <w:lang w:val="zh-CN"/>
        </w:rPr>
        <w:t>．项目答疑会和踏勘现场：无</w:t>
      </w:r>
    </w:p>
    <w:p w:rsidR="00493F01" w:rsidRDefault="00493F01">
      <w:pPr>
        <w:ind w:firstLine="482"/>
        <w:rPr>
          <w:rFonts w:ascii="宋体" w:cs="宋体"/>
          <w:b/>
          <w:bCs/>
          <w:sz w:val="24"/>
          <w:lang w:val="zh-CN"/>
        </w:rPr>
      </w:pPr>
      <w:r>
        <w:rPr>
          <w:rFonts w:ascii="宋体" w:cs="宋体"/>
          <w:b/>
          <w:bCs/>
          <w:sz w:val="24"/>
          <w:lang w:val="zh-CN"/>
        </w:rPr>
        <w:t>5</w:t>
      </w:r>
      <w:r>
        <w:rPr>
          <w:rFonts w:ascii="宋体" w:cs="宋体" w:hint="eastAsia"/>
          <w:b/>
          <w:bCs/>
          <w:sz w:val="24"/>
          <w:lang w:val="zh-CN"/>
        </w:rPr>
        <w:t>．接受响应文件时间、报价截止时间及谈判预备会议时间：</w:t>
      </w:r>
    </w:p>
    <w:p w:rsidR="00493F01" w:rsidRDefault="00493F01">
      <w:pPr>
        <w:ind w:firstLine="482"/>
        <w:rPr>
          <w:rFonts w:ascii="宋体"/>
          <w:sz w:val="24"/>
          <w:lang w:val="zh-CN"/>
        </w:rPr>
      </w:pPr>
      <w:r>
        <w:rPr>
          <w:rFonts w:ascii="宋体" w:cs="宋体" w:hint="eastAsia"/>
          <w:b/>
          <w:bCs/>
          <w:sz w:val="24"/>
          <w:lang w:val="zh-CN"/>
        </w:rPr>
        <w:t>（</w:t>
      </w:r>
      <w:r>
        <w:rPr>
          <w:rFonts w:ascii="宋体" w:cs="宋体"/>
          <w:b/>
          <w:bCs/>
          <w:sz w:val="24"/>
          <w:lang w:val="zh-CN"/>
        </w:rPr>
        <w:t>1</w:t>
      </w:r>
      <w:r>
        <w:rPr>
          <w:rFonts w:ascii="宋体" w:cs="宋体" w:hint="eastAsia"/>
          <w:b/>
          <w:bCs/>
          <w:sz w:val="24"/>
          <w:lang w:val="zh-CN"/>
        </w:rPr>
        <w:t>）接受响应文件时间：</w:t>
      </w:r>
      <w:bookmarkStart w:id="0" w:name="shout1"/>
      <w:r>
        <w:rPr>
          <w:rFonts w:ascii="宋体" w:cs="宋体"/>
          <w:sz w:val="24"/>
          <w:lang w:val="zh-CN"/>
        </w:rPr>
        <w:t xml:space="preserve">2020 </w:t>
      </w:r>
      <w:r>
        <w:rPr>
          <w:rFonts w:ascii="宋体" w:cs="宋体" w:hint="eastAsia"/>
          <w:sz w:val="24"/>
          <w:lang w:val="zh-CN"/>
        </w:rPr>
        <w:t>年</w:t>
      </w:r>
      <w:r>
        <w:rPr>
          <w:rFonts w:ascii="宋体" w:cs="宋体"/>
          <w:sz w:val="24"/>
          <w:lang w:val="zh-CN"/>
        </w:rPr>
        <w:t xml:space="preserve"> </w:t>
      </w:r>
      <w:smartTag w:uri="urn:schemas-microsoft-com:office:smarttags" w:element="chsdate">
        <w:smartTagPr>
          <w:attr w:name="IsROCDate" w:val="False"/>
          <w:attr w:name="IsLunarDate" w:val="False"/>
          <w:attr w:name="Day" w:val="27"/>
          <w:attr w:name="Month" w:val="7"/>
          <w:attr w:name="Year" w:val="2020"/>
        </w:smartTagPr>
        <w:r>
          <w:rPr>
            <w:rFonts w:ascii="宋体" w:cs="宋体"/>
            <w:sz w:val="24"/>
            <w:lang w:val="zh-CN"/>
          </w:rPr>
          <w:t>7</w:t>
        </w:r>
        <w:r>
          <w:rPr>
            <w:rFonts w:ascii="宋体" w:cs="宋体" w:hint="eastAsia"/>
            <w:sz w:val="24"/>
            <w:lang w:val="zh-CN"/>
          </w:rPr>
          <w:t>月</w:t>
        </w:r>
        <w:r>
          <w:rPr>
            <w:rFonts w:ascii="宋体" w:cs="宋体"/>
            <w:sz w:val="24"/>
          </w:rPr>
          <w:t>27</w:t>
        </w:r>
        <w:r>
          <w:rPr>
            <w:rFonts w:ascii="宋体" w:cs="宋体" w:hint="eastAsia"/>
            <w:sz w:val="24"/>
            <w:lang w:val="zh-CN"/>
          </w:rPr>
          <w:t>日</w:t>
        </w:r>
      </w:smartTag>
      <w:r>
        <w:rPr>
          <w:rFonts w:ascii="宋体" w:cs="宋体" w:hint="eastAsia"/>
          <w:sz w:val="24"/>
          <w:lang w:val="zh-CN"/>
        </w:rPr>
        <w:t>：</w:t>
      </w:r>
      <w:r>
        <w:rPr>
          <w:rFonts w:ascii="宋体" w:cs="宋体"/>
          <w:sz w:val="24"/>
        </w:rPr>
        <w:t>09</w:t>
      </w:r>
      <w:r>
        <w:rPr>
          <w:rFonts w:ascii="宋体" w:cs="宋体" w:hint="eastAsia"/>
          <w:sz w:val="24"/>
          <w:lang w:val="zh-CN"/>
        </w:rPr>
        <w:t>：</w:t>
      </w:r>
      <w:r>
        <w:rPr>
          <w:rFonts w:ascii="宋体" w:cs="宋体"/>
          <w:sz w:val="24"/>
          <w:lang w:val="zh-CN"/>
        </w:rPr>
        <w:t>00</w:t>
      </w:r>
      <w:bookmarkEnd w:id="0"/>
    </w:p>
    <w:p w:rsidR="00493F01" w:rsidRDefault="00493F01">
      <w:pPr>
        <w:ind w:firstLine="482"/>
        <w:rPr>
          <w:rFonts w:ascii="宋体"/>
          <w:sz w:val="24"/>
          <w:lang w:val="zh-CN"/>
        </w:rPr>
      </w:pPr>
      <w:r>
        <w:rPr>
          <w:rFonts w:ascii="宋体" w:cs="宋体" w:hint="eastAsia"/>
          <w:b/>
          <w:bCs/>
          <w:sz w:val="24"/>
          <w:lang w:val="zh-CN"/>
        </w:rPr>
        <w:t>（</w:t>
      </w:r>
      <w:r>
        <w:rPr>
          <w:rFonts w:ascii="宋体" w:cs="宋体"/>
          <w:b/>
          <w:bCs/>
          <w:sz w:val="24"/>
          <w:lang w:val="zh-CN"/>
        </w:rPr>
        <w:t>2</w:t>
      </w:r>
      <w:r>
        <w:rPr>
          <w:rFonts w:ascii="宋体" w:cs="宋体" w:hint="eastAsia"/>
          <w:b/>
          <w:bCs/>
          <w:sz w:val="24"/>
          <w:lang w:val="zh-CN"/>
        </w:rPr>
        <w:t>）报价截止时间（预备会议时间）：</w:t>
      </w:r>
      <w:smartTag w:uri="urn:schemas-microsoft-com:office:smarttags" w:element="chsdate">
        <w:smartTagPr>
          <w:attr w:name="IsROCDate" w:val="False"/>
          <w:attr w:name="IsLunarDate" w:val="False"/>
          <w:attr w:name="Day" w:val="27"/>
          <w:attr w:name="Month" w:val="7"/>
          <w:attr w:name="Year" w:val="2020"/>
        </w:smartTagPr>
        <w:r>
          <w:rPr>
            <w:rFonts w:ascii="宋体" w:cs="宋体"/>
            <w:sz w:val="24"/>
            <w:lang w:val="zh-CN"/>
          </w:rPr>
          <w:t>2020</w:t>
        </w:r>
        <w:r>
          <w:rPr>
            <w:rFonts w:ascii="宋体" w:cs="宋体" w:hint="eastAsia"/>
            <w:sz w:val="24"/>
            <w:lang w:val="zh-CN"/>
          </w:rPr>
          <w:t>年</w:t>
        </w:r>
        <w:r>
          <w:rPr>
            <w:rFonts w:ascii="宋体" w:cs="宋体"/>
            <w:sz w:val="24"/>
            <w:lang w:val="zh-CN"/>
          </w:rPr>
          <w:t>7</w:t>
        </w:r>
        <w:r>
          <w:rPr>
            <w:rFonts w:ascii="宋体" w:cs="宋体" w:hint="eastAsia"/>
            <w:sz w:val="24"/>
            <w:lang w:val="zh-CN"/>
          </w:rPr>
          <w:t>月</w:t>
        </w:r>
        <w:r>
          <w:rPr>
            <w:rFonts w:ascii="宋体" w:cs="宋体"/>
            <w:sz w:val="24"/>
          </w:rPr>
          <w:t>27</w:t>
        </w:r>
        <w:r>
          <w:rPr>
            <w:rFonts w:ascii="宋体" w:cs="宋体" w:hint="eastAsia"/>
            <w:sz w:val="24"/>
            <w:lang w:val="zh-CN"/>
          </w:rPr>
          <w:t>日</w:t>
        </w:r>
      </w:smartTag>
      <w:r>
        <w:rPr>
          <w:rFonts w:ascii="宋体" w:cs="宋体"/>
          <w:sz w:val="24"/>
        </w:rPr>
        <w:t>09</w:t>
      </w:r>
      <w:r>
        <w:rPr>
          <w:rFonts w:ascii="宋体" w:cs="宋体" w:hint="eastAsia"/>
          <w:sz w:val="24"/>
          <w:lang w:val="zh-CN"/>
        </w:rPr>
        <w:t>：</w:t>
      </w:r>
      <w:r>
        <w:rPr>
          <w:rFonts w:ascii="宋体" w:cs="宋体"/>
          <w:sz w:val="24"/>
          <w:lang w:val="zh-CN"/>
        </w:rPr>
        <w:t>00</w:t>
      </w:r>
      <w:r>
        <w:rPr>
          <w:rFonts w:ascii="宋体" w:cs="宋体" w:hint="eastAsia"/>
          <w:sz w:val="24"/>
          <w:lang w:val="zh-CN"/>
        </w:rPr>
        <w:t>。</w:t>
      </w:r>
    </w:p>
    <w:p w:rsidR="00493F01" w:rsidRDefault="00493F01">
      <w:pPr>
        <w:ind w:firstLine="720"/>
        <w:rPr>
          <w:rFonts w:ascii="宋体"/>
          <w:b/>
          <w:bCs/>
          <w:sz w:val="24"/>
          <w:lang w:val="zh-CN"/>
        </w:rPr>
      </w:pPr>
      <w:r>
        <w:rPr>
          <w:rFonts w:ascii="宋体" w:cs="宋体" w:hint="eastAsia"/>
          <w:sz w:val="24"/>
          <w:lang w:val="zh-CN"/>
        </w:rPr>
        <w:t>逾期送达或不符合规定的响应文件恕不接受。</w:t>
      </w:r>
    </w:p>
    <w:p w:rsidR="00493F01" w:rsidRDefault="00493F01">
      <w:pPr>
        <w:ind w:firstLine="482"/>
        <w:rPr>
          <w:rFonts w:ascii="宋体"/>
          <w:b/>
          <w:bCs/>
          <w:sz w:val="24"/>
          <w:lang w:val="zh-CN"/>
        </w:rPr>
      </w:pPr>
      <w:r>
        <w:rPr>
          <w:rFonts w:ascii="宋体" w:cs="宋体"/>
          <w:b/>
          <w:bCs/>
          <w:sz w:val="24"/>
          <w:lang w:val="zh-CN"/>
        </w:rPr>
        <w:t>6</w:t>
      </w:r>
      <w:r>
        <w:rPr>
          <w:rFonts w:ascii="宋体" w:cs="宋体" w:hint="eastAsia"/>
          <w:b/>
          <w:bCs/>
          <w:sz w:val="24"/>
          <w:lang w:val="zh-CN"/>
        </w:rPr>
        <w:t>．评审地点及预备会议地点：吉林省地方志编纂委员会会议室（</w:t>
      </w:r>
      <w:r>
        <w:rPr>
          <w:rFonts w:ascii="宋体" w:cs="宋体" w:hint="eastAsia"/>
          <w:sz w:val="24"/>
          <w:lang w:val="zh-CN"/>
        </w:rPr>
        <w:t>吉林省长春市人民大街</w:t>
      </w:r>
      <w:r>
        <w:rPr>
          <w:rFonts w:ascii="宋体" w:cs="宋体"/>
          <w:sz w:val="24"/>
          <w:lang w:val="zh-CN"/>
        </w:rPr>
        <w:t>1486</w:t>
      </w:r>
      <w:r>
        <w:rPr>
          <w:rFonts w:ascii="宋体" w:cs="宋体" w:hint="eastAsia"/>
          <w:sz w:val="24"/>
          <w:lang w:val="zh-CN"/>
        </w:rPr>
        <w:t>号省政府办公楼</w:t>
      </w:r>
      <w:r>
        <w:rPr>
          <w:rFonts w:ascii="宋体" w:cs="宋体"/>
          <w:sz w:val="24"/>
          <w:lang w:val="zh-CN"/>
        </w:rPr>
        <w:t>3</w:t>
      </w:r>
      <w:r>
        <w:rPr>
          <w:rFonts w:ascii="宋体" w:cs="宋体" w:hint="eastAsia"/>
          <w:sz w:val="24"/>
          <w:lang w:val="zh-CN"/>
        </w:rPr>
        <w:t>栋</w:t>
      </w:r>
      <w:r>
        <w:rPr>
          <w:rFonts w:ascii="宋体" w:cs="宋体"/>
          <w:sz w:val="24"/>
          <w:lang w:val="zh-CN"/>
        </w:rPr>
        <w:t>2</w:t>
      </w:r>
      <w:r>
        <w:rPr>
          <w:rFonts w:ascii="宋体" w:cs="宋体" w:hint="eastAsia"/>
          <w:sz w:val="24"/>
          <w:lang w:val="zh-CN"/>
        </w:rPr>
        <w:t>楼</w:t>
      </w:r>
      <w:r>
        <w:rPr>
          <w:rFonts w:ascii="宋体" w:cs="宋体"/>
          <w:sz w:val="24"/>
          <w:lang w:val="zh-CN"/>
        </w:rPr>
        <w:t>215</w:t>
      </w:r>
      <w:r>
        <w:rPr>
          <w:rFonts w:ascii="宋体" w:cs="宋体" w:hint="eastAsia"/>
          <w:sz w:val="24"/>
          <w:lang w:val="zh-CN"/>
        </w:rPr>
        <w:t>室</w:t>
      </w:r>
      <w:r>
        <w:rPr>
          <w:rFonts w:ascii="宋体" w:cs="宋体" w:hint="eastAsia"/>
          <w:b/>
          <w:bCs/>
          <w:sz w:val="24"/>
          <w:lang w:val="zh-CN"/>
        </w:rPr>
        <w:t>）</w:t>
      </w:r>
      <w:r>
        <w:rPr>
          <w:rFonts w:ascii="宋体" w:cs="宋体" w:hint="eastAsia"/>
          <w:sz w:val="24"/>
          <w:lang w:val="zh-CN"/>
        </w:rPr>
        <w:t>。</w:t>
      </w:r>
    </w:p>
    <w:p w:rsidR="00493F01" w:rsidRDefault="00493F01">
      <w:pPr>
        <w:ind w:firstLine="482"/>
        <w:rPr>
          <w:rFonts w:ascii="宋体" w:cs="宋体"/>
          <w:b/>
          <w:bCs/>
          <w:sz w:val="24"/>
          <w:lang w:val="zh-CN"/>
        </w:rPr>
      </w:pPr>
      <w:r>
        <w:rPr>
          <w:rFonts w:ascii="宋体" w:cs="宋体"/>
          <w:b/>
          <w:bCs/>
          <w:sz w:val="24"/>
          <w:lang w:val="zh-CN"/>
        </w:rPr>
        <w:t>7</w:t>
      </w:r>
      <w:r>
        <w:rPr>
          <w:rFonts w:ascii="宋体" w:cs="宋体" w:hint="eastAsia"/>
          <w:b/>
          <w:bCs/>
          <w:sz w:val="24"/>
          <w:lang w:val="zh-CN"/>
        </w:rPr>
        <w:t>．谈判保证金：无</w:t>
      </w:r>
    </w:p>
    <w:p w:rsidR="00493F01" w:rsidRDefault="00493F01">
      <w:pPr>
        <w:ind w:firstLine="482"/>
        <w:rPr>
          <w:rFonts w:ascii="宋体"/>
          <w:b/>
          <w:bCs/>
          <w:sz w:val="24"/>
          <w:lang w:val="zh-CN"/>
        </w:rPr>
      </w:pPr>
      <w:r>
        <w:rPr>
          <w:rFonts w:ascii="宋体" w:cs="宋体"/>
          <w:b/>
          <w:bCs/>
          <w:sz w:val="24"/>
          <w:lang w:val="zh-CN"/>
        </w:rPr>
        <w:t>8</w:t>
      </w:r>
      <w:r>
        <w:rPr>
          <w:rFonts w:ascii="宋体" w:cs="宋体" w:hint="eastAsia"/>
          <w:b/>
          <w:bCs/>
          <w:sz w:val="24"/>
          <w:lang w:val="zh-CN"/>
        </w:rPr>
        <w:t>．吉林省地方志编纂委员会联系方式：</w:t>
      </w:r>
    </w:p>
    <w:p w:rsidR="00493F01" w:rsidRDefault="00493F01" w:rsidP="009D37F8">
      <w:pPr>
        <w:ind w:firstLineChars="200" w:firstLine="31680"/>
        <w:rPr>
          <w:rFonts w:ascii="宋体" w:cs="宋体"/>
          <w:sz w:val="24"/>
          <w:lang w:val="zh-CN"/>
        </w:rPr>
      </w:pPr>
      <w:r>
        <w:rPr>
          <w:rFonts w:ascii="宋体" w:cs="宋体" w:hint="eastAsia"/>
          <w:sz w:val="24"/>
          <w:lang w:val="zh-CN"/>
        </w:rPr>
        <w:t xml:space="preserve">项目联系人：于泳生　</w:t>
      </w:r>
      <w:r>
        <w:rPr>
          <w:rFonts w:ascii="宋体" w:cs="宋体"/>
          <w:sz w:val="24"/>
          <w:lang w:val="zh-CN"/>
        </w:rPr>
        <w:t xml:space="preserve">  </w:t>
      </w:r>
      <w:r>
        <w:rPr>
          <w:rFonts w:ascii="宋体" w:cs="宋体" w:hint="eastAsia"/>
          <w:sz w:val="24"/>
          <w:lang w:val="zh-CN"/>
        </w:rPr>
        <w:t>电话：</w:t>
      </w:r>
      <w:r>
        <w:rPr>
          <w:rFonts w:ascii="宋体" w:cs="宋体"/>
          <w:sz w:val="24"/>
          <w:lang w:val="zh-CN"/>
        </w:rPr>
        <w:t>88905639</w:t>
      </w:r>
      <w:r>
        <w:rPr>
          <w:rFonts w:ascii="宋体" w:cs="宋体" w:hint="eastAsia"/>
          <w:sz w:val="24"/>
          <w:lang w:val="zh-CN"/>
        </w:rPr>
        <w:t xml:space="preserve">　</w:t>
      </w:r>
      <w:r>
        <w:rPr>
          <w:rFonts w:ascii="宋体" w:cs="宋体"/>
          <w:sz w:val="24"/>
          <w:lang w:val="zh-CN"/>
        </w:rPr>
        <w:t xml:space="preserve"> 15044091877</w:t>
      </w:r>
    </w:p>
    <w:p w:rsidR="00493F01" w:rsidRDefault="00493F01" w:rsidP="009D37F8">
      <w:pPr>
        <w:ind w:firstLineChars="200" w:firstLine="31680"/>
        <w:rPr>
          <w:rFonts w:ascii="宋体" w:cs="宋体"/>
          <w:sz w:val="24"/>
          <w:lang w:val="zh-CN"/>
        </w:rPr>
      </w:pPr>
      <w:r>
        <w:rPr>
          <w:rFonts w:ascii="宋体" w:cs="宋体" w:hint="eastAsia"/>
          <w:sz w:val="24"/>
          <w:lang w:val="zh-CN"/>
        </w:rPr>
        <w:t>传</w:t>
      </w:r>
      <w:r>
        <w:rPr>
          <w:rFonts w:ascii="宋体" w:cs="宋体"/>
          <w:sz w:val="24"/>
          <w:lang w:val="zh-CN"/>
        </w:rPr>
        <w:t xml:space="preserve">    </w:t>
      </w:r>
      <w:r>
        <w:rPr>
          <w:rFonts w:ascii="宋体" w:cs="宋体" w:hint="eastAsia"/>
          <w:sz w:val="24"/>
          <w:lang w:val="zh-CN"/>
        </w:rPr>
        <w:t>真：</w:t>
      </w:r>
      <w:r>
        <w:rPr>
          <w:rFonts w:ascii="宋体" w:cs="宋体"/>
          <w:sz w:val="24"/>
          <w:lang w:val="zh-CN"/>
        </w:rPr>
        <w:t xml:space="preserve">88905639            </w:t>
      </w:r>
      <w:r>
        <w:rPr>
          <w:rFonts w:ascii="宋体" w:cs="宋体" w:hint="eastAsia"/>
          <w:sz w:val="24"/>
          <w:lang w:val="zh-CN"/>
        </w:rPr>
        <w:t xml:space="preserve">　</w:t>
      </w:r>
      <w:r>
        <w:rPr>
          <w:rFonts w:ascii="宋体" w:cs="宋体"/>
          <w:sz w:val="24"/>
          <w:lang w:val="zh-CN"/>
        </w:rPr>
        <w:t xml:space="preserve">  </w:t>
      </w:r>
      <w:r>
        <w:rPr>
          <w:rFonts w:ascii="宋体" w:cs="宋体" w:hint="eastAsia"/>
          <w:sz w:val="24"/>
          <w:lang w:val="zh-CN"/>
        </w:rPr>
        <w:t>邮政编码：</w:t>
      </w:r>
      <w:r>
        <w:rPr>
          <w:rFonts w:ascii="宋体" w:cs="宋体"/>
          <w:sz w:val="24"/>
          <w:lang w:val="zh-CN"/>
        </w:rPr>
        <w:t>130051</w:t>
      </w:r>
    </w:p>
    <w:p w:rsidR="00493F01" w:rsidRDefault="00493F01" w:rsidP="009D37F8">
      <w:pPr>
        <w:ind w:firstLineChars="200" w:firstLine="31680"/>
        <w:rPr>
          <w:rFonts w:ascii="宋体"/>
          <w:sz w:val="24"/>
          <w:lang w:val="zh-CN"/>
        </w:rPr>
      </w:pPr>
      <w:r>
        <w:rPr>
          <w:rFonts w:ascii="宋体" w:cs="宋体" w:hint="eastAsia"/>
          <w:sz w:val="24"/>
          <w:lang w:val="zh-CN"/>
        </w:rPr>
        <w:t>网</w:t>
      </w:r>
      <w:r>
        <w:rPr>
          <w:rFonts w:ascii="宋体" w:cs="宋体"/>
          <w:sz w:val="24"/>
          <w:lang w:val="zh-CN"/>
        </w:rPr>
        <w:t xml:space="preserve">    </w:t>
      </w:r>
      <w:r>
        <w:rPr>
          <w:rFonts w:ascii="宋体" w:cs="宋体" w:hint="eastAsia"/>
          <w:sz w:val="24"/>
          <w:lang w:val="zh-CN"/>
        </w:rPr>
        <w:t>址</w:t>
      </w:r>
      <w:r>
        <w:rPr>
          <w:rFonts w:ascii="宋体" w:cs="宋体"/>
          <w:sz w:val="24"/>
          <w:lang w:val="zh-CN"/>
        </w:rPr>
        <w:t xml:space="preserve">: </w:t>
      </w:r>
      <w:r>
        <w:rPr>
          <w:rFonts w:ascii="宋体" w:cs="宋体"/>
          <w:sz w:val="24"/>
          <w:u w:val="single"/>
          <w:lang w:val="zh-CN"/>
        </w:rPr>
        <w:t>dfz.jl.gov.cn</w:t>
      </w:r>
      <w:r>
        <w:rPr>
          <w:rFonts w:ascii="宋体" w:cs="宋体"/>
          <w:sz w:val="24"/>
          <w:lang w:val="zh-CN"/>
        </w:rPr>
        <w:t xml:space="preserve">       </w:t>
      </w:r>
      <w:r>
        <w:rPr>
          <w:rFonts w:ascii="宋体" w:cs="宋体" w:hint="eastAsia"/>
          <w:sz w:val="24"/>
          <w:lang w:val="zh-CN"/>
        </w:rPr>
        <w:t xml:space="preserve">　</w:t>
      </w:r>
      <w:r>
        <w:rPr>
          <w:rFonts w:ascii="宋体" w:cs="宋体"/>
          <w:sz w:val="24"/>
          <w:lang w:val="zh-CN"/>
        </w:rPr>
        <w:t xml:space="preserve">  </w:t>
      </w:r>
      <w:r>
        <w:rPr>
          <w:rFonts w:ascii="宋体" w:cs="宋体" w:hint="eastAsia"/>
          <w:sz w:val="24"/>
          <w:lang w:val="zh-CN"/>
        </w:rPr>
        <w:t>开</w:t>
      </w:r>
      <w:r>
        <w:rPr>
          <w:rFonts w:ascii="宋体" w:cs="宋体"/>
          <w:sz w:val="24"/>
          <w:lang w:val="zh-CN"/>
        </w:rPr>
        <w:t xml:space="preserve"> </w:t>
      </w:r>
      <w:r>
        <w:rPr>
          <w:rFonts w:ascii="宋体" w:cs="宋体" w:hint="eastAsia"/>
          <w:sz w:val="24"/>
          <w:lang w:val="zh-CN"/>
        </w:rPr>
        <w:t>户</w:t>
      </w:r>
      <w:r>
        <w:rPr>
          <w:rFonts w:ascii="宋体" w:cs="宋体"/>
          <w:sz w:val="24"/>
          <w:lang w:val="zh-CN"/>
        </w:rPr>
        <w:t xml:space="preserve"> </w:t>
      </w:r>
      <w:r>
        <w:rPr>
          <w:rFonts w:ascii="宋体" w:cs="宋体" w:hint="eastAsia"/>
          <w:sz w:val="24"/>
          <w:lang w:val="zh-CN"/>
        </w:rPr>
        <w:t>行：工行人民广场支行</w:t>
      </w:r>
    </w:p>
    <w:p w:rsidR="00493F01" w:rsidRDefault="00493F01" w:rsidP="009D37F8">
      <w:pPr>
        <w:ind w:firstLineChars="200" w:firstLine="31680"/>
        <w:rPr>
          <w:rFonts w:ascii="宋体" w:cs="宋体"/>
          <w:sz w:val="24"/>
          <w:lang w:val="zh-CN"/>
        </w:rPr>
      </w:pPr>
      <w:r>
        <w:rPr>
          <w:rFonts w:ascii="宋体" w:cs="宋体" w:hint="eastAsia"/>
          <w:sz w:val="24"/>
          <w:lang w:val="zh-CN"/>
        </w:rPr>
        <w:t>帐户名称：吉林省地方志编纂委员会</w:t>
      </w:r>
      <w:r>
        <w:rPr>
          <w:rFonts w:ascii="宋体" w:cs="宋体"/>
          <w:sz w:val="24"/>
          <w:lang w:val="zh-CN"/>
        </w:rPr>
        <w:t xml:space="preserve">  </w:t>
      </w:r>
      <w:r>
        <w:rPr>
          <w:rFonts w:ascii="宋体" w:cs="宋体" w:hint="eastAsia"/>
          <w:sz w:val="24"/>
          <w:lang w:val="zh-CN"/>
        </w:rPr>
        <w:t>帐</w:t>
      </w:r>
      <w:r>
        <w:rPr>
          <w:rFonts w:ascii="宋体" w:cs="宋体"/>
          <w:sz w:val="24"/>
          <w:lang w:val="zh-CN"/>
        </w:rPr>
        <w:t xml:space="preserve">    </w:t>
      </w:r>
      <w:r>
        <w:rPr>
          <w:rFonts w:ascii="宋体" w:cs="宋体" w:hint="eastAsia"/>
          <w:sz w:val="24"/>
          <w:lang w:val="zh-CN"/>
        </w:rPr>
        <w:t>号：</w:t>
      </w:r>
      <w:r>
        <w:rPr>
          <w:rFonts w:ascii="宋体" w:cs="宋体"/>
          <w:sz w:val="24"/>
          <w:lang w:val="zh-CN"/>
        </w:rPr>
        <w:t>4200220309000155431</w:t>
      </w:r>
    </w:p>
    <w:p w:rsidR="00493F01" w:rsidRDefault="00493F01">
      <w:pPr>
        <w:rPr>
          <w:rFonts w:ascii="宋体"/>
          <w:sz w:val="24"/>
          <w:lang w:val="zh-CN"/>
        </w:rPr>
      </w:pPr>
    </w:p>
    <w:p w:rsidR="00493F01" w:rsidRDefault="00493F01">
      <w:pPr>
        <w:jc w:val="center"/>
        <w:rPr>
          <w:rFonts w:ascii="黑体" w:eastAsia="黑体"/>
          <w:sz w:val="32"/>
          <w:szCs w:val="32"/>
          <w:lang w:val="zh-CN"/>
        </w:rPr>
      </w:pPr>
      <w:r>
        <w:rPr>
          <w:rFonts w:ascii="宋体"/>
          <w:sz w:val="24"/>
          <w:lang w:val="zh-CN"/>
        </w:rPr>
        <w:br w:type="page"/>
      </w:r>
      <w:r>
        <w:rPr>
          <w:rFonts w:ascii="黑体" w:eastAsia="黑体" w:cs="黑体" w:hint="eastAsia"/>
          <w:b/>
          <w:bCs/>
          <w:sz w:val="32"/>
          <w:szCs w:val="32"/>
          <w:lang w:val="zh-CN"/>
        </w:rPr>
        <w:t>第二章</w:t>
      </w:r>
      <w:r>
        <w:rPr>
          <w:rFonts w:ascii="黑体" w:eastAsia="黑体" w:cs="黑体"/>
          <w:b/>
          <w:bCs/>
          <w:sz w:val="32"/>
          <w:szCs w:val="32"/>
          <w:lang w:val="zh-CN"/>
        </w:rPr>
        <w:t xml:space="preserve"> </w:t>
      </w:r>
      <w:r>
        <w:rPr>
          <w:rFonts w:ascii="黑体" w:eastAsia="黑体" w:cs="黑体" w:hint="eastAsia"/>
          <w:b/>
          <w:bCs/>
          <w:sz w:val="32"/>
          <w:szCs w:val="32"/>
          <w:lang w:val="zh-CN"/>
        </w:rPr>
        <w:t>货物需求和评标方法</w:t>
      </w:r>
    </w:p>
    <w:p w:rsidR="00493F01" w:rsidRDefault="00493F01">
      <w:pPr>
        <w:ind w:firstLine="472"/>
        <w:rPr>
          <w:rFonts w:ascii="宋体"/>
          <w:b/>
          <w:bCs/>
          <w:sz w:val="24"/>
          <w:lang w:val="zh-CN"/>
        </w:rPr>
      </w:pPr>
    </w:p>
    <w:p w:rsidR="00493F01" w:rsidRDefault="00493F01">
      <w:pPr>
        <w:numPr>
          <w:ilvl w:val="0"/>
          <w:numId w:val="1"/>
        </w:numPr>
        <w:autoSpaceDE w:val="0"/>
        <w:autoSpaceDN w:val="0"/>
        <w:adjustRightInd w:val="0"/>
        <w:jc w:val="left"/>
        <w:rPr>
          <w:rFonts w:ascii="宋体" w:cs="宋体"/>
          <w:b/>
          <w:bCs/>
          <w:sz w:val="24"/>
          <w:lang w:val="zh-CN"/>
        </w:rPr>
      </w:pPr>
      <w:r>
        <w:rPr>
          <w:rFonts w:ascii="宋体" w:cs="宋体" w:hint="eastAsia"/>
          <w:b/>
          <w:bCs/>
          <w:sz w:val="24"/>
          <w:lang w:val="zh-CN"/>
        </w:rPr>
        <w:t>货物需求及技术规格</w:t>
      </w:r>
    </w:p>
    <w:p w:rsidR="00493F01" w:rsidRDefault="00493F01">
      <w:pPr>
        <w:ind w:firstLine="480"/>
        <w:rPr>
          <w:rFonts w:ascii="宋体"/>
          <w:b/>
          <w:bCs/>
          <w:sz w:val="24"/>
          <w:lang w:val="zh-CN"/>
        </w:rPr>
      </w:pPr>
    </w:p>
    <w:p w:rsidR="00493F01" w:rsidRDefault="00493F01">
      <w:pPr>
        <w:ind w:firstLine="482"/>
        <w:rPr>
          <w:rFonts w:ascii="宋体"/>
          <w:b/>
          <w:bCs/>
          <w:sz w:val="24"/>
          <w:lang w:val="zh-CN"/>
        </w:rPr>
      </w:pPr>
      <w:r>
        <w:rPr>
          <w:rFonts w:ascii="宋体" w:cs="宋体" w:hint="eastAsia"/>
          <w:b/>
          <w:bCs/>
          <w:sz w:val="24"/>
          <w:lang w:val="zh-CN"/>
        </w:rPr>
        <w:t>采购项目预算：（</w:t>
      </w:r>
      <w:r>
        <w:rPr>
          <w:rFonts w:ascii="宋体" w:cs="宋体"/>
          <w:b/>
          <w:bCs/>
          <w:sz w:val="24"/>
        </w:rPr>
        <w:t>6.2</w:t>
      </w:r>
      <w:r>
        <w:rPr>
          <w:rFonts w:ascii="宋体" w:cs="宋体" w:hint="eastAsia"/>
          <w:b/>
          <w:bCs/>
          <w:sz w:val="24"/>
          <w:lang w:val="zh-CN"/>
        </w:rPr>
        <w:t>万元，采购人不接受超过采购项目预算的报价）</w:t>
      </w:r>
    </w:p>
    <w:p w:rsidR="00493F01" w:rsidRDefault="00493F01">
      <w:pPr>
        <w:ind w:firstLine="480"/>
        <w:rPr>
          <w:rFonts w:ascii="宋体" w:cs="宋体"/>
          <w:sz w:val="24"/>
          <w:lang w:val="zh-CN"/>
        </w:rPr>
      </w:pPr>
      <w:r>
        <w:rPr>
          <w:rFonts w:ascii="宋体" w:cs="宋体" w:hint="eastAsia"/>
          <w:sz w:val="24"/>
          <w:lang w:val="zh-CN"/>
        </w:rPr>
        <w:t>货物名称：</w:t>
      </w:r>
      <w:r>
        <w:rPr>
          <w:rFonts w:hint="eastAsia"/>
          <w:b/>
          <w:sz w:val="24"/>
        </w:rPr>
        <w:t>吉林省地方志编纂委员会</w:t>
      </w:r>
      <w:r>
        <w:rPr>
          <w:b/>
          <w:sz w:val="24"/>
        </w:rPr>
        <w:t>2020</w:t>
      </w:r>
      <w:r>
        <w:rPr>
          <w:rFonts w:hint="eastAsia"/>
          <w:b/>
          <w:sz w:val="24"/>
        </w:rPr>
        <w:t>年志鉴图书数据转换项目</w:t>
      </w:r>
    </w:p>
    <w:p w:rsidR="00493F01" w:rsidRDefault="00493F01">
      <w:pPr>
        <w:ind w:firstLine="480"/>
        <w:rPr>
          <w:rFonts w:ascii="宋体" w:cs="宋体"/>
          <w:sz w:val="24"/>
          <w:lang w:val="zh-CN"/>
        </w:rPr>
      </w:pPr>
      <w:r>
        <w:rPr>
          <w:rFonts w:ascii="宋体" w:cs="宋体" w:hint="eastAsia"/>
          <w:sz w:val="24"/>
          <w:lang w:val="zh-CN"/>
        </w:rPr>
        <w:t>主要功能配置及技术参数要求：</w:t>
      </w:r>
    </w:p>
    <w:p w:rsidR="00493F01" w:rsidRDefault="00493F01" w:rsidP="009D37F8">
      <w:pPr>
        <w:ind w:firstLineChars="250" w:firstLine="31680"/>
        <w:rPr>
          <w:sz w:val="24"/>
        </w:rPr>
      </w:pPr>
      <w:r>
        <w:rPr>
          <w:b/>
          <w:sz w:val="24"/>
        </w:rPr>
        <w:t>1</w:t>
      </w:r>
      <w:r>
        <w:rPr>
          <w:rFonts w:hint="eastAsia"/>
          <w:b/>
          <w:sz w:val="24"/>
        </w:rPr>
        <w:t>．基本需求：</w:t>
      </w:r>
      <w:r>
        <w:rPr>
          <w:rFonts w:hint="eastAsia"/>
          <w:sz w:val="24"/>
        </w:rPr>
        <w:t>开本</w:t>
      </w:r>
      <w:r>
        <w:rPr>
          <w:sz w:val="24"/>
        </w:rPr>
        <w:t xml:space="preserve"> 1/16</w:t>
      </w:r>
      <w:r>
        <w:rPr>
          <w:rFonts w:hint="eastAsia"/>
          <w:sz w:val="24"/>
        </w:rPr>
        <w:t>，有电子文档地方志图书数字化转换</w:t>
      </w:r>
      <w:r>
        <w:rPr>
          <w:sz w:val="24"/>
        </w:rPr>
        <w:t>50</w:t>
      </w:r>
      <w:r>
        <w:rPr>
          <w:rFonts w:hint="eastAsia"/>
          <w:sz w:val="24"/>
        </w:rPr>
        <w:t>部，计</w:t>
      </w:r>
      <w:r>
        <w:rPr>
          <w:sz w:val="24"/>
        </w:rPr>
        <w:t>20000</w:t>
      </w:r>
      <w:r>
        <w:rPr>
          <w:rFonts w:hint="eastAsia"/>
          <w:sz w:val="24"/>
        </w:rPr>
        <w:t>页。</w:t>
      </w:r>
    </w:p>
    <w:p w:rsidR="00493F01" w:rsidRPr="009D37F8" w:rsidRDefault="00493F01" w:rsidP="009D37F8">
      <w:pPr>
        <w:ind w:firstLineChars="250" w:firstLine="31680"/>
        <w:rPr>
          <w:b/>
          <w:sz w:val="24"/>
        </w:rPr>
      </w:pPr>
      <w:r>
        <w:rPr>
          <w:b/>
          <w:sz w:val="24"/>
        </w:rPr>
        <w:t xml:space="preserve">2. </w:t>
      </w:r>
      <w:r>
        <w:rPr>
          <w:rFonts w:hint="eastAsia"/>
          <w:b/>
          <w:sz w:val="24"/>
        </w:rPr>
        <w:t>数字化制作要求</w:t>
      </w:r>
      <w:r>
        <w:rPr>
          <w:b/>
          <w:sz w:val="24"/>
        </w:rPr>
        <w:t>:</w:t>
      </w:r>
      <w:r>
        <w:rPr>
          <w:rFonts w:hint="eastAsia"/>
          <w:b/>
          <w:sz w:val="24"/>
        </w:rPr>
        <w:t>详见</w:t>
      </w:r>
      <w:r>
        <w:rPr>
          <w:b/>
          <w:sz w:val="24"/>
        </w:rPr>
        <w:t>*</w:t>
      </w:r>
      <w:r w:rsidRPr="009D37F8">
        <w:rPr>
          <w:rFonts w:hint="eastAsia"/>
          <w:b/>
          <w:sz w:val="24"/>
        </w:rPr>
        <w:t>有电子文档图书的数字化要求</w:t>
      </w:r>
    </w:p>
    <w:p w:rsidR="00493F01" w:rsidRDefault="00493F01" w:rsidP="009D37F8">
      <w:pPr>
        <w:ind w:firstLineChars="250" w:firstLine="31680"/>
        <w:rPr>
          <w:sz w:val="24"/>
        </w:rPr>
      </w:pPr>
      <w:r>
        <w:rPr>
          <w:sz w:val="24"/>
        </w:rPr>
        <w:t>*</w:t>
      </w:r>
      <w:r>
        <w:rPr>
          <w:rFonts w:hint="eastAsia"/>
          <w:sz w:val="24"/>
        </w:rPr>
        <w:t>纸介质图书数字化要求</w:t>
      </w:r>
      <w:r>
        <w:rPr>
          <w:sz w:val="24"/>
        </w:rPr>
        <w:t xml:space="preserve">    </w:t>
      </w:r>
    </w:p>
    <w:p w:rsidR="00493F01" w:rsidRDefault="00493F01" w:rsidP="009D37F8">
      <w:pPr>
        <w:ind w:firstLineChars="250" w:firstLine="31680"/>
        <w:rPr>
          <w:sz w:val="24"/>
        </w:rPr>
      </w:pPr>
      <w:r>
        <w:rPr>
          <w:sz w:val="24"/>
        </w:rPr>
        <w:t>2.1</w:t>
      </w:r>
      <w:r>
        <w:rPr>
          <w:rFonts w:hint="eastAsia"/>
          <w:sz w:val="24"/>
        </w:rPr>
        <w:t>图书的拆装裁切：将待数字化的图书封面拆下，同时沿订口边缘用切纸刀进行裁切，使书裁切成为一撂方正整齐的独立页。</w:t>
      </w:r>
      <w:r>
        <w:rPr>
          <w:sz w:val="24"/>
        </w:rPr>
        <w:t xml:space="preserve">    </w:t>
      </w:r>
    </w:p>
    <w:p w:rsidR="00493F01" w:rsidRDefault="00493F01" w:rsidP="009D37F8">
      <w:pPr>
        <w:ind w:firstLineChars="250" w:firstLine="31680"/>
        <w:rPr>
          <w:sz w:val="24"/>
        </w:rPr>
      </w:pPr>
      <w:r>
        <w:rPr>
          <w:sz w:val="24"/>
        </w:rPr>
        <w:t>2.2</w:t>
      </w:r>
      <w:r>
        <w:rPr>
          <w:rFonts w:hint="eastAsia"/>
          <w:sz w:val="24"/>
        </w:rPr>
        <w:t>图书的扫描识别：用高速扫描仪对裁切后的图书进行扫描，用</w:t>
      </w:r>
      <w:r>
        <w:rPr>
          <w:sz w:val="24"/>
        </w:rPr>
        <w:t>ocr</w:t>
      </w:r>
      <w:r>
        <w:rPr>
          <w:rFonts w:hint="eastAsia"/>
          <w:sz w:val="24"/>
        </w:rPr>
        <w:t>文字识别软件进行字识别，书中的文字要识别成为可编辑的文本，书中的图片、表格要识别成为</w:t>
      </w:r>
      <w:r>
        <w:rPr>
          <w:sz w:val="24"/>
        </w:rPr>
        <w:t>jpg</w:t>
      </w:r>
      <w:r>
        <w:rPr>
          <w:rFonts w:hint="eastAsia"/>
          <w:sz w:val="24"/>
        </w:rPr>
        <w:t xml:space="preserve">格式图片文件。　　</w:t>
      </w:r>
      <w:r>
        <w:rPr>
          <w:sz w:val="24"/>
        </w:rPr>
        <w:t xml:space="preserve">    </w:t>
      </w:r>
    </w:p>
    <w:p w:rsidR="00493F01" w:rsidRDefault="00493F01" w:rsidP="009D37F8">
      <w:pPr>
        <w:ind w:firstLineChars="250" w:firstLine="31680"/>
        <w:rPr>
          <w:sz w:val="24"/>
        </w:rPr>
      </w:pPr>
      <w:r>
        <w:rPr>
          <w:sz w:val="24"/>
        </w:rPr>
        <w:t>2.3</w:t>
      </w:r>
      <w:r>
        <w:rPr>
          <w:rFonts w:hint="eastAsia"/>
          <w:sz w:val="24"/>
        </w:rPr>
        <w:t>识别数据标引：按照采购方提供的《志鉴数字化标准》，参照标准中实例对数据结构的描述要求，按照图书目录层次（篇、章、节、正文）对识别数据中的文字、图片、冷僻字、上下角标等进行标引加工，最终使每本书形成一个由多个记录组成的纯文本（</w:t>
      </w:r>
      <w:r>
        <w:rPr>
          <w:sz w:val="24"/>
        </w:rPr>
        <w:t>.txt</w:t>
      </w:r>
      <w:r>
        <w:rPr>
          <w:rFonts w:hint="eastAsia"/>
          <w:sz w:val="24"/>
        </w:rPr>
        <w:t>）数据文件。</w:t>
      </w:r>
      <w:r>
        <w:rPr>
          <w:sz w:val="24"/>
        </w:rPr>
        <w:t xml:space="preserve">   </w:t>
      </w:r>
    </w:p>
    <w:p w:rsidR="00493F01" w:rsidRDefault="00493F01" w:rsidP="009D37F8">
      <w:pPr>
        <w:ind w:firstLineChars="250" w:firstLine="31680"/>
        <w:rPr>
          <w:sz w:val="24"/>
        </w:rPr>
      </w:pPr>
      <w:r>
        <w:rPr>
          <w:sz w:val="24"/>
        </w:rPr>
        <w:t>2.4</w:t>
      </w:r>
      <w:r>
        <w:rPr>
          <w:rFonts w:hint="eastAsia"/>
          <w:sz w:val="24"/>
        </w:rPr>
        <w:t>图书重新装订：对已数字化的图书要进行重新装订，恢复原样。</w:t>
      </w:r>
      <w:r>
        <w:rPr>
          <w:sz w:val="24"/>
        </w:rPr>
        <w:t xml:space="preserve">    </w:t>
      </w:r>
    </w:p>
    <w:p w:rsidR="00493F01" w:rsidRPr="009D37F8" w:rsidRDefault="00493F01" w:rsidP="009D37F8">
      <w:pPr>
        <w:ind w:firstLineChars="250" w:firstLine="31680"/>
        <w:rPr>
          <w:b/>
          <w:sz w:val="24"/>
        </w:rPr>
      </w:pPr>
      <w:r>
        <w:rPr>
          <w:sz w:val="24"/>
        </w:rPr>
        <w:t>*</w:t>
      </w:r>
      <w:r w:rsidRPr="009D37F8">
        <w:rPr>
          <w:rFonts w:hint="eastAsia"/>
          <w:b/>
          <w:sz w:val="24"/>
        </w:rPr>
        <w:t>有电子文档图书的数字化要求</w:t>
      </w:r>
    </w:p>
    <w:p w:rsidR="00493F01" w:rsidRDefault="00493F01" w:rsidP="009D37F8">
      <w:pPr>
        <w:ind w:firstLineChars="250" w:firstLine="31680"/>
        <w:rPr>
          <w:sz w:val="24"/>
        </w:rPr>
      </w:pPr>
      <w:r>
        <w:rPr>
          <w:sz w:val="24"/>
        </w:rPr>
        <w:t>2.5</w:t>
      </w:r>
      <w:r>
        <w:rPr>
          <w:rFonts w:hint="eastAsia"/>
          <w:sz w:val="24"/>
        </w:rPr>
        <w:t>用相应的格式转换软件将电子文档中的文本和图片（表格）进行识别分离，按与</w:t>
      </w:r>
      <w:r>
        <w:rPr>
          <w:sz w:val="24"/>
        </w:rPr>
        <w:t>2.3</w:t>
      </w:r>
      <w:r>
        <w:rPr>
          <w:rFonts w:hint="eastAsia"/>
          <w:sz w:val="24"/>
        </w:rPr>
        <w:t>方法进行制作。</w:t>
      </w:r>
    </w:p>
    <w:p w:rsidR="00493F01" w:rsidRDefault="00493F01" w:rsidP="009D37F8">
      <w:pPr>
        <w:ind w:firstLineChars="250" w:firstLine="31680"/>
        <w:rPr>
          <w:rFonts w:ascii="宋体"/>
          <w:b/>
          <w:spacing w:val="8"/>
          <w:sz w:val="24"/>
        </w:rPr>
      </w:pPr>
      <w:r>
        <w:rPr>
          <w:rFonts w:ascii="宋体"/>
          <w:b/>
          <w:spacing w:val="8"/>
          <w:sz w:val="24"/>
        </w:rPr>
        <w:t>3.</w:t>
      </w:r>
      <w:r>
        <w:rPr>
          <w:rFonts w:ascii="宋体" w:hint="eastAsia"/>
          <w:b/>
          <w:spacing w:val="8"/>
          <w:sz w:val="24"/>
        </w:rPr>
        <w:t>成品样式及质量要求</w:t>
      </w:r>
      <w:r>
        <w:rPr>
          <w:rFonts w:ascii="宋体"/>
          <w:b/>
          <w:spacing w:val="8"/>
          <w:sz w:val="24"/>
        </w:rPr>
        <w:t>:</w:t>
      </w:r>
    </w:p>
    <w:p w:rsidR="00493F01" w:rsidRDefault="00493F01" w:rsidP="009D37F8">
      <w:pPr>
        <w:ind w:firstLineChars="250" w:firstLine="31680"/>
        <w:rPr>
          <w:rFonts w:ascii="宋体" w:cs="宋体"/>
          <w:sz w:val="24"/>
        </w:rPr>
      </w:pPr>
      <w:r>
        <w:rPr>
          <w:rFonts w:ascii="宋体" w:cs="宋体"/>
          <w:sz w:val="24"/>
        </w:rPr>
        <w:t>3.1</w:t>
      </w:r>
      <w:r>
        <w:rPr>
          <w:rFonts w:ascii="宋体" w:cs="宋体" w:hint="eastAsia"/>
          <w:sz w:val="24"/>
        </w:rPr>
        <w:t>图书数字化后，文字的差错率不得高于万分之一；图片分辩率为</w:t>
      </w:r>
      <w:r>
        <w:rPr>
          <w:rFonts w:ascii="宋体" w:cs="宋体"/>
          <w:sz w:val="24"/>
        </w:rPr>
        <w:t>72dpi/</w:t>
      </w:r>
      <w:r>
        <w:rPr>
          <w:rFonts w:ascii="宋体" w:cs="宋体" w:hint="eastAsia"/>
          <w:sz w:val="24"/>
        </w:rPr>
        <w:t>英寸，图片显示清晰，图片大小以能在浏览器上清晰的显示最小尺寸为限，一般图片宽度不大于</w:t>
      </w:r>
      <w:r>
        <w:rPr>
          <w:rFonts w:ascii="宋体" w:cs="宋体"/>
          <w:sz w:val="24"/>
        </w:rPr>
        <w:t>800</w:t>
      </w:r>
      <w:r>
        <w:rPr>
          <w:rFonts w:ascii="宋体" w:cs="宋体" w:hint="eastAsia"/>
          <w:sz w:val="24"/>
        </w:rPr>
        <w:t>像素。</w:t>
      </w:r>
      <w:r>
        <w:rPr>
          <w:rFonts w:ascii="宋体" w:cs="宋体"/>
          <w:sz w:val="24"/>
        </w:rPr>
        <w:t xml:space="preserve">    </w:t>
      </w:r>
    </w:p>
    <w:p w:rsidR="00493F01" w:rsidRDefault="00493F01">
      <w:pPr>
        <w:rPr>
          <w:rFonts w:ascii="宋体" w:cs="宋体"/>
          <w:sz w:val="24"/>
        </w:rPr>
      </w:pPr>
      <w:r>
        <w:rPr>
          <w:rFonts w:ascii="宋体" w:cs="宋体" w:hint="eastAsia"/>
          <w:sz w:val="24"/>
        </w:rPr>
        <w:t xml:space="preserve">　　</w:t>
      </w:r>
      <w:r>
        <w:rPr>
          <w:rFonts w:ascii="宋体" w:cs="宋体"/>
          <w:sz w:val="24"/>
        </w:rPr>
        <w:t xml:space="preserve"> 3.2</w:t>
      </w:r>
      <w:r>
        <w:rPr>
          <w:rFonts w:ascii="宋体" w:cs="宋体" w:hint="eastAsia"/>
          <w:sz w:val="24"/>
        </w:rPr>
        <w:t>标引标识及标引中的各数据字段数值不能出现任何差错，图片标引链接不能是无效的链接。</w:t>
      </w:r>
    </w:p>
    <w:p w:rsidR="00493F01" w:rsidRDefault="00493F01">
      <w:pPr>
        <w:rPr>
          <w:rFonts w:ascii="宋体" w:cs="宋体"/>
          <w:sz w:val="24"/>
        </w:rPr>
      </w:pPr>
      <w:r>
        <w:rPr>
          <w:rFonts w:ascii="宋体" w:cs="宋体"/>
          <w:sz w:val="24"/>
        </w:rPr>
        <w:t xml:space="preserve">     3.3</w:t>
      </w:r>
      <w:r>
        <w:rPr>
          <w:rFonts w:ascii="宋体" w:cs="宋体" w:hint="eastAsia"/>
          <w:sz w:val="24"/>
        </w:rPr>
        <w:t>成品样式</w:t>
      </w:r>
    </w:p>
    <w:p w:rsidR="00493F01" w:rsidRDefault="00493F01" w:rsidP="009D37F8">
      <w:pPr>
        <w:ind w:firstLineChars="200" w:firstLine="31680"/>
        <w:rPr>
          <w:rFonts w:ascii="宋体" w:cs="宋体"/>
          <w:sz w:val="24"/>
        </w:rPr>
      </w:pPr>
      <w:r>
        <w:rPr>
          <w:rFonts w:ascii="宋体" w:cs="宋体" w:hint="eastAsia"/>
          <w:sz w:val="24"/>
        </w:rPr>
        <w:t>文件名：吉林省志</w:t>
      </w:r>
      <w:r>
        <w:rPr>
          <w:rFonts w:ascii="宋体" w:cs="宋体"/>
          <w:sz w:val="24"/>
        </w:rPr>
        <w:t>•</w:t>
      </w:r>
      <w:r>
        <w:rPr>
          <w:rFonts w:ascii="宋体" w:cs="宋体" w:hint="eastAsia"/>
          <w:sz w:val="24"/>
        </w:rPr>
        <w:t>外经贸志（</w:t>
      </w:r>
      <w:r>
        <w:rPr>
          <w:rFonts w:ascii="宋体" w:cs="宋体"/>
          <w:sz w:val="24"/>
        </w:rPr>
        <w:t>1986-200</w:t>
      </w:r>
      <w:r>
        <w:rPr>
          <w:rFonts w:ascii="宋体" w:cs="宋体" w:hint="eastAsia"/>
          <w:sz w:val="24"/>
        </w:rPr>
        <w:t>）</w:t>
      </w:r>
      <w:r>
        <w:rPr>
          <w:rFonts w:ascii="宋体" w:cs="宋体"/>
          <w:sz w:val="24"/>
        </w:rPr>
        <w:t>.txt</w:t>
      </w:r>
      <w:r>
        <w:rPr>
          <w:rFonts w:ascii="宋体" w:cs="宋体" w:hint="eastAsia"/>
          <w:sz w:val="24"/>
        </w:rPr>
        <w:t>，以下为文件内容（仅列</w:t>
      </w:r>
      <w:r>
        <w:rPr>
          <w:rFonts w:ascii="宋体" w:cs="宋体"/>
          <w:sz w:val="24"/>
        </w:rPr>
        <w:t>2</w:t>
      </w:r>
      <w:r>
        <w:rPr>
          <w:rFonts w:ascii="宋体" w:cs="宋体" w:hint="eastAsia"/>
          <w:sz w:val="24"/>
        </w:rPr>
        <w:t>个记录）示例：</w:t>
      </w:r>
    </w:p>
    <w:p w:rsidR="00493F01" w:rsidRDefault="00493F01" w:rsidP="009D37F8">
      <w:pPr>
        <w:ind w:firstLineChars="200" w:firstLine="31680"/>
        <w:rPr>
          <w:rFonts w:ascii="宋体" w:cs="宋体"/>
          <w:sz w:val="24"/>
        </w:rPr>
      </w:pPr>
    </w:p>
    <w:p w:rsidR="00493F01" w:rsidRDefault="00493F01">
      <w:pPr>
        <w:rPr>
          <w:rFonts w:ascii="宋体" w:cs="宋体"/>
          <w:sz w:val="24"/>
        </w:rPr>
      </w:pPr>
      <w:r>
        <w:rPr>
          <w:rFonts w:ascii="宋体" w:cs="宋体"/>
          <w:sz w:val="24"/>
        </w:rPr>
        <w:t>&lt;REC&gt;                          (</w:t>
      </w:r>
      <w:r>
        <w:rPr>
          <w:rFonts w:ascii="宋体" w:cs="宋体" w:hint="eastAsia"/>
          <w:sz w:val="24"/>
        </w:rPr>
        <w:t>此处为记录起始标志</w:t>
      </w:r>
      <w:r>
        <w:rPr>
          <w:rFonts w:ascii="宋体" w:cs="宋体"/>
          <w:sz w:val="24"/>
        </w:rPr>
        <w:t>)</w:t>
      </w:r>
    </w:p>
    <w:p w:rsidR="00493F01" w:rsidRDefault="00493F01">
      <w:pPr>
        <w:rPr>
          <w:rFonts w:ascii="宋体" w:cs="宋体"/>
          <w:sz w:val="24"/>
        </w:rPr>
      </w:pPr>
    </w:p>
    <w:p w:rsidR="00493F01" w:rsidRDefault="00493F01">
      <w:pPr>
        <w:rPr>
          <w:rFonts w:ascii="宋体" w:cs="宋体"/>
          <w:sz w:val="24"/>
        </w:rPr>
      </w:pPr>
      <w:r>
        <w:rPr>
          <w:rFonts w:ascii="宋体" w:cs="宋体"/>
          <w:sz w:val="24"/>
        </w:rPr>
        <w:t>&lt;</w:t>
      </w:r>
      <w:r>
        <w:rPr>
          <w:rFonts w:ascii="宋体" w:cs="宋体" w:hint="eastAsia"/>
          <w:sz w:val="24"/>
        </w:rPr>
        <w:t>书名</w:t>
      </w:r>
      <w:r>
        <w:rPr>
          <w:rFonts w:ascii="宋体" w:cs="宋体"/>
          <w:sz w:val="24"/>
        </w:rPr>
        <w:t>&gt;=</w:t>
      </w:r>
      <w:r>
        <w:rPr>
          <w:rFonts w:ascii="宋体" w:cs="宋体" w:hint="eastAsia"/>
          <w:sz w:val="24"/>
        </w:rPr>
        <w:t>吉林省志</w:t>
      </w:r>
      <w:r>
        <w:rPr>
          <w:rFonts w:ascii="宋体" w:cs="宋体"/>
          <w:sz w:val="24"/>
        </w:rPr>
        <w:t>•</w:t>
      </w:r>
      <w:r>
        <w:rPr>
          <w:rFonts w:ascii="宋体" w:cs="宋体" w:hint="eastAsia"/>
          <w:sz w:val="24"/>
        </w:rPr>
        <w:t>外经贸志</w:t>
      </w:r>
    </w:p>
    <w:p w:rsidR="00493F01" w:rsidRDefault="00493F01">
      <w:pPr>
        <w:rPr>
          <w:rFonts w:ascii="宋体" w:cs="宋体"/>
          <w:sz w:val="24"/>
        </w:rPr>
      </w:pPr>
      <w:r>
        <w:rPr>
          <w:rFonts w:ascii="宋体" w:cs="宋体"/>
          <w:sz w:val="24"/>
        </w:rPr>
        <w:t>&lt;</w:t>
      </w:r>
      <w:r>
        <w:rPr>
          <w:rFonts w:ascii="宋体" w:cs="宋体" w:hint="eastAsia"/>
          <w:sz w:val="24"/>
        </w:rPr>
        <w:t>篇名</w:t>
      </w:r>
      <w:r>
        <w:rPr>
          <w:rFonts w:ascii="宋体" w:cs="宋体"/>
          <w:sz w:val="24"/>
        </w:rPr>
        <w:t>&gt;=</w:t>
      </w:r>
      <w:r>
        <w:rPr>
          <w:rFonts w:ascii="宋体" w:cs="宋体" w:hint="eastAsia"/>
          <w:sz w:val="24"/>
        </w:rPr>
        <w:t>第二篇　中华人民共和国成立后的出口贸易</w:t>
      </w:r>
    </w:p>
    <w:p w:rsidR="00493F01" w:rsidRDefault="00493F01">
      <w:pPr>
        <w:rPr>
          <w:rFonts w:ascii="宋体" w:cs="宋体"/>
          <w:sz w:val="24"/>
        </w:rPr>
      </w:pPr>
      <w:r>
        <w:rPr>
          <w:rFonts w:ascii="宋体" w:cs="宋体"/>
          <w:sz w:val="24"/>
        </w:rPr>
        <w:t>&lt;</w:t>
      </w:r>
      <w:r>
        <w:rPr>
          <w:rFonts w:ascii="宋体" w:cs="宋体" w:hint="eastAsia"/>
          <w:sz w:val="24"/>
        </w:rPr>
        <w:t>章名</w:t>
      </w:r>
      <w:r>
        <w:rPr>
          <w:rFonts w:ascii="宋体" w:cs="宋体"/>
          <w:sz w:val="24"/>
        </w:rPr>
        <w:t>&gt;=</w:t>
      </w:r>
      <w:r>
        <w:rPr>
          <w:rFonts w:ascii="宋体" w:cs="宋体" w:hint="eastAsia"/>
          <w:sz w:val="24"/>
        </w:rPr>
        <w:t>第一章　出口贸易方式</w:t>
      </w:r>
    </w:p>
    <w:p w:rsidR="00493F01" w:rsidRDefault="00493F01">
      <w:pPr>
        <w:rPr>
          <w:rFonts w:ascii="宋体" w:cs="宋体"/>
          <w:sz w:val="24"/>
        </w:rPr>
      </w:pPr>
      <w:r>
        <w:rPr>
          <w:rFonts w:ascii="宋体" w:cs="宋体"/>
          <w:sz w:val="24"/>
        </w:rPr>
        <w:t>&lt;</w:t>
      </w:r>
      <w:r>
        <w:rPr>
          <w:rFonts w:ascii="宋体" w:cs="宋体" w:hint="eastAsia"/>
          <w:sz w:val="24"/>
        </w:rPr>
        <w:t>节名</w:t>
      </w:r>
      <w:r>
        <w:rPr>
          <w:rFonts w:ascii="宋体" w:cs="宋体"/>
          <w:sz w:val="24"/>
        </w:rPr>
        <w:t>&gt;=</w:t>
      </w:r>
      <w:r>
        <w:rPr>
          <w:rFonts w:ascii="宋体" w:cs="宋体" w:hint="eastAsia"/>
          <w:sz w:val="24"/>
        </w:rPr>
        <w:t>小序</w:t>
      </w:r>
    </w:p>
    <w:p w:rsidR="00493F01" w:rsidRDefault="00493F01">
      <w:pPr>
        <w:rPr>
          <w:rFonts w:ascii="宋体" w:cs="宋体"/>
          <w:sz w:val="24"/>
        </w:rPr>
      </w:pPr>
      <w:r>
        <w:rPr>
          <w:rFonts w:ascii="宋体" w:cs="宋体"/>
          <w:sz w:val="24"/>
        </w:rPr>
        <w:t>&lt;</w:t>
      </w:r>
      <w:r>
        <w:rPr>
          <w:rFonts w:ascii="宋体" w:cs="宋体" w:hint="eastAsia"/>
          <w:sz w:val="24"/>
        </w:rPr>
        <w:t>题名</w:t>
      </w:r>
      <w:r>
        <w:rPr>
          <w:rFonts w:ascii="宋体" w:cs="宋体"/>
          <w:sz w:val="24"/>
        </w:rPr>
        <w:t>&gt;=</w:t>
      </w:r>
      <w:r>
        <w:rPr>
          <w:rFonts w:ascii="宋体" w:cs="宋体" w:hint="eastAsia"/>
          <w:sz w:val="24"/>
        </w:rPr>
        <w:t>小序</w:t>
      </w:r>
    </w:p>
    <w:p w:rsidR="00493F01" w:rsidRDefault="00493F01">
      <w:pPr>
        <w:rPr>
          <w:rFonts w:ascii="宋体" w:cs="宋体"/>
          <w:sz w:val="24"/>
        </w:rPr>
      </w:pPr>
      <w:r>
        <w:rPr>
          <w:rFonts w:ascii="宋体" w:cs="宋体"/>
          <w:sz w:val="24"/>
        </w:rPr>
        <w:t>&lt;</w:t>
      </w:r>
      <w:r>
        <w:rPr>
          <w:rFonts w:ascii="宋体" w:cs="宋体" w:hint="eastAsia"/>
          <w:sz w:val="24"/>
        </w:rPr>
        <w:t>总题名</w:t>
      </w:r>
      <w:r>
        <w:rPr>
          <w:rFonts w:ascii="宋体" w:cs="宋体"/>
          <w:sz w:val="24"/>
        </w:rPr>
        <w:t>&gt;=</w:t>
      </w:r>
      <w:r>
        <w:rPr>
          <w:rFonts w:ascii="宋体" w:cs="宋体" w:hint="eastAsia"/>
          <w:sz w:val="24"/>
        </w:rPr>
        <w:t>第一章　出口贸易方式</w:t>
      </w:r>
      <w:r>
        <w:rPr>
          <w:rFonts w:ascii="宋体" w:cs="宋体"/>
          <w:sz w:val="24"/>
        </w:rPr>
        <w:t>\</w:t>
      </w:r>
      <w:r>
        <w:rPr>
          <w:rFonts w:ascii="宋体" w:cs="宋体" w:hint="eastAsia"/>
          <w:sz w:val="24"/>
        </w:rPr>
        <w:t>小序</w:t>
      </w:r>
    </w:p>
    <w:p w:rsidR="00493F01" w:rsidRDefault="00493F01">
      <w:pPr>
        <w:rPr>
          <w:rFonts w:ascii="宋体" w:cs="宋体"/>
          <w:sz w:val="24"/>
        </w:rPr>
      </w:pPr>
      <w:r>
        <w:rPr>
          <w:rFonts w:ascii="宋体" w:cs="宋体"/>
          <w:sz w:val="24"/>
        </w:rPr>
        <w:t>&lt;</w:t>
      </w:r>
      <w:r>
        <w:rPr>
          <w:rFonts w:ascii="宋体" w:cs="宋体" w:hint="eastAsia"/>
          <w:sz w:val="24"/>
        </w:rPr>
        <w:t>正文</w:t>
      </w:r>
      <w:r>
        <w:rPr>
          <w:rFonts w:ascii="宋体" w:cs="宋体"/>
          <w:sz w:val="24"/>
        </w:rPr>
        <w:t>&gt;=</w:t>
      </w:r>
    </w:p>
    <w:p w:rsidR="00493F01" w:rsidRDefault="00493F01" w:rsidP="009D37F8">
      <w:pPr>
        <w:ind w:firstLineChars="200" w:firstLine="31680"/>
        <w:rPr>
          <w:rFonts w:ascii="宋体" w:cs="宋体"/>
          <w:sz w:val="24"/>
        </w:rPr>
      </w:pPr>
      <w:r>
        <w:rPr>
          <w:rFonts w:ascii="宋体" w:cs="宋体" w:hint="eastAsia"/>
          <w:sz w:val="24"/>
        </w:rPr>
        <w:t>中华人民共和国成立后，吉林省在国家外贸政策指引下，经过</w:t>
      </w:r>
      <w:r>
        <w:rPr>
          <w:rFonts w:ascii="宋体" w:cs="宋体"/>
          <w:sz w:val="24"/>
        </w:rPr>
        <w:t>36</w:t>
      </w:r>
      <w:r>
        <w:rPr>
          <w:rFonts w:ascii="宋体" w:cs="宋体" w:hint="eastAsia"/>
          <w:sz w:val="24"/>
        </w:rPr>
        <w:t>年的努力，对外贸易发展迅速，出现了崭新局面。</w:t>
      </w:r>
    </w:p>
    <w:p w:rsidR="00493F01" w:rsidRDefault="00493F01" w:rsidP="009D37F8">
      <w:pPr>
        <w:ind w:firstLineChars="200" w:firstLine="31680"/>
        <w:rPr>
          <w:rFonts w:ascii="宋体" w:cs="宋体"/>
          <w:sz w:val="24"/>
        </w:rPr>
      </w:pPr>
      <w:r>
        <w:rPr>
          <w:rFonts w:ascii="宋体" w:cs="宋体" w:hint="eastAsia"/>
          <w:sz w:val="24"/>
        </w:rPr>
        <w:t>随着对外贸易业务地发展，出口产品打入国家（地区）也逐年增加。</w:t>
      </w:r>
      <w:r>
        <w:rPr>
          <w:rFonts w:ascii="宋体" w:cs="宋体"/>
          <w:sz w:val="24"/>
        </w:rPr>
        <w:t>1975</w:t>
      </w:r>
      <w:r>
        <w:rPr>
          <w:rFonts w:ascii="宋体" w:cs="宋体" w:hint="eastAsia"/>
          <w:sz w:val="24"/>
        </w:rPr>
        <w:t>年试销时，只对香港和澳门地区，到</w:t>
      </w:r>
      <w:r>
        <w:rPr>
          <w:rFonts w:ascii="宋体" w:cs="宋体"/>
          <w:sz w:val="24"/>
        </w:rPr>
        <w:t>1985</w:t>
      </w:r>
      <w:r>
        <w:rPr>
          <w:rFonts w:ascii="宋体" w:cs="宋体" w:hint="eastAsia"/>
          <w:sz w:val="24"/>
        </w:rPr>
        <w:t>年增加了日本、美国、法国、加拿大、澳大利亚、伊位克、科威特、马来西亚等</w:t>
      </w:r>
      <w:r>
        <w:rPr>
          <w:rFonts w:ascii="宋体" w:cs="宋体"/>
          <w:sz w:val="24"/>
        </w:rPr>
        <w:t>101</w:t>
      </w:r>
      <w:r>
        <w:rPr>
          <w:rFonts w:ascii="宋体" w:cs="宋体" w:hint="eastAsia"/>
          <w:sz w:val="24"/>
        </w:rPr>
        <w:t>个国家和地区，为走向市场多元化创造了条件。</w:t>
      </w:r>
    </w:p>
    <w:p w:rsidR="00493F01" w:rsidRDefault="00493F01">
      <w:pPr>
        <w:rPr>
          <w:rFonts w:ascii="宋体" w:cs="宋体"/>
          <w:sz w:val="24"/>
        </w:rPr>
      </w:pPr>
      <w:r>
        <w:rPr>
          <w:rFonts w:ascii="宋体" w:cs="宋体"/>
          <w:sz w:val="24"/>
        </w:rPr>
        <w:t>&lt;REC&gt;</w:t>
      </w:r>
    </w:p>
    <w:p w:rsidR="00493F01" w:rsidRDefault="00493F01">
      <w:pPr>
        <w:rPr>
          <w:rFonts w:ascii="宋体" w:cs="宋体"/>
          <w:sz w:val="24"/>
        </w:rPr>
      </w:pPr>
      <w:r>
        <w:rPr>
          <w:rFonts w:ascii="宋体" w:cs="宋体"/>
          <w:sz w:val="24"/>
        </w:rPr>
        <w:t>&lt;</w:t>
      </w:r>
      <w:r>
        <w:rPr>
          <w:rFonts w:ascii="宋体" w:cs="宋体" w:hint="eastAsia"/>
          <w:sz w:val="24"/>
        </w:rPr>
        <w:t>书名</w:t>
      </w:r>
      <w:r>
        <w:rPr>
          <w:rFonts w:ascii="宋体" w:cs="宋体"/>
          <w:sz w:val="24"/>
        </w:rPr>
        <w:t>&gt;=</w:t>
      </w:r>
      <w:r>
        <w:rPr>
          <w:rFonts w:ascii="宋体" w:cs="宋体" w:hint="eastAsia"/>
          <w:sz w:val="24"/>
        </w:rPr>
        <w:t>吉林省志</w:t>
      </w:r>
      <w:r>
        <w:rPr>
          <w:rFonts w:ascii="宋体" w:cs="宋体"/>
          <w:sz w:val="24"/>
        </w:rPr>
        <w:t>•</w:t>
      </w:r>
      <w:r>
        <w:rPr>
          <w:rFonts w:ascii="宋体" w:cs="宋体" w:hint="eastAsia"/>
          <w:sz w:val="24"/>
        </w:rPr>
        <w:t>外经贸志</w:t>
      </w:r>
    </w:p>
    <w:p w:rsidR="00493F01" w:rsidRDefault="00493F01">
      <w:pPr>
        <w:rPr>
          <w:rFonts w:ascii="宋体" w:cs="宋体"/>
          <w:sz w:val="24"/>
        </w:rPr>
      </w:pPr>
      <w:r>
        <w:rPr>
          <w:rFonts w:ascii="宋体" w:cs="宋体"/>
          <w:sz w:val="24"/>
        </w:rPr>
        <w:t>&lt;</w:t>
      </w:r>
      <w:r>
        <w:rPr>
          <w:rFonts w:ascii="宋体" w:cs="宋体" w:hint="eastAsia"/>
          <w:sz w:val="24"/>
        </w:rPr>
        <w:t>篇名</w:t>
      </w:r>
      <w:r>
        <w:rPr>
          <w:rFonts w:ascii="宋体" w:cs="宋体"/>
          <w:sz w:val="24"/>
        </w:rPr>
        <w:t>&gt;=</w:t>
      </w:r>
      <w:r>
        <w:rPr>
          <w:rFonts w:ascii="宋体" w:cs="宋体" w:hint="eastAsia"/>
          <w:sz w:val="24"/>
        </w:rPr>
        <w:t>第二篇　中华人民共和国成立后的出口贸易</w:t>
      </w:r>
    </w:p>
    <w:p w:rsidR="00493F01" w:rsidRDefault="00493F01">
      <w:pPr>
        <w:rPr>
          <w:rFonts w:ascii="宋体" w:cs="宋体"/>
          <w:sz w:val="24"/>
        </w:rPr>
      </w:pPr>
      <w:r>
        <w:rPr>
          <w:rFonts w:ascii="宋体" w:cs="宋体"/>
          <w:sz w:val="24"/>
        </w:rPr>
        <w:t>&lt;</w:t>
      </w:r>
      <w:r>
        <w:rPr>
          <w:rFonts w:ascii="宋体" w:cs="宋体" w:hint="eastAsia"/>
          <w:sz w:val="24"/>
        </w:rPr>
        <w:t>章名</w:t>
      </w:r>
      <w:r>
        <w:rPr>
          <w:rFonts w:ascii="宋体" w:cs="宋体"/>
          <w:sz w:val="24"/>
        </w:rPr>
        <w:t>&gt;=</w:t>
      </w:r>
      <w:r>
        <w:rPr>
          <w:rFonts w:ascii="宋体" w:cs="宋体" w:hint="eastAsia"/>
          <w:sz w:val="24"/>
        </w:rPr>
        <w:t>第一章　出口贸易方式</w:t>
      </w:r>
    </w:p>
    <w:p w:rsidR="00493F01" w:rsidRDefault="00493F01">
      <w:pPr>
        <w:rPr>
          <w:rFonts w:ascii="宋体" w:cs="宋体"/>
          <w:sz w:val="24"/>
        </w:rPr>
      </w:pPr>
      <w:r>
        <w:rPr>
          <w:rFonts w:ascii="宋体" w:cs="宋体"/>
          <w:sz w:val="24"/>
        </w:rPr>
        <w:t>&lt;</w:t>
      </w:r>
      <w:r>
        <w:rPr>
          <w:rFonts w:ascii="宋体" w:cs="宋体" w:hint="eastAsia"/>
          <w:sz w:val="24"/>
        </w:rPr>
        <w:t>节名</w:t>
      </w:r>
      <w:r>
        <w:rPr>
          <w:rFonts w:ascii="宋体" w:cs="宋体"/>
          <w:sz w:val="24"/>
        </w:rPr>
        <w:t>&gt;=</w:t>
      </w:r>
      <w:r>
        <w:rPr>
          <w:rFonts w:ascii="宋体" w:cs="宋体" w:hint="eastAsia"/>
          <w:sz w:val="24"/>
        </w:rPr>
        <w:t>第一节　调拨出口和记帐贸易</w:t>
      </w:r>
    </w:p>
    <w:p w:rsidR="00493F01" w:rsidRDefault="00493F01">
      <w:pPr>
        <w:rPr>
          <w:rFonts w:ascii="宋体" w:cs="宋体"/>
          <w:sz w:val="24"/>
        </w:rPr>
      </w:pPr>
      <w:r>
        <w:rPr>
          <w:rFonts w:ascii="宋体" w:cs="宋体"/>
          <w:sz w:val="24"/>
        </w:rPr>
        <w:t>&lt;</w:t>
      </w:r>
      <w:r>
        <w:rPr>
          <w:rFonts w:ascii="宋体" w:cs="宋体" w:hint="eastAsia"/>
          <w:sz w:val="24"/>
        </w:rPr>
        <w:t>题名</w:t>
      </w:r>
      <w:r>
        <w:rPr>
          <w:rFonts w:ascii="宋体" w:cs="宋体"/>
          <w:sz w:val="24"/>
        </w:rPr>
        <w:t>&gt;=</w:t>
      </w:r>
      <w:r>
        <w:rPr>
          <w:rFonts w:ascii="宋体" w:cs="宋体" w:hint="eastAsia"/>
          <w:sz w:val="24"/>
        </w:rPr>
        <w:t>第一节　调拨出口和记帐贸易</w:t>
      </w:r>
    </w:p>
    <w:p w:rsidR="00493F01" w:rsidRDefault="00493F01">
      <w:pPr>
        <w:rPr>
          <w:rFonts w:ascii="宋体" w:cs="宋体"/>
          <w:sz w:val="24"/>
        </w:rPr>
      </w:pPr>
      <w:r>
        <w:rPr>
          <w:rFonts w:ascii="宋体" w:cs="宋体"/>
          <w:sz w:val="24"/>
        </w:rPr>
        <w:t>&lt;</w:t>
      </w:r>
      <w:r>
        <w:rPr>
          <w:rFonts w:ascii="宋体" w:cs="宋体" w:hint="eastAsia"/>
          <w:sz w:val="24"/>
        </w:rPr>
        <w:t>总题名</w:t>
      </w:r>
      <w:r>
        <w:rPr>
          <w:rFonts w:ascii="宋体" w:cs="宋体"/>
          <w:sz w:val="24"/>
        </w:rPr>
        <w:t>&gt;=</w:t>
      </w:r>
      <w:r>
        <w:rPr>
          <w:rFonts w:ascii="宋体" w:cs="宋体" w:hint="eastAsia"/>
          <w:sz w:val="24"/>
        </w:rPr>
        <w:t>第二篇　中华人民共和国成立后的出口贸易</w:t>
      </w:r>
      <w:r>
        <w:rPr>
          <w:rFonts w:ascii="宋体" w:cs="宋体"/>
          <w:sz w:val="24"/>
        </w:rPr>
        <w:t>\</w:t>
      </w:r>
      <w:r>
        <w:rPr>
          <w:rFonts w:ascii="宋体" w:cs="宋体" w:hint="eastAsia"/>
          <w:sz w:val="24"/>
        </w:rPr>
        <w:t>第一节　调拨出口和记帐贸易</w:t>
      </w:r>
    </w:p>
    <w:p w:rsidR="00493F01" w:rsidRDefault="00493F01">
      <w:pPr>
        <w:rPr>
          <w:rFonts w:ascii="宋体" w:cs="宋体"/>
          <w:sz w:val="24"/>
        </w:rPr>
      </w:pPr>
      <w:r>
        <w:rPr>
          <w:rFonts w:ascii="宋体" w:cs="宋体"/>
          <w:sz w:val="24"/>
        </w:rPr>
        <w:t>&lt;</w:t>
      </w:r>
      <w:r>
        <w:rPr>
          <w:rFonts w:ascii="宋体" w:cs="宋体" w:hint="eastAsia"/>
          <w:sz w:val="24"/>
        </w:rPr>
        <w:t>正文</w:t>
      </w:r>
      <w:r>
        <w:rPr>
          <w:rFonts w:ascii="宋体" w:cs="宋体"/>
          <w:sz w:val="24"/>
        </w:rPr>
        <w:t>&gt;=</w:t>
      </w:r>
    </w:p>
    <w:p w:rsidR="00493F01" w:rsidRDefault="00493F01" w:rsidP="009D37F8">
      <w:pPr>
        <w:ind w:firstLineChars="200" w:firstLine="31680"/>
        <w:rPr>
          <w:rFonts w:ascii="宋体" w:cs="宋体"/>
          <w:sz w:val="24"/>
        </w:rPr>
      </w:pPr>
      <w:r>
        <w:rPr>
          <w:rFonts w:ascii="宋体" w:cs="宋体" w:hint="eastAsia"/>
          <w:sz w:val="24"/>
        </w:rPr>
        <w:t>吉林省从中华人民共和国建国初期到</w:t>
      </w:r>
      <w:r>
        <w:rPr>
          <w:rFonts w:ascii="宋体" w:cs="宋体"/>
          <w:sz w:val="24"/>
        </w:rPr>
        <w:t>1979</w:t>
      </w:r>
      <w:r>
        <w:rPr>
          <w:rFonts w:ascii="宋体" w:cs="宋体" w:hint="eastAsia"/>
          <w:sz w:val="24"/>
        </w:rPr>
        <w:t>年，其出口贸易主要是向广东省、辽宁省、山东省、上海市以及河北省等沿海口岸调拨一般贸易和记帐贸易出口商品，由各口岸对外交货。这种贸易方式持续到</w:t>
      </w:r>
      <w:r>
        <w:rPr>
          <w:rFonts w:ascii="宋体" w:cs="宋体"/>
          <w:sz w:val="24"/>
        </w:rPr>
        <w:t>1979</w:t>
      </w:r>
      <w:r>
        <w:rPr>
          <w:rFonts w:ascii="宋体" w:cs="宋体" w:hint="eastAsia"/>
          <w:sz w:val="24"/>
        </w:rPr>
        <w:t>年，而纺织品则持续到</w:t>
      </w:r>
      <w:r>
        <w:rPr>
          <w:rFonts w:ascii="宋体" w:cs="宋体"/>
          <w:sz w:val="24"/>
        </w:rPr>
        <w:t>1980</w:t>
      </w:r>
      <w:r>
        <w:rPr>
          <w:rFonts w:ascii="宋体" w:cs="宋体" w:hint="eastAsia"/>
          <w:sz w:val="24"/>
        </w:rPr>
        <w:t>年。调拨出口的商品，包括了外贸专业公司经营的粮油食品、轻工业品、五金矿产、化工、机械、土产畜产品、纺织品、工艺品和医药保健品等</w:t>
      </w:r>
      <w:r>
        <w:rPr>
          <w:rFonts w:ascii="宋体" w:cs="宋体"/>
          <w:sz w:val="24"/>
        </w:rPr>
        <w:t>9</w:t>
      </w:r>
      <w:r>
        <w:rPr>
          <w:rFonts w:ascii="宋体" w:cs="宋体" w:hint="eastAsia"/>
          <w:sz w:val="24"/>
        </w:rPr>
        <w:t>大类</w:t>
      </w:r>
      <w:r>
        <w:rPr>
          <w:rFonts w:ascii="宋体" w:cs="宋体"/>
          <w:sz w:val="24"/>
        </w:rPr>
        <w:t>129</w:t>
      </w:r>
      <w:r>
        <w:rPr>
          <w:rFonts w:ascii="宋体" w:cs="宋体" w:hint="eastAsia"/>
          <w:sz w:val="24"/>
        </w:rPr>
        <w:t>个品种。第一个</w:t>
      </w:r>
      <w:r>
        <w:rPr>
          <w:rFonts w:ascii="宋体" w:cs="宋体"/>
          <w:sz w:val="24"/>
        </w:rPr>
        <w:t>5</w:t>
      </w:r>
      <w:r>
        <w:rPr>
          <w:rFonts w:ascii="宋体" w:cs="宋体" w:hint="eastAsia"/>
          <w:sz w:val="24"/>
        </w:rPr>
        <w:t>年计划期间，各类商品调拨总值为</w:t>
      </w:r>
      <w:r>
        <w:rPr>
          <w:rFonts w:ascii="宋体" w:cs="宋体"/>
          <w:sz w:val="24"/>
        </w:rPr>
        <w:t>45476</w:t>
      </w:r>
      <w:r>
        <w:rPr>
          <w:rFonts w:ascii="宋体" w:cs="宋体" w:hint="eastAsia"/>
          <w:sz w:val="24"/>
        </w:rPr>
        <w:t>万元，第二个</w:t>
      </w:r>
      <w:r>
        <w:rPr>
          <w:rFonts w:ascii="宋体" w:cs="宋体"/>
          <w:sz w:val="24"/>
        </w:rPr>
        <w:t>5</w:t>
      </w:r>
      <w:r>
        <w:rPr>
          <w:rFonts w:ascii="宋体" w:cs="宋体" w:hint="eastAsia"/>
          <w:sz w:val="24"/>
        </w:rPr>
        <w:t>年计划期间调拨总值</w:t>
      </w:r>
      <w:r>
        <w:rPr>
          <w:rFonts w:ascii="宋体" w:cs="宋体"/>
          <w:sz w:val="24"/>
        </w:rPr>
        <w:t>75626</w:t>
      </w:r>
      <w:r>
        <w:rPr>
          <w:rFonts w:ascii="宋体" w:cs="宋体" w:hint="eastAsia"/>
          <w:sz w:val="24"/>
        </w:rPr>
        <w:t>万元，</w:t>
      </w:r>
      <w:r>
        <w:rPr>
          <w:rFonts w:ascii="宋体" w:cs="宋体"/>
          <w:sz w:val="24"/>
        </w:rPr>
        <w:t>3</w:t>
      </w:r>
      <w:r>
        <w:rPr>
          <w:rFonts w:ascii="宋体" w:cs="宋体" w:hint="eastAsia"/>
          <w:sz w:val="24"/>
        </w:rPr>
        <w:t>年调整时期调拨总值</w:t>
      </w:r>
      <w:r>
        <w:rPr>
          <w:rFonts w:ascii="宋体" w:cs="宋体"/>
          <w:sz w:val="24"/>
        </w:rPr>
        <w:t>48273</w:t>
      </w:r>
      <w:r>
        <w:rPr>
          <w:rFonts w:ascii="宋体" w:cs="宋体" w:hint="eastAsia"/>
          <w:sz w:val="24"/>
        </w:rPr>
        <w:t>万元，第三个</w:t>
      </w:r>
      <w:r>
        <w:rPr>
          <w:rFonts w:ascii="宋体" w:cs="宋体"/>
          <w:sz w:val="24"/>
        </w:rPr>
        <w:t>5</w:t>
      </w:r>
      <w:r>
        <w:rPr>
          <w:rFonts w:ascii="宋体" w:cs="宋体" w:hint="eastAsia"/>
          <w:sz w:val="24"/>
        </w:rPr>
        <w:t>年计划期间调拨总值</w:t>
      </w:r>
      <w:r>
        <w:rPr>
          <w:rFonts w:ascii="宋体" w:cs="宋体"/>
          <w:sz w:val="24"/>
        </w:rPr>
        <w:t>82760</w:t>
      </w:r>
      <w:r>
        <w:rPr>
          <w:rFonts w:ascii="宋体" w:cs="宋体" w:hint="eastAsia"/>
          <w:sz w:val="24"/>
        </w:rPr>
        <w:t>万元，第四个</w:t>
      </w:r>
      <w:r>
        <w:rPr>
          <w:rFonts w:ascii="宋体" w:cs="宋体"/>
          <w:sz w:val="24"/>
        </w:rPr>
        <w:t>5</w:t>
      </w:r>
      <w:r>
        <w:rPr>
          <w:rFonts w:ascii="宋体" w:cs="宋体" w:hint="eastAsia"/>
          <w:sz w:val="24"/>
        </w:rPr>
        <w:t>年计划期间调拨总值</w:t>
      </w:r>
      <w:r>
        <w:rPr>
          <w:rFonts w:ascii="宋体" w:cs="宋体"/>
          <w:sz w:val="24"/>
        </w:rPr>
        <w:t>135211</w:t>
      </w:r>
      <w:r>
        <w:rPr>
          <w:rFonts w:ascii="宋体" w:cs="宋体" w:hint="eastAsia"/>
          <w:sz w:val="24"/>
        </w:rPr>
        <w:t>万元，第五个</w:t>
      </w:r>
      <w:r>
        <w:rPr>
          <w:rFonts w:ascii="宋体" w:cs="宋体"/>
          <w:sz w:val="24"/>
        </w:rPr>
        <w:t>5</w:t>
      </w:r>
      <w:r>
        <w:rPr>
          <w:rFonts w:ascii="宋体" w:cs="宋体" w:hint="eastAsia"/>
          <w:sz w:val="24"/>
        </w:rPr>
        <w:t>年计划期间（不含</w:t>
      </w:r>
      <w:r>
        <w:rPr>
          <w:rFonts w:ascii="宋体" w:cs="宋体"/>
          <w:sz w:val="24"/>
        </w:rPr>
        <w:t>1980</w:t>
      </w:r>
      <w:r>
        <w:rPr>
          <w:rFonts w:ascii="宋体" w:cs="宋体" w:hint="eastAsia"/>
          <w:sz w:val="24"/>
        </w:rPr>
        <w:t>年）调拨总值</w:t>
      </w:r>
      <w:r>
        <w:rPr>
          <w:rFonts w:ascii="宋体" w:cs="宋体"/>
          <w:sz w:val="24"/>
        </w:rPr>
        <w:t>76679</w:t>
      </w:r>
      <w:r>
        <w:rPr>
          <w:rFonts w:ascii="宋体" w:cs="宋体" w:hint="eastAsia"/>
          <w:sz w:val="24"/>
        </w:rPr>
        <w:t>万元。</w:t>
      </w:r>
    </w:p>
    <w:p w:rsidR="00493F01" w:rsidRDefault="00493F01" w:rsidP="009D37F8">
      <w:pPr>
        <w:ind w:firstLineChars="200" w:firstLine="31680"/>
        <w:rPr>
          <w:rFonts w:ascii="宋体" w:cs="宋体"/>
          <w:sz w:val="24"/>
        </w:rPr>
      </w:pPr>
      <w:r>
        <w:rPr>
          <w:rFonts w:ascii="宋体" w:cs="宋体"/>
          <w:sz w:val="24"/>
        </w:rPr>
        <w:t>1954</w:t>
      </w:r>
      <w:r>
        <w:rPr>
          <w:rFonts w:ascii="宋体" w:cs="宋体" w:hint="eastAsia"/>
          <w:sz w:val="24"/>
        </w:rPr>
        <w:t>年，吉林省通过记帐贸易出口的主要商品有，大豆、玉米、小米、芝麻、葵花籽、大麻籽、亚麻、烤烟、晒烟、煤炭等</w:t>
      </w:r>
      <w:r>
        <w:rPr>
          <w:rFonts w:ascii="宋体" w:cs="宋体"/>
          <w:sz w:val="24"/>
        </w:rPr>
        <w:t>21</w:t>
      </w:r>
      <w:r>
        <w:rPr>
          <w:rFonts w:ascii="宋体" w:cs="宋体" w:hint="eastAsia"/>
          <w:sz w:val="24"/>
        </w:rPr>
        <w:t>个品种，出口额</w:t>
      </w:r>
      <w:r>
        <w:rPr>
          <w:rFonts w:ascii="宋体" w:cs="宋体"/>
          <w:sz w:val="24"/>
        </w:rPr>
        <w:t>1512</w:t>
      </w:r>
      <w:r>
        <w:rPr>
          <w:rFonts w:ascii="宋体" w:cs="宋体" w:hint="eastAsia"/>
          <w:sz w:val="24"/>
        </w:rPr>
        <w:t>万美元。</w:t>
      </w:r>
      <w:r>
        <w:rPr>
          <w:rFonts w:ascii="宋体" w:cs="宋体"/>
          <w:sz w:val="24"/>
        </w:rPr>
        <w:t>1960</w:t>
      </w:r>
      <w:r>
        <w:rPr>
          <w:rFonts w:ascii="宋体" w:cs="宋体" w:hint="eastAsia"/>
          <w:sz w:val="24"/>
        </w:rPr>
        <w:t>年，主要出口品种有，大豆、玉米、冻家禽、罐头、方糖、砂糖、葡萄酒、纸张、球鞋、钨铁、钼铁、硼砂等</w:t>
      </w:r>
      <w:r>
        <w:rPr>
          <w:rFonts w:ascii="宋体" w:cs="宋体"/>
          <w:sz w:val="24"/>
        </w:rPr>
        <w:t>53</w:t>
      </w:r>
      <w:r>
        <w:rPr>
          <w:rFonts w:ascii="宋体" w:cs="宋体" w:hint="eastAsia"/>
          <w:sz w:val="24"/>
        </w:rPr>
        <w:t>个品种，出口额</w:t>
      </w:r>
      <w:r>
        <w:rPr>
          <w:rFonts w:ascii="宋体" w:cs="宋体"/>
          <w:sz w:val="24"/>
        </w:rPr>
        <w:t>2002</w:t>
      </w:r>
      <w:r>
        <w:rPr>
          <w:rFonts w:ascii="宋体" w:cs="宋体" w:hint="eastAsia"/>
          <w:sz w:val="24"/>
        </w:rPr>
        <w:t>万美元。</w:t>
      </w:r>
    </w:p>
    <w:p w:rsidR="00493F01" w:rsidRDefault="00493F01">
      <w:pPr>
        <w:rPr>
          <w:rFonts w:ascii="宋体" w:cs="宋体"/>
          <w:sz w:val="24"/>
        </w:rPr>
      </w:pPr>
      <w:r>
        <w:rPr>
          <w:rFonts w:ascii="宋体" w:cs="宋体"/>
          <w:sz w:val="24"/>
        </w:rPr>
        <w:t>1962</w:t>
      </w:r>
      <w:r>
        <w:rPr>
          <w:rFonts w:ascii="宋体" w:cs="宋体" w:hint="eastAsia"/>
          <w:sz w:val="24"/>
        </w:rPr>
        <w:t>年，记帐贸易出口额开始下降，降到</w:t>
      </w:r>
      <w:r>
        <w:rPr>
          <w:rFonts w:ascii="宋体" w:cs="宋体"/>
          <w:sz w:val="24"/>
        </w:rPr>
        <w:t>829</w:t>
      </w:r>
      <w:r>
        <w:rPr>
          <w:rFonts w:ascii="宋体" w:cs="宋体" w:hint="eastAsia"/>
          <w:sz w:val="24"/>
        </w:rPr>
        <w:t>万美元。</w:t>
      </w:r>
      <w:r>
        <w:rPr>
          <w:rFonts w:ascii="宋体" w:cs="宋体"/>
          <w:sz w:val="24"/>
        </w:rPr>
        <w:t>1967</w:t>
      </w:r>
      <w:r>
        <w:rPr>
          <w:rFonts w:ascii="宋体" w:cs="宋体" w:hint="eastAsia"/>
          <w:sz w:val="24"/>
        </w:rPr>
        <w:t>年以后又连续累减，到</w:t>
      </w:r>
      <w:r>
        <w:rPr>
          <w:rFonts w:ascii="宋体" w:cs="宋体"/>
          <w:sz w:val="24"/>
        </w:rPr>
        <w:t>1970</w:t>
      </w:r>
      <w:r>
        <w:rPr>
          <w:rFonts w:ascii="宋体" w:cs="宋体" w:hint="eastAsia"/>
          <w:sz w:val="24"/>
        </w:rPr>
        <w:t>年只对越南出口</w:t>
      </w:r>
      <w:r>
        <w:rPr>
          <w:rFonts w:ascii="宋体" w:cs="宋体"/>
          <w:sz w:val="24"/>
        </w:rPr>
        <w:t>93</w:t>
      </w:r>
      <w:r>
        <w:rPr>
          <w:rFonts w:ascii="宋体" w:cs="宋体" w:hint="eastAsia"/>
          <w:sz w:val="24"/>
        </w:rPr>
        <w:t>万美元。</w:t>
      </w:r>
      <w:r>
        <w:rPr>
          <w:rFonts w:ascii="宋体" w:cs="宋体"/>
          <w:sz w:val="24"/>
        </w:rPr>
        <w:t>1971</w:t>
      </w:r>
      <w:r>
        <w:rPr>
          <w:rFonts w:ascii="宋体" w:cs="宋体" w:hint="eastAsia"/>
          <w:sz w:val="24"/>
        </w:rPr>
        <w:t>年到</w:t>
      </w:r>
      <w:r>
        <w:rPr>
          <w:rFonts w:ascii="宋体" w:cs="宋体"/>
          <w:sz w:val="24"/>
        </w:rPr>
        <w:t>1974</w:t>
      </w:r>
      <w:r>
        <w:rPr>
          <w:rFonts w:ascii="宋体" w:cs="宋体" w:hint="eastAsia"/>
          <w:sz w:val="24"/>
        </w:rPr>
        <w:t>年又出现新的发展趋势，出口额分别为：</w:t>
      </w:r>
      <w:r>
        <w:rPr>
          <w:rFonts w:ascii="宋体" w:cs="宋体"/>
          <w:sz w:val="24"/>
        </w:rPr>
        <w:t>5415</w:t>
      </w:r>
      <w:r>
        <w:rPr>
          <w:rFonts w:ascii="宋体" w:cs="宋体" w:hint="eastAsia"/>
          <w:sz w:val="24"/>
        </w:rPr>
        <w:t>万美元、</w:t>
      </w:r>
      <w:r>
        <w:rPr>
          <w:rFonts w:ascii="宋体" w:cs="宋体"/>
          <w:sz w:val="24"/>
        </w:rPr>
        <w:t>3346</w:t>
      </w:r>
      <w:r>
        <w:rPr>
          <w:rFonts w:ascii="宋体" w:cs="宋体" w:hint="eastAsia"/>
          <w:sz w:val="24"/>
        </w:rPr>
        <w:t>万美元、</w:t>
      </w:r>
      <w:r>
        <w:rPr>
          <w:rFonts w:ascii="宋体" w:cs="宋体"/>
          <w:sz w:val="24"/>
        </w:rPr>
        <w:t>6837</w:t>
      </w:r>
      <w:r>
        <w:rPr>
          <w:rFonts w:ascii="宋体" w:cs="宋体" w:hint="eastAsia"/>
          <w:sz w:val="24"/>
        </w:rPr>
        <w:t>万美元、</w:t>
      </w:r>
      <w:r>
        <w:rPr>
          <w:rFonts w:ascii="宋体" w:cs="宋体"/>
          <w:sz w:val="24"/>
        </w:rPr>
        <w:t>4903</w:t>
      </w:r>
      <w:r>
        <w:rPr>
          <w:rFonts w:ascii="宋体" w:cs="宋体" w:hint="eastAsia"/>
          <w:sz w:val="24"/>
        </w:rPr>
        <w:t>万美元。</w:t>
      </w:r>
      <w:r>
        <w:rPr>
          <w:rFonts w:ascii="宋体" w:cs="宋体"/>
          <w:sz w:val="24"/>
        </w:rPr>
        <w:t>1975</w:t>
      </w:r>
      <w:r>
        <w:rPr>
          <w:rFonts w:ascii="宋体" w:cs="宋体" w:hint="eastAsia"/>
          <w:sz w:val="24"/>
        </w:rPr>
        <w:t>年以后，由于吉林省开始对港、澳地区试销，以及对世界其它各国现汇贸易的逐步发展，加之其它因素促成记帐贸易额相对减少。</w:t>
      </w:r>
      <w:r>
        <w:rPr>
          <w:rFonts w:ascii="宋体" w:cs="宋体"/>
          <w:sz w:val="24"/>
        </w:rPr>
        <w:t>1975</w:t>
      </w:r>
      <w:r>
        <w:rPr>
          <w:rFonts w:ascii="宋体" w:cs="宋体" w:hint="eastAsia"/>
          <w:sz w:val="24"/>
        </w:rPr>
        <w:t>年记帐贸易出口额</w:t>
      </w:r>
      <w:r>
        <w:rPr>
          <w:rFonts w:ascii="宋体" w:cs="宋体"/>
          <w:sz w:val="24"/>
        </w:rPr>
        <w:t>1667</w:t>
      </w:r>
      <w:r>
        <w:rPr>
          <w:rFonts w:ascii="宋体" w:cs="宋体" w:hint="eastAsia"/>
          <w:sz w:val="24"/>
        </w:rPr>
        <w:t>万美元，</w:t>
      </w:r>
      <w:r>
        <w:rPr>
          <w:rFonts w:ascii="宋体" w:cs="宋体"/>
          <w:sz w:val="24"/>
        </w:rPr>
        <w:t>1976</w:t>
      </w:r>
      <w:r>
        <w:rPr>
          <w:rFonts w:ascii="宋体" w:cs="宋体" w:hint="eastAsia"/>
          <w:sz w:val="24"/>
        </w:rPr>
        <w:t>年</w:t>
      </w:r>
      <w:r>
        <w:rPr>
          <w:rFonts w:ascii="宋体" w:cs="宋体"/>
          <w:sz w:val="24"/>
        </w:rPr>
        <w:t>901</w:t>
      </w:r>
      <w:r>
        <w:rPr>
          <w:rFonts w:ascii="宋体" w:cs="宋体" w:hint="eastAsia"/>
          <w:sz w:val="24"/>
        </w:rPr>
        <w:t>万美元，</w:t>
      </w:r>
      <w:r>
        <w:rPr>
          <w:rFonts w:ascii="宋体" w:cs="宋体"/>
          <w:sz w:val="24"/>
        </w:rPr>
        <w:t>1977</w:t>
      </w:r>
      <w:r>
        <w:rPr>
          <w:rFonts w:ascii="宋体" w:cs="宋体" w:hint="eastAsia"/>
          <w:sz w:val="24"/>
        </w:rPr>
        <w:t>年</w:t>
      </w:r>
      <w:r>
        <w:rPr>
          <w:rFonts w:ascii="宋体" w:cs="宋体"/>
          <w:sz w:val="24"/>
        </w:rPr>
        <w:t>278</w:t>
      </w:r>
      <w:r>
        <w:rPr>
          <w:rFonts w:ascii="宋体" w:cs="宋体" w:hint="eastAsia"/>
          <w:sz w:val="24"/>
        </w:rPr>
        <w:t>万美元，</w:t>
      </w:r>
      <w:r>
        <w:rPr>
          <w:rFonts w:ascii="宋体" w:cs="宋体"/>
          <w:sz w:val="24"/>
        </w:rPr>
        <w:t>1978</w:t>
      </w:r>
      <w:r>
        <w:rPr>
          <w:rFonts w:ascii="宋体" w:cs="宋体" w:hint="eastAsia"/>
          <w:sz w:val="24"/>
        </w:rPr>
        <w:t>年</w:t>
      </w:r>
      <w:r>
        <w:rPr>
          <w:rFonts w:ascii="宋体" w:cs="宋体"/>
          <w:sz w:val="24"/>
        </w:rPr>
        <w:t>238</w:t>
      </w:r>
      <w:r>
        <w:rPr>
          <w:rFonts w:ascii="宋体" w:cs="宋体" w:hint="eastAsia"/>
          <w:sz w:val="24"/>
        </w:rPr>
        <w:t>万美元，</w:t>
      </w:r>
      <w:r>
        <w:rPr>
          <w:rFonts w:ascii="宋体" w:cs="宋体"/>
          <w:sz w:val="24"/>
        </w:rPr>
        <w:t>1979</w:t>
      </w:r>
      <w:r>
        <w:rPr>
          <w:rFonts w:ascii="宋体" w:cs="宋体" w:hint="eastAsia"/>
          <w:sz w:val="24"/>
        </w:rPr>
        <w:t>年</w:t>
      </w:r>
      <w:r>
        <w:rPr>
          <w:rFonts w:ascii="宋体" w:cs="宋体"/>
          <w:sz w:val="24"/>
        </w:rPr>
        <w:t>467</w:t>
      </w:r>
      <w:r>
        <w:rPr>
          <w:rFonts w:ascii="宋体" w:cs="宋体" w:hint="eastAsia"/>
          <w:sz w:val="24"/>
        </w:rPr>
        <w:t>万美元，</w:t>
      </w:r>
      <w:r>
        <w:rPr>
          <w:rFonts w:ascii="宋体" w:cs="宋体"/>
          <w:sz w:val="24"/>
        </w:rPr>
        <w:t>1980</w:t>
      </w:r>
      <w:r>
        <w:rPr>
          <w:rFonts w:ascii="宋体" w:cs="宋体" w:hint="eastAsia"/>
          <w:sz w:val="24"/>
        </w:rPr>
        <w:t>年</w:t>
      </w:r>
      <w:r>
        <w:rPr>
          <w:rFonts w:ascii="宋体" w:cs="宋体"/>
          <w:sz w:val="24"/>
        </w:rPr>
        <w:t>312</w:t>
      </w:r>
      <w:r>
        <w:rPr>
          <w:rFonts w:ascii="宋体" w:cs="宋体" w:hint="eastAsia"/>
          <w:sz w:val="24"/>
        </w:rPr>
        <w:t>万美元，</w:t>
      </w:r>
      <w:r>
        <w:rPr>
          <w:rFonts w:ascii="宋体" w:cs="宋体"/>
          <w:sz w:val="24"/>
        </w:rPr>
        <w:t>1981</w:t>
      </w:r>
      <w:r>
        <w:rPr>
          <w:rFonts w:ascii="宋体" w:cs="宋体" w:hint="eastAsia"/>
          <w:sz w:val="24"/>
        </w:rPr>
        <w:t>年</w:t>
      </w:r>
      <w:r>
        <w:rPr>
          <w:rFonts w:ascii="宋体" w:cs="宋体"/>
          <w:sz w:val="24"/>
        </w:rPr>
        <w:t>1295</w:t>
      </w:r>
      <w:r>
        <w:rPr>
          <w:rFonts w:ascii="宋体" w:cs="宋体" w:hint="eastAsia"/>
          <w:sz w:val="24"/>
        </w:rPr>
        <w:t>万美元。</w:t>
      </w:r>
    </w:p>
    <w:p w:rsidR="00493F01" w:rsidRDefault="00493F01">
      <w:pPr>
        <w:rPr>
          <w:rFonts w:ascii="宋体" w:cs="宋体"/>
          <w:sz w:val="24"/>
        </w:rPr>
      </w:pPr>
      <w:r>
        <w:rPr>
          <w:rFonts w:ascii="宋体" w:cs="宋体" w:hint="eastAsia"/>
          <w:sz w:val="24"/>
        </w:rPr>
        <w:t>（空一行）</w:t>
      </w:r>
    </w:p>
    <w:p w:rsidR="00493F01" w:rsidRDefault="00493F01">
      <w:pPr>
        <w:rPr>
          <w:rFonts w:ascii="宋体" w:cs="宋体"/>
          <w:sz w:val="24"/>
        </w:rPr>
      </w:pPr>
      <w:r>
        <w:rPr>
          <w:rFonts w:ascii="宋体" w:cs="宋体"/>
          <w:sz w:val="24"/>
        </w:rPr>
        <w:t>1953</w:t>
      </w:r>
      <w:r>
        <w:rPr>
          <w:rFonts w:ascii="宋体" w:cs="宋体" w:hint="eastAsia"/>
          <w:sz w:val="24"/>
        </w:rPr>
        <w:t>年</w:t>
      </w:r>
      <w:r>
        <w:rPr>
          <w:rFonts w:ascii="宋体" w:cs="宋体"/>
          <w:sz w:val="24"/>
        </w:rPr>
        <w:t>—</w:t>
      </w:r>
      <w:r>
        <w:rPr>
          <w:rFonts w:ascii="宋体" w:cs="宋体"/>
          <w:sz w:val="24"/>
        </w:rPr>
        <w:t>1980</w:t>
      </w:r>
      <w:r>
        <w:rPr>
          <w:rFonts w:ascii="宋体" w:cs="宋体" w:hint="eastAsia"/>
          <w:sz w:val="24"/>
        </w:rPr>
        <w:t>年吉林省各历史阶段调拨出口金额分类统计表</w:t>
      </w:r>
    </w:p>
    <w:p w:rsidR="00493F01" w:rsidRDefault="00493F01">
      <w:pPr>
        <w:rPr>
          <w:rFonts w:ascii="宋体" w:cs="宋体"/>
          <w:sz w:val="24"/>
        </w:rPr>
      </w:pPr>
      <w:r>
        <w:rPr>
          <w:rFonts w:ascii="宋体" w:cs="宋体" w:hint="eastAsia"/>
          <w:sz w:val="24"/>
        </w:rPr>
        <w:t>（空一行）</w:t>
      </w:r>
    </w:p>
    <w:p w:rsidR="00493F01" w:rsidRDefault="00493F01">
      <w:pPr>
        <w:rPr>
          <w:rFonts w:ascii="宋体" w:cs="宋体"/>
          <w:sz w:val="24"/>
        </w:rPr>
      </w:pPr>
      <w:r>
        <w:rPr>
          <w:rFonts w:ascii="宋体" w:cs="宋体"/>
          <w:sz w:val="24"/>
        </w:rPr>
        <w:t>**jlsztwjmzp005t1**</w:t>
      </w:r>
      <w:r>
        <w:rPr>
          <w:rFonts w:ascii="宋体" w:cs="宋体" w:hint="eastAsia"/>
          <w:sz w:val="24"/>
        </w:rPr>
        <w:t xml:space="preserve">　　　（此处为表格图片标引）</w:t>
      </w:r>
    </w:p>
    <w:p w:rsidR="00493F01" w:rsidRDefault="00493F01">
      <w:pPr>
        <w:rPr>
          <w:rFonts w:ascii="宋体" w:cs="宋体"/>
          <w:sz w:val="24"/>
        </w:rPr>
      </w:pPr>
      <w:r>
        <w:rPr>
          <w:rFonts w:ascii="宋体" w:cs="宋体" w:hint="eastAsia"/>
          <w:sz w:val="24"/>
        </w:rPr>
        <w:t>（空一行）</w:t>
      </w:r>
    </w:p>
    <w:p w:rsidR="00493F01" w:rsidRDefault="00493F01">
      <w:pPr>
        <w:rPr>
          <w:rFonts w:ascii="宋体" w:cs="宋体"/>
          <w:sz w:val="24"/>
        </w:rPr>
      </w:pPr>
      <w:r>
        <w:rPr>
          <w:rFonts w:ascii="宋体" w:cs="宋体"/>
          <w:sz w:val="24"/>
        </w:rPr>
        <w:t>1954</w:t>
      </w:r>
      <w:r>
        <w:rPr>
          <w:rFonts w:ascii="宋体" w:cs="宋体" w:hint="eastAsia"/>
          <w:sz w:val="24"/>
        </w:rPr>
        <w:t>年</w:t>
      </w:r>
      <w:r>
        <w:rPr>
          <w:rFonts w:ascii="宋体" w:cs="宋体"/>
          <w:sz w:val="24"/>
        </w:rPr>
        <w:t>—</w:t>
      </w:r>
      <w:r>
        <w:rPr>
          <w:rFonts w:ascii="宋体" w:cs="宋体"/>
          <w:sz w:val="24"/>
        </w:rPr>
        <w:t>1979</w:t>
      </w:r>
      <w:r>
        <w:rPr>
          <w:rFonts w:ascii="宋体" w:cs="宋体" w:hint="eastAsia"/>
          <w:sz w:val="24"/>
        </w:rPr>
        <w:t>年吉林省各类出口商品调拨金额表</w:t>
      </w:r>
    </w:p>
    <w:p w:rsidR="00493F01" w:rsidRDefault="00493F01">
      <w:pPr>
        <w:rPr>
          <w:rFonts w:ascii="宋体" w:cs="宋体"/>
          <w:sz w:val="24"/>
        </w:rPr>
      </w:pPr>
      <w:r>
        <w:rPr>
          <w:rFonts w:ascii="宋体" w:cs="宋体" w:hint="eastAsia"/>
          <w:sz w:val="24"/>
        </w:rPr>
        <w:t>（空一行）</w:t>
      </w:r>
    </w:p>
    <w:p w:rsidR="00493F01" w:rsidRDefault="00493F01">
      <w:pPr>
        <w:rPr>
          <w:rFonts w:ascii="宋体" w:cs="宋体"/>
          <w:sz w:val="24"/>
        </w:rPr>
      </w:pPr>
      <w:r>
        <w:rPr>
          <w:rFonts w:ascii="宋体" w:cs="宋体"/>
          <w:sz w:val="24"/>
        </w:rPr>
        <w:t xml:space="preserve">**jlsztwjmzp005t2**       </w:t>
      </w:r>
      <w:r>
        <w:rPr>
          <w:rFonts w:ascii="宋体" w:cs="宋体" w:hint="eastAsia"/>
          <w:sz w:val="24"/>
        </w:rPr>
        <w:t>（此处为表格图片标引）</w:t>
      </w:r>
    </w:p>
    <w:p w:rsidR="00493F01" w:rsidRDefault="00493F01">
      <w:pPr>
        <w:rPr>
          <w:rFonts w:ascii="宋体" w:cs="宋体"/>
          <w:sz w:val="24"/>
        </w:rPr>
      </w:pPr>
    </w:p>
    <w:p w:rsidR="00493F01" w:rsidRDefault="00493F01">
      <w:pPr>
        <w:ind w:firstLine="480"/>
        <w:rPr>
          <w:rFonts w:ascii="宋体" w:cs="宋体"/>
          <w:b/>
          <w:sz w:val="24"/>
          <w:lang w:val="zh-CN"/>
        </w:rPr>
      </w:pPr>
      <w:r>
        <w:rPr>
          <w:rFonts w:ascii="宋体" w:cs="宋体"/>
          <w:b/>
          <w:sz w:val="24"/>
          <w:lang w:val="zh-CN"/>
        </w:rPr>
        <w:t>4.</w:t>
      </w:r>
      <w:r>
        <w:rPr>
          <w:rFonts w:ascii="宋体" w:cs="宋体" w:hint="eastAsia"/>
          <w:b/>
          <w:sz w:val="24"/>
          <w:lang w:val="zh-CN"/>
        </w:rPr>
        <w:t>其它要求：</w:t>
      </w:r>
    </w:p>
    <w:p w:rsidR="00493F01" w:rsidRDefault="00493F01" w:rsidP="009D37F8">
      <w:pPr>
        <w:spacing w:line="420" w:lineRule="exact"/>
        <w:ind w:firstLineChars="200" w:firstLine="31680"/>
        <w:rPr>
          <w:rFonts w:ascii="宋体"/>
          <w:sz w:val="24"/>
        </w:rPr>
      </w:pPr>
      <w:r>
        <w:rPr>
          <w:rFonts w:ascii="宋体"/>
          <w:sz w:val="24"/>
        </w:rPr>
        <w:t>4.1</w:t>
      </w:r>
      <w:r>
        <w:rPr>
          <w:rFonts w:ascii="宋体" w:hint="eastAsia"/>
          <w:sz w:val="24"/>
        </w:rPr>
        <w:t>成品相关要求：</w:t>
      </w:r>
    </w:p>
    <w:p w:rsidR="00493F01" w:rsidRDefault="00493F01" w:rsidP="009D37F8">
      <w:pPr>
        <w:spacing w:line="420" w:lineRule="exact"/>
        <w:ind w:firstLineChars="200" w:firstLine="31680"/>
        <w:rPr>
          <w:rFonts w:ascii="宋体"/>
          <w:sz w:val="24"/>
        </w:rPr>
      </w:pPr>
      <w:r>
        <w:rPr>
          <w:rFonts w:ascii="宋体" w:hint="eastAsia"/>
          <w:sz w:val="24"/>
        </w:rPr>
        <w:t>（</w:t>
      </w:r>
      <w:r>
        <w:rPr>
          <w:rFonts w:ascii="宋体"/>
          <w:sz w:val="24"/>
        </w:rPr>
        <w:t>1</w:t>
      </w:r>
      <w:r>
        <w:rPr>
          <w:rFonts w:ascii="宋体" w:hint="eastAsia"/>
          <w:sz w:val="24"/>
        </w:rPr>
        <w:t>）成品载体：使用</w:t>
      </w:r>
      <w:r>
        <w:rPr>
          <w:rFonts w:ascii="宋体"/>
          <w:sz w:val="24"/>
        </w:rPr>
        <w:t>vcd</w:t>
      </w:r>
      <w:r>
        <w:rPr>
          <w:rFonts w:ascii="宋体" w:hint="eastAsia"/>
          <w:sz w:val="24"/>
        </w:rPr>
        <w:t>只读光盘存贮，提交</w:t>
      </w:r>
      <w:r>
        <w:rPr>
          <w:rFonts w:ascii="宋体"/>
          <w:sz w:val="24"/>
        </w:rPr>
        <w:t>2</w:t>
      </w:r>
      <w:r>
        <w:rPr>
          <w:rFonts w:ascii="宋体" w:hint="eastAsia"/>
          <w:sz w:val="24"/>
        </w:rPr>
        <w:t>份（主、备份）。</w:t>
      </w:r>
    </w:p>
    <w:p w:rsidR="00493F01" w:rsidRDefault="00493F01" w:rsidP="009D37F8">
      <w:pPr>
        <w:spacing w:line="420" w:lineRule="exact"/>
        <w:ind w:firstLineChars="200" w:firstLine="31680"/>
        <w:rPr>
          <w:rFonts w:ascii="宋体"/>
          <w:sz w:val="24"/>
        </w:rPr>
      </w:pPr>
      <w:r>
        <w:rPr>
          <w:rFonts w:ascii="宋体" w:hint="eastAsia"/>
          <w:sz w:val="24"/>
        </w:rPr>
        <w:t>（</w:t>
      </w:r>
      <w:r>
        <w:rPr>
          <w:rFonts w:ascii="宋体"/>
          <w:sz w:val="24"/>
        </w:rPr>
        <w:t>2</w:t>
      </w:r>
      <w:r>
        <w:rPr>
          <w:rFonts w:ascii="宋体" w:hint="eastAsia"/>
          <w:sz w:val="24"/>
        </w:rPr>
        <w:t>）成品提交：成交供应商负责将数据转换后用于校对的纸介质图书及成品光盘运至采购方指定地点，运输装卸费由成交供应商承担，发运过程中出现破损由成交供应商负责处理。</w:t>
      </w:r>
    </w:p>
    <w:p w:rsidR="00493F01" w:rsidRDefault="00493F01">
      <w:pPr>
        <w:ind w:firstLine="480"/>
        <w:rPr>
          <w:rFonts w:ascii="宋体" w:cs="宋体"/>
          <w:sz w:val="24"/>
          <w:lang w:val="zh-CN"/>
        </w:rPr>
      </w:pPr>
      <w:r>
        <w:rPr>
          <w:rFonts w:ascii="宋体" w:cs="宋体"/>
          <w:sz w:val="24"/>
          <w:lang w:val="zh-CN"/>
        </w:rPr>
        <w:t>4.2</w:t>
      </w:r>
      <w:r>
        <w:rPr>
          <w:rFonts w:ascii="宋体" w:cs="宋体" w:hint="eastAsia"/>
          <w:sz w:val="24"/>
          <w:lang w:val="zh-CN"/>
        </w:rPr>
        <w:t>质量保证期：</w:t>
      </w:r>
      <w:r>
        <w:rPr>
          <w:rFonts w:ascii="宋体" w:cs="宋体"/>
          <w:sz w:val="24"/>
          <w:lang w:val="zh-CN"/>
        </w:rPr>
        <w:t>120</w:t>
      </w:r>
      <w:r>
        <w:rPr>
          <w:rFonts w:ascii="宋体" w:cs="宋体" w:hint="eastAsia"/>
          <w:sz w:val="24"/>
          <w:lang w:val="zh-CN"/>
        </w:rPr>
        <w:t>天。</w:t>
      </w:r>
    </w:p>
    <w:p w:rsidR="00493F01" w:rsidRDefault="00493F01">
      <w:pPr>
        <w:ind w:firstLine="480"/>
        <w:rPr>
          <w:rFonts w:ascii="宋体" w:cs="宋体"/>
          <w:sz w:val="24"/>
          <w:lang w:val="zh-CN"/>
        </w:rPr>
      </w:pPr>
      <w:r>
        <w:rPr>
          <w:rFonts w:ascii="宋体" w:cs="宋体"/>
          <w:sz w:val="24"/>
          <w:lang w:val="zh-CN"/>
        </w:rPr>
        <w:t>4.3</w:t>
      </w:r>
      <w:r>
        <w:rPr>
          <w:rFonts w:ascii="宋体" w:cs="宋体" w:hint="eastAsia"/>
          <w:sz w:val="24"/>
          <w:lang w:val="zh-CN"/>
        </w:rPr>
        <w:t>交货时间：合同订立后</w:t>
      </w:r>
      <w:r>
        <w:rPr>
          <w:rFonts w:ascii="宋体" w:cs="宋体"/>
          <w:sz w:val="24"/>
          <w:lang w:val="zh-CN"/>
        </w:rPr>
        <w:t>120</w:t>
      </w:r>
      <w:r>
        <w:rPr>
          <w:rFonts w:ascii="宋体" w:cs="宋体" w:hint="eastAsia"/>
          <w:sz w:val="24"/>
          <w:lang w:val="zh-CN"/>
        </w:rPr>
        <w:t>。</w:t>
      </w:r>
    </w:p>
    <w:p w:rsidR="00493F01" w:rsidRDefault="00493F01">
      <w:pPr>
        <w:ind w:firstLine="480"/>
        <w:rPr>
          <w:rFonts w:ascii="宋体" w:cs="宋体"/>
          <w:sz w:val="24"/>
          <w:lang w:val="zh-CN"/>
        </w:rPr>
      </w:pPr>
      <w:r>
        <w:rPr>
          <w:rFonts w:ascii="宋体" w:cs="宋体"/>
          <w:sz w:val="24"/>
          <w:lang w:val="zh-CN"/>
        </w:rPr>
        <w:t>4.4</w:t>
      </w:r>
      <w:r>
        <w:rPr>
          <w:rFonts w:ascii="宋体" w:cs="宋体" w:hint="eastAsia"/>
          <w:sz w:val="24"/>
          <w:lang w:val="zh-CN"/>
        </w:rPr>
        <w:t>交货地点：吉林省地方志编纂委员会（</w:t>
      </w:r>
      <w:r>
        <w:rPr>
          <w:rFonts w:ascii="宋体" w:hint="eastAsia"/>
          <w:sz w:val="24"/>
        </w:rPr>
        <w:t>长春市人民大街</w:t>
      </w:r>
      <w:r>
        <w:rPr>
          <w:rFonts w:ascii="宋体"/>
          <w:sz w:val="24"/>
        </w:rPr>
        <w:t>1486</w:t>
      </w:r>
      <w:r>
        <w:rPr>
          <w:rFonts w:ascii="宋体" w:hint="eastAsia"/>
          <w:sz w:val="24"/>
        </w:rPr>
        <w:t>号</w:t>
      </w:r>
      <w:r>
        <w:rPr>
          <w:rFonts w:ascii="宋体" w:cs="宋体" w:hint="eastAsia"/>
          <w:sz w:val="24"/>
          <w:lang w:val="zh-CN"/>
        </w:rPr>
        <w:t>）</w:t>
      </w:r>
      <w:r>
        <w:rPr>
          <w:rFonts w:ascii="宋体" w:hint="eastAsia"/>
          <w:sz w:val="24"/>
        </w:rPr>
        <w:t>。</w:t>
      </w:r>
    </w:p>
    <w:p w:rsidR="00493F01" w:rsidRDefault="00493F01">
      <w:pPr>
        <w:ind w:firstLine="480"/>
        <w:rPr>
          <w:rFonts w:ascii="宋体" w:cs="宋体"/>
          <w:bCs/>
          <w:sz w:val="24"/>
          <w:lang w:val="zh-CN"/>
        </w:rPr>
      </w:pPr>
      <w:r>
        <w:rPr>
          <w:rFonts w:ascii="宋体" w:cs="宋体"/>
          <w:sz w:val="24"/>
          <w:lang w:val="zh-CN"/>
        </w:rPr>
        <w:t>4.5</w:t>
      </w:r>
      <w:r>
        <w:rPr>
          <w:rFonts w:ascii="宋体" w:cs="宋体" w:hint="eastAsia"/>
          <w:sz w:val="24"/>
          <w:lang w:val="zh-CN"/>
        </w:rPr>
        <w:t>交货方式：成交</w:t>
      </w:r>
      <w:r>
        <w:rPr>
          <w:rFonts w:ascii="宋体" w:hint="eastAsia"/>
          <w:sz w:val="24"/>
        </w:rPr>
        <w:t>供应商负责将货物保质保量运抵交货地点、双方当面验收。</w:t>
      </w:r>
    </w:p>
    <w:p w:rsidR="00493F01" w:rsidRDefault="00493F01">
      <w:pPr>
        <w:tabs>
          <w:tab w:val="left" w:pos="3120"/>
        </w:tabs>
        <w:spacing w:line="360" w:lineRule="exact"/>
        <w:rPr>
          <w:rFonts w:ascii="宋体"/>
          <w:b/>
          <w:bCs/>
          <w:sz w:val="24"/>
        </w:rPr>
      </w:pPr>
    </w:p>
    <w:p w:rsidR="00493F01" w:rsidRDefault="00493F01">
      <w:pPr>
        <w:spacing w:line="360" w:lineRule="exact"/>
        <w:ind w:firstLine="482"/>
        <w:rPr>
          <w:rFonts w:ascii="宋体"/>
          <w:b/>
          <w:bCs/>
          <w:sz w:val="24"/>
          <w:lang w:val="zh-CN"/>
        </w:rPr>
      </w:pPr>
      <w:r>
        <w:rPr>
          <w:rFonts w:ascii="宋体" w:cs="宋体" w:hint="eastAsia"/>
          <w:b/>
          <w:bCs/>
          <w:sz w:val="24"/>
          <w:lang w:val="zh-CN"/>
        </w:rPr>
        <w:t>二．评审方法及标准</w:t>
      </w:r>
    </w:p>
    <w:p w:rsidR="00493F01" w:rsidRDefault="00493F01">
      <w:pPr>
        <w:spacing w:line="360" w:lineRule="exact"/>
        <w:ind w:firstLine="480"/>
        <w:rPr>
          <w:rFonts w:ascii="宋体"/>
          <w:sz w:val="24"/>
          <w:lang w:val="zh-CN"/>
        </w:rPr>
      </w:pPr>
      <w:r>
        <w:rPr>
          <w:rFonts w:ascii="宋体" w:cs="宋体" w:hint="eastAsia"/>
          <w:sz w:val="24"/>
          <w:lang w:val="zh-CN"/>
        </w:rPr>
        <w:t>评标委员会将只对商务（投标人资格）审查和技术（符合性）审查均符合采购文件要求的投标进行详细评审。</w:t>
      </w:r>
    </w:p>
    <w:p w:rsidR="00493F01" w:rsidRDefault="00493F01">
      <w:pPr>
        <w:ind w:firstLine="482"/>
        <w:rPr>
          <w:rFonts w:ascii="宋体" w:cs="宋体"/>
          <w:b/>
          <w:bCs/>
          <w:sz w:val="24"/>
          <w:lang w:val="zh-CN"/>
        </w:rPr>
      </w:pPr>
      <w:r>
        <w:rPr>
          <w:rFonts w:ascii="宋体" w:cs="宋体"/>
          <w:b/>
          <w:bCs/>
          <w:sz w:val="24"/>
          <w:lang w:val="zh-CN"/>
        </w:rPr>
        <w:t xml:space="preserve">2.1 </w:t>
      </w:r>
      <w:r>
        <w:rPr>
          <w:rFonts w:ascii="宋体" w:cs="宋体" w:hint="eastAsia"/>
          <w:b/>
          <w:bCs/>
          <w:sz w:val="24"/>
          <w:lang w:val="zh-CN"/>
        </w:rPr>
        <w:t>本项目采用最低评标价法评审，</w:t>
      </w:r>
      <w:r>
        <w:rPr>
          <w:rFonts w:ascii="宋体" w:cs="宋体" w:hint="eastAsia"/>
          <w:sz w:val="24"/>
          <w:lang w:val="zh-CN"/>
        </w:rPr>
        <w:t>评审小组将按下述标准</w:t>
      </w:r>
      <w:r>
        <w:rPr>
          <w:rFonts w:ascii="宋体" w:hint="eastAsia"/>
          <w:bCs/>
          <w:sz w:val="24"/>
        </w:rPr>
        <w:t>评定成交供应商并对成交候选供应商进行排序。</w:t>
      </w:r>
      <w:r>
        <w:rPr>
          <w:rFonts w:ascii="宋体" w:cs="宋体" w:hint="eastAsia"/>
          <w:sz w:val="24"/>
          <w:lang w:val="zh-CN"/>
        </w:rPr>
        <w:t>按评标价由低到高顺序排列，评标价相同的按技术指标优劣顺序排列。</w:t>
      </w:r>
      <w:r>
        <w:rPr>
          <w:rFonts w:ascii="宋体" w:cs="宋体" w:hint="eastAsia"/>
          <w:b/>
          <w:bCs/>
          <w:sz w:val="24"/>
          <w:lang w:val="zh-CN"/>
        </w:rPr>
        <w:t>本项目不接受任何额外捐赠。评标委员会在评审时，将按下列规定计算价格扣除：</w:t>
      </w:r>
    </w:p>
    <w:p w:rsidR="00493F01" w:rsidRDefault="00493F01" w:rsidP="009D37F8">
      <w:pPr>
        <w:spacing w:line="360" w:lineRule="exact"/>
        <w:ind w:firstLineChars="200" w:firstLine="31680"/>
        <w:rPr>
          <w:rFonts w:ascii="宋体" w:cs="宋体"/>
          <w:b/>
          <w:bCs/>
          <w:sz w:val="24"/>
        </w:rPr>
      </w:pPr>
      <w:r>
        <w:rPr>
          <w:rFonts w:ascii="宋体" w:cs="宋体" w:hint="eastAsia"/>
          <w:b/>
          <w:bCs/>
          <w:sz w:val="24"/>
          <w:lang w:val="zh-CN"/>
        </w:rPr>
        <w:t>（</w:t>
      </w:r>
      <w:r>
        <w:rPr>
          <w:rFonts w:ascii="宋体" w:cs="宋体"/>
          <w:b/>
          <w:bCs/>
          <w:sz w:val="24"/>
          <w:lang w:val="zh-CN"/>
        </w:rPr>
        <w:t>1</w:t>
      </w:r>
      <w:r>
        <w:rPr>
          <w:rFonts w:ascii="宋体" w:cs="宋体" w:hint="eastAsia"/>
          <w:b/>
          <w:bCs/>
          <w:sz w:val="24"/>
          <w:lang w:val="zh-CN"/>
        </w:rPr>
        <w:t>）</w:t>
      </w:r>
      <w:r>
        <w:rPr>
          <w:rFonts w:ascii="宋体" w:cs="宋体" w:hint="eastAsia"/>
          <w:b/>
          <w:bCs/>
          <w:sz w:val="24"/>
        </w:rPr>
        <w:t>根据财库【</w:t>
      </w:r>
      <w:r>
        <w:rPr>
          <w:rFonts w:ascii="宋体" w:cs="宋体"/>
          <w:b/>
          <w:bCs/>
          <w:sz w:val="24"/>
        </w:rPr>
        <w:t>2011</w:t>
      </w:r>
      <w:r>
        <w:rPr>
          <w:rFonts w:ascii="宋体" w:cs="宋体" w:hint="eastAsia"/>
          <w:b/>
          <w:bCs/>
          <w:sz w:val="24"/>
        </w:rPr>
        <w:t>】</w:t>
      </w:r>
      <w:r>
        <w:rPr>
          <w:rFonts w:ascii="宋体" w:cs="宋体"/>
          <w:b/>
          <w:bCs/>
          <w:sz w:val="24"/>
        </w:rPr>
        <w:t>181</w:t>
      </w:r>
      <w:r>
        <w:rPr>
          <w:rFonts w:ascii="宋体" w:cs="宋体" w:hint="eastAsia"/>
          <w:b/>
          <w:bCs/>
          <w:sz w:val="24"/>
        </w:rPr>
        <w:t>号文件规定，</w:t>
      </w:r>
      <w:r>
        <w:rPr>
          <w:rFonts w:ascii="宋体" w:hint="eastAsia"/>
          <w:b/>
          <w:sz w:val="24"/>
        </w:rPr>
        <w:t>对小型和微型企业的产品给予</w:t>
      </w:r>
      <w:r>
        <w:rPr>
          <w:rFonts w:ascii="宋体"/>
          <w:b/>
          <w:sz w:val="24"/>
        </w:rPr>
        <w:t>6%</w:t>
      </w:r>
      <w:r>
        <w:rPr>
          <w:rFonts w:ascii="宋体" w:hint="eastAsia"/>
          <w:b/>
          <w:sz w:val="24"/>
        </w:rPr>
        <w:t>的价格扣除，</w:t>
      </w:r>
      <w:r>
        <w:rPr>
          <w:rFonts w:ascii="宋体" w:cs="宋体" w:hint="eastAsia"/>
          <w:b/>
          <w:bCs/>
          <w:sz w:val="24"/>
          <w:lang w:val="zh-CN"/>
        </w:rPr>
        <w:t>并按照扣除后的价格参加排序。</w:t>
      </w:r>
    </w:p>
    <w:p w:rsidR="00493F01" w:rsidRDefault="00493F01">
      <w:pPr>
        <w:spacing w:line="360" w:lineRule="exact"/>
        <w:ind w:firstLine="482"/>
        <w:rPr>
          <w:rFonts w:ascii="宋体"/>
          <w:b/>
          <w:bCs/>
          <w:sz w:val="24"/>
          <w:lang w:val="zh-CN"/>
        </w:rPr>
      </w:pPr>
      <w:r>
        <w:rPr>
          <w:rFonts w:ascii="宋体" w:cs="黑体"/>
          <w:b/>
          <w:bCs/>
          <w:sz w:val="24"/>
          <w:lang w:val="zh-CN"/>
        </w:rPr>
        <w:t xml:space="preserve">2.2 </w:t>
      </w:r>
      <w:r>
        <w:rPr>
          <w:rFonts w:ascii="宋体" w:cs="黑体" w:hint="eastAsia"/>
          <w:b/>
          <w:bCs/>
          <w:sz w:val="24"/>
          <w:lang w:val="zh-CN"/>
        </w:rPr>
        <w:t>在确定成交结果之前，评审小组将当场向参加评审的供应商宣布评定的成交供应商。对于报价低的供应商未被评定为成交供应商的，谈判小组将解释原因并听取供应商的意见。如果供应商对评定的成交结果有异议，应当当场提出并提供事实依据。对于供应商提出的意见，评审小组将当场评审、答复并最终评定成交供应商。</w:t>
      </w:r>
    </w:p>
    <w:p w:rsidR="00493F01" w:rsidRDefault="00493F01">
      <w:pPr>
        <w:ind w:firstLine="482"/>
        <w:rPr>
          <w:rFonts w:ascii="宋体" w:cs="宋体"/>
          <w:b/>
          <w:bCs/>
          <w:sz w:val="24"/>
          <w:lang w:val="zh-CN"/>
        </w:rPr>
      </w:pPr>
    </w:p>
    <w:p w:rsidR="00493F01" w:rsidRDefault="00493F01">
      <w:pPr>
        <w:spacing w:line="360" w:lineRule="exact"/>
        <w:ind w:firstLine="482"/>
        <w:rPr>
          <w:rFonts w:ascii="宋体"/>
          <w:b/>
          <w:bCs/>
          <w:sz w:val="24"/>
          <w:lang w:val="zh-CN"/>
        </w:rPr>
      </w:pPr>
      <w:r>
        <w:rPr>
          <w:rFonts w:ascii="宋体" w:cs="宋体" w:hint="eastAsia"/>
          <w:b/>
          <w:bCs/>
          <w:sz w:val="24"/>
          <w:lang w:val="zh-CN"/>
        </w:rPr>
        <w:t>三、售后服务要求：</w:t>
      </w:r>
    </w:p>
    <w:p w:rsidR="00493F01" w:rsidRDefault="00493F01" w:rsidP="009D37F8">
      <w:pPr>
        <w:ind w:firstLineChars="200" w:firstLine="31680"/>
        <w:rPr>
          <w:rFonts w:ascii="宋体"/>
          <w:sz w:val="24"/>
          <w:lang w:val="zh-CN"/>
        </w:rPr>
      </w:pPr>
      <w:r>
        <w:rPr>
          <w:rFonts w:ascii="宋体" w:cs="宋体"/>
          <w:sz w:val="24"/>
          <w:lang w:val="zh-CN"/>
        </w:rPr>
        <w:t xml:space="preserve">3.1 </w:t>
      </w:r>
      <w:r>
        <w:rPr>
          <w:rFonts w:ascii="宋体" w:hint="eastAsia"/>
          <w:sz w:val="24"/>
          <w:lang w:val="zh-CN"/>
        </w:rPr>
        <w:t>质保期内出现志鉴图书数据质量问题</w:t>
      </w:r>
      <w:r>
        <w:rPr>
          <w:rFonts w:ascii="宋体"/>
          <w:sz w:val="24"/>
          <w:lang w:val="zh-CN"/>
        </w:rPr>
        <w:t>2</w:t>
      </w:r>
      <w:r>
        <w:rPr>
          <w:rFonts w:ascii="宋体" w:hint="eastAsia"/>
          <w:sz w:val="24"/>
          <w:lang w:val="zh-CN"/>
        </w:rPr>
        <w:t>小时响应，</w:t>
      </w:r>
      <w:r>
        <w:rPr>
          <w:rFonts w:ascii="宋体"/>
          <w:sz w:val="24"/>
          <w:lang w:val="zh-CN"/>
        </w:rPr>
        <w:t>12</w:t>
      </w:r>
      <w:r>
        <w:rPr>
          <w:rFonts w:ascii="宋体" w:hint="eastAsia"/>
          <w:sz w:val="24"/>
          <w:lang w:val="zh-CN"/>
        </w:rPr>
        <w:t>小时到达。对（出现的数据文字部分差错超过万分之一、图片不清晰、标引错误），</w:t>
      </w:r>
      <w:r>
        <w:rPr>
          <w:rFonts w:ascii="宋体"/>
          <w:sz w:val="24"/>
          <w:lang w:val="zh-CN"/>
        </w:rPr>
        <w:t>3</w:t>
      </w:r>
      <w:r>
        <w:rPr>
          <w:rFonts w:ascii="宋体" w:hint="eastAsia"/>
          <w:sz w:val="24"/>
          <w:lang w:val="zh-CN"/>
        </w:rPr>
        <w:t>日内无条件返工。</w:t>
      </w:r>
      <w:r>
        <w:rPr>
          <w:rFonts w:hint="eastAsia"/>
          <w:sz w:val="24"/>
        </w:rPr>
        <w:t>质保期外出现上述问题成本维护。</w:t>
      </w:r>
    </w:p>
    <w:p w:rsidR="00493F01" w:rsidRDefault="00493F01" w:rsidP="009D37F8">
      <w:pPr>
        <w:spacing w:line="360" w:lineRule="exact"/>
        <w:ind w:firstLineChars="200" w:firstLine="31680"/>
        <w:rPr>
          <w:rFonts w:ascii="宋体"/>
          <w:sz w:val="24"/>
          <w:lang w:val="zh-CN"/>
        </w:rPr>
      </w:pPr>
      <w:r>
        <w:rPr>
          <w:rFonts w:ascii="宋体" w:cs="宋体"/>
          <w:sz w:val="24"/>
          <w:lang w:val="zh-CN"/>
        </w:rPr>
        <w:t xml:space="preserve">3.2 </w:t>
      </w:r>
      <w:r>
        <w:rPr>
          <w:rFonts w:ascii="宋体" w:cs="宋体" w:hint="eastAsia"/>
          <w:sz w:val="24"/>
          <w:lang w:val="zh-CN"/>
        </w:rPr>
        <w:t>按采购文件（需求部分）</w:t>
      </w:r>
      <w:r>
        <w:rPr>
          <w:rFonts w:ascii="宋体" w:cs="黑体" w:hint="eastAsia"/>
          <w:bCs/>
          <w:sz w:val="24"/>
          <w:lang w:val="zh-CN"/>
        </w:rPr>
        <w:t>第三章《响应文件构成、要求及格式》中格式五</w:t>
      </w:r>
      <w:r>
        <w:rPr>
          <w:sz w:val="24"/>
        </w:rPr>
        <w:t>“</w:t>
      </w:r>
      <w:r>
        <w:rPr>
          <w:rFonts w:ascii="宋体" w:cs="宋体" w:hint="eastAsia"/>
          <w:sz w:val="24"/>
          <w:lang w:val="zh-CN"/>
        </w:rPr>
        <w:t>售后服务承诺书（格式）</w:t>
      </w:r>
      <w:r>
        <w:rPr>
          <w:sz w:val="24"/>
        </w:rPr>
        <w:t>”</w:t>
      </w:r>
      <w:r>
        <w:rPr>
          <w:rFonts w:ascii="宋体" w:cs="宋体" w:hint="eastAsia"/>
          <w:sz w:val="24"/>
          <w:lang w:val="zh-CN"/>
        </w:rPr>
        <w:t>的规定提供完整的售后服务方案。</w:t>
      </w:r>
    </w:p>
    <w:p w:rsidR="00493F01" w:rsidRDefault="00493F01">
      <w:pPr>
        <w:spacing w:line="360" w:lineRule="exact"/>
        <w:rPr>
          <w:rFonts w:ascii="宋体"/>
          <w:sz w:val="24"/>
          <w:lang w:val="zh-CN"/>
        </w:rPr>
      </w:pPr>
    </w:p>
    <w:p w:rsidR="00493F01" w:rsidRDefault="00493F01">
      <w:pPr>
        <w:spacing w:line="360" w:lineRule="exact"/>
        <w:ind w:firstLine="482"/>
        <w:rPr>
          <w:rFonts w:ascii="宋体"/>
          <w:b/>
          <w:bCs/>
          <w:sz w:val="24"/>
          <w:lang w:val="zh-CN"/>
        </w:rPr>
      </w:pPr>
      <w:r>
        <w:rPr>
          <w:rFonts w:ascii="宋体" w:cs="宋体" w:hint="eastAsia"/>
          <w:b/>
          <w:bCs/>
          <w:sz w:val="24"/>
          <w:lang w:val="zh-CN"/>
        </w:rPr>
        <w:t>四、履约保证金：无</w:t>
      </w:r>
    </w:p>
    <w:p w:rsidR="00493F01" w:rsidRDefault="00493F01">
      <w:pPr>
        <w:spacing w:line="360" w:lineRule="exact"/>
        <w:ind w:firstLine="480"/>
        <w:rPr>
          <w:rFonts w:ascii="宋体"/>
          <w:sz w:val="24"/>
          <w:lang w:val="zh-CN"/>
        </w:rPr>
      </w:pPr>
      <w:r>
        <w:rPr>
          <w:rFonts w:ascii="宋体" w:cs="宋体"/>
          <w:sz w:val="24"/>
          <w:lang w:val="zh-CN"/>
        </w:rPr>
        <w:t xml:space="preserve">4.1 </w:t>
      </w:r>
      <w:r>
        <w:rPr>
          <w:rFonts w:ascii="宋体" w:cs="宋体" w:hint="eastAsia"/>
          <w:sz w:val="24"/>
          <w:lang w:val="zh-CN"/>
        </w:rPr>
        <w:t>在签署合同之前，成交供应商应向采购人提交合同总价</w:t>
      </w:r>
      <w:r>
        <w:rPr>
          <w:rFonts w:ascii="宋体" w:cs="宋体"/>
          <w:sz w:val="24"/>
          <w:lang w:val="zh-CN"/>
        </w:rPr>
        <w:t>5%</w:t>
      </w:r>
      <w:r>
        <w:rPr>
          <w:rFonts w:ascii="宋体" w:cs="宋体" w:hint="eastAsia"/>
          <w:sz w:val="24"/>
          <w:lang w:val="zh-CN"/>
        </w:rPr>
        <w:t>的履约保证金（人民币，取整数位到百元）。履约保证金可以采用银行转帐或者现金的方式提交。</w:t>
      </w:r>
    </w:p>
    <w:p w:rsidR="00493F01" w:rsidRDefault="00493F01">
      <w:pPr>
        <w:spacing w:line="360" w:lineRule="exact"/>
        <w:ind w:firstLine="482"/>
        <w:rPr>
          <w:rFonts w:ascii="宋体"/>
          <w:b/>
          <w:bCs/>
          <w:sz w:val="24"/>
          <w:lang w:val="zh-CN"/>
        </w:rPr>
      </w:pPr>
      <w:r>
        <w:rPr>
          <w:rFonts w:ascii="宋体" w:cs="宋体" w:hint="eastAsia"/>
          <w:b/>
          <w:bCs/>
          <w:sz w:val="24"/>
          <w:lang w:val="zh-CN"/>
        </w:rPr>
        <w:t>五、质量保证金：无</w:t>
      </w:r>
    </w:p>
    <w:p w:rsidR="00493F01" w:rsidRDefault="00493F01">
      <w:pPr>
        <w:spacing w:line="360" w:lineRule="exact"/>
        <w:ind w:firstLine="480"/>
        <w:rPr>
          <w:rFonts w:ascii="宋体"/>
          <w:sz w:val="24"/>
          <w:lang w:val="zh-CN"/>
        </w:rPr>
      </w:pPr>
      <w:r>
        <w:rPr>
          <w:rFonts w:ascii="宋体" w:cs="宋体"/>
          <w:sz w:val="24"/>
          <w:lang w:val="zh-CN"/>
        </w:rPr>
        <w:t xml:space="preserve">5.1 </w:t>
      </w:r>
      <w:r>
        <w:rPr>
          <w:rFonts w:ascii="宋体" w:cs="宋体" w:hint="eastAsia"/>
          <w:sz w:val="24"/>
          <w:lang w:val="zh-CN"/>
        </w:rPr>
        <w:t>质量保证金为合同总价款的</w:t>
      </w:r>
      <w:r>
        <w:rPr>
          <w:rFonts w:ascii="宋体" w:cs="宋体"/>
          <w:sz w:val="24"/>
          <w:lang w:val="zh-CN"/>
        </w:rPr>
        <w:t>5%</w:t>
      </w:r>
      <w:r>
        <w:rPr>
          <w:rFonts w:ascii="宋体" w:cs="宋体" w:hint="eastAsia"/>
          <w:sz w:val="24"/>
          <w:lang w:val="zh-CN"/>
        </w:rPr>
        <w:t>。</w:t>
      </w:r>
    </w:p>
    <w:p w:rsidR="00493F01" w:rsidRDefault="00493F01">
      <w:pPr>
        <w:spacing w:line="360" w:lineRule="exact"/>
        <w:ind w:firstLine="482"/>
        <w:rPr>
          <w:rFonts w:ascii="宋体"/>
          <w:b/>
          <w:bCs/>
          <w:sz w:val="24"/>
          <w:lang w:val="zh-CN"/>
        </w:rPr>
      </w:pPr>
      <w:r>
        <w:rPr>
          <w:rFonts w:ascii="宋体" w:cs="宋体"/>
          <w:b/>
          <w:bCs/>
          <w:sz w:val="24"/>
          <w:lang w:val="zh-CN"/>
        </w:rPr>
        <w:t xml:space="preserve">5.2 </w:t>
      </w:r>
      <w:r>
        <w:rPr>
          <w:rFonts w:ascii="宋体" w:cs="宋体" w:hint="eastAsia"/>
          <w:b/>
          <w:bCs/>
          <w:sz w:val="24"/>
          <w:lang w:val="zh-CN"/>
        </w:rPr>
        <w:t>成交供应商提交的履约保证金到期后转作质量保证金。</w:t>
      </w:r>
    </w:p>
    <w:p w:rsidR="00493F01" w:rsidRDefault="00493F01">
      <w:pPr>
        <w:spacing w:line="360" w:lineRule="exact"/>
        <w:ind w:firstLine="480"/>
        <w:rPr>
          <w:rFonts w:ascii="宋体"/>
          <w:sz w:val="24"/>
          <w:lang w:val="zh-CN"/>
        </w:rPr>
      </w:pPr>
      <w:r>
        <w:rPr>
          <w:rFonts w:ascii="宋体" w:cs="宋体"/>
          <w:sz w:val="24"/>
          <w:lang w:val="zh-CN"/>
        </w:rPr>
        <w:t xml:space="preserve">5.3 </w:t>
      </w:r>
      <w:r>
        <w:rPr>
          <w:rFonts w:ascii="宋体" w:cs="宋体" w:hint="eastAsia"/>
          <w:sz w:val="24"/>
          <w:lang w:val="zh-CN"/>
        </w:rPr>
        <w:t>质量保证金的有效期到货物验收合格后满半年，扣除成交供应商承担质量保证责任的费用后，剩余部分在质量保证期期满后</w:t>
      </w:r>
      <w:r>
        <w:rPr>
          <w:rFonts w:ascii="宋体" w:cs="宋体"/>
          <w:sz w:val="24"/>
          <w:lang w:val="zh-CN"/>
        </w:rPr>
        <w:t>20</w:t>
      </w:r>
      <w:r>
        <w:rPr>
          <w:rFonts w:ascii="宋体" w:cs="宋体" w:hint="eastAsia"/>
          <w:sz w:val="24"/>
          <w:lang w:val="zh-CN"/>
        </w:rPr>
        <w:t>个工作日内返还，不计利息。</w:t>
      </w:r>
    </w:p>
    <w:p w:rsidR="00493F01" w:rsidRDefault="00493F01">
      <w:pPr>
        <w:spacing w:line="360" w:lineRule="exact"/>
        <w:ind w:firstLine="482"/>
        <w:rPr>
          <w:rFonts w:ascii="宋体"/>
          <w:b/>
          <w:bCs/>
          <w:sz w:val="24"/>
          <w:lang w:val="zh-CN"/>
        </w:rPr>
      </w:pPr>
    </w:p>
    <w:p w:rsidR="00493F01" w:rsidRDefault="00493F01">
      <w:pPr>
        <w:spacing w:line="360" w:lineRule="exact"/>
        <w:ind w:firstLine="482"/>
        <w:rPr>
          <w:rFonts w:ascii="宋体"/>
          <w:b/>
          <w:bCs/>
          <w:sz w:val="24"/>
          <w:lang w:val="zh-CN"/>
        </w:rPr>
      </w:pPr>
      <w:r>
        <w:rPr>
          <w:rFonts w:ascii="宋体" w:cs="宋体" w:hint="eastAsia"/>
          <w:b/>
          <w:bCs/>
          <w:sz w:val="24"/>
          <w:lang w:val="zh-CN"/>
        </w:rPr>
        <w:t>六、付款方式和条件：</w:t>
      </w:r>
    </w:p>
    <w:p w:rsidR="00493F01" w:rsidRDefault="00493F01">
      <w:pPr>
        <w:spacing w:line="360" w:lineRule="exact"/>
        <w:rPr>
          <w:rFonts w:ascii="宋体"/>
          <w:sz w:val="24"/>
          <w:lang w:val="zh-CN"/>
        </w:rPr>
      </w:pPr>
      <w:r>
        <w:rPr>
          <w:rFonts w:ascii="宋体" w:cs="宋体"/>
          <w:sz w:val="24"/>
          <w:lang w:val="zh-CN"/>
        </w:rPr>
        <w:t xml:space="preserve">    6.1 </w:t>
      </w:r>
      <w:r>
        <w:rPr>
          <w:rFonts w:ascii="宋体" w:cs="宋体" w:hint="eastAsia"/>
          <w:sz w:val="24"/>
          <w:lang w:val="zh-CN"/>
        </w:rPr>
        <w:t>成交供应商交货时应提交下列文件：销售发票</w:t>
      </w:r>
      <w:r>
        <w:rPr>
          <w:rFonts w:ascii="宋体" w:cs="宋体"/>
          <w:sz w:val="24"/>
          <w:lang w:val="zh-CN"/>
        </w:rPr>
        <w:t>[</w:t>
      </w:r>
      <w:r>
        <w:rPr>
          <w:rFonts w:ascii="宋体" w:cs="宋体" w:hint="eastAsia"/>
          <w:sz w:val="24"/>
          <w:lang w:val="zh-CN"/>
        </w:rPr>
        <w:t>发票抬头格式：需方单位名称（吉林省地方志编纂委员会）</w:t>
      </w:r>
      <w:r>
        <w:rPr>
          <w:rFonts w:ascii="宋体" w:cs="宋体"/>
          <w:sz w:val="24"/>
          <w:lang w:val="zh-CN"/>
        </w:rPr>
        <w:t>]</w:t>
      </w:r>
      <w:r>
        <w:rPr>
          <w:rFonts w:ascii="宋体" w:cs="宋体" w:hint="eastAsia"/>
          <w:sz w:val="24"/>
          <w:lang w:val="zh-CN"/>
        </w:rPr>
        <w:t>，《采购验收报告单》等。</w:t>
      </w:r>
    </w:p>
    <w:p w:rsidR="00493F01" w:rsidRDefault="00493F01">
      <w:pPr>
        <w:spacing w:line="360" w:lineRule="exact"/>
        <w:ind w:firstLine="480"/>
        <w:rPr>
          <w:rFonts w:ascii="宋体" w:cs="宋体"/>
          <w:sz w:val="24"/>
          <w:lang w:val="zh-CN"/>
        </w:rPr>
      </w:pPr>
      <w:r>
        <w:rPr>
          <w:rFonts w:ascii="宋体" w:cs="宋体"/>
          <w:sz w:val="24"/>
          <w:lang w:val="zh-CN"/>
        </w:rPr>
        <w:t xml:space="preserve">6.2 </w:t>
      </w:r>
      <w:r>
        <w:rPr>
          <w:rFonts w:ascii="宋体" w:cs="宋体" w:hint="eastAsia"/>
          <w:sz w:val="24"/>
          <w:lang w:val="zh-CN"/>
        </w:rPr>
        <w:t>付款方式：按与采购方签订的合同约定方式进行，采用银行转帐方式将合同价款分二次支付给成交供应商。</w:t>
      </w:r>
    </w:p>
    <w:p w:rsidR="00493F01" w:rsidRDefault="00493F01">
      <w:pPr>
        <w:spacing w:line="360" w:lineRule="exact"/>
        <w:ind w:firstLine="480"/>
        <w:rPr>
          <w:rFonts w:ascii="宋体"/>
          <w:b/>
          <w:bCs/>
          <w:sz w:val="24"/>
          <w:lang w:val="zh-CN"/>
        </w:rPr>
      </w:pPr>
    </w:p>
    <w:p w:rsidR="00493F01" w:rsidRDefault="00493F01">
      <w:pPr>
        <w:spacing w:line="360" w:lineRule="exact"/>
        <w:ind w:firstLine="482"/>
        <w:rPr>
          <w:rFonts w:ascii="宋体" w:cs="宋体"/>
          <w:b/>
          <w:bCs/>
          <w:sz w:val="24"/>
          <w:lang w:val="zh-CN"/>
        </w:rPr>
      </w:pPr>
      <w:r>
        <w:rPr>
          <w:rFonts w:ascii="宋体" w:cs="宋体" w:hint="eastAsia"/>
          <w:b/>
          <w:bCs/>
          <w:sz w:val="24"/>
          <w:lang w:val="zh-CN"/>
        </w:rPr>
        <w:t>七、响应文件份数：</w:t>
      </w:r>
    </w:p>
    <w:p w:rsidR="00493F01" w:rsidRDefault="00493F01">
      <w:pPr>
        <w:spacing w:line="360" w:lineRule="exact"/>
        <w:ind w:firstLine="482"/>
        <w:rPr>
          <w:rFonts w:ascii="宋体" w:cs="宋体"/>
          <w:b/>
          <w:bCs/>
          <w:sz w:val="24"/>
          <w:lang w:val="zh-CN"/>
        </w:rPr>
      </w:pPr>
      <w:r>
        <w:rPr>
          <w:rFonts w:ascii="宋体" w:cs="宋体" w:hint="eastAsia"/>
          <w:b/>
          <w:bCs/>
          <w:sz w:val="24"/>
          <w:lang w:val="zh-CN"/>
        </w:rPr>
        <w:t>供应商必须按照采购文件的规定提交所要求提交的的商务文件和技术文件正本</w:t>
      </w:r>
      <w:r>
        <w:rPr>
          <w:rFonts w:ascii="宋体" w:cs="宋体"/>
          <w:b/>
          <w:bCs/>
          <w:sz w:val="24"/>
          <w:lang w:val="zh-CN"/>
        </w:rPr>
        <w:t>1</w:t>
      </w:r>
      <w:r>
        <w:rPr>
          <w:rFonts w:ascii="宋体" w:cs="宋体" w:hint="eastAsia"/>
          <w:b/>
          <w:bCs/>
          <w:sz w:val="24"/>
          <w:lang w:val="zh-CN"/>
        </w:rPr>
        <w:t>份、副本</w:t>
      </w:r>
      <w:r>
        <w:rPr>
          <w:rFonts w:ascii="宋体" w:cs="宋体"/>
          <w:b/>
          <w:bCs/>
          <w:sz w:val="24"/>
          <w:lang w:val="zh-CN"/>
        </w:rPr>
        <w:t>4</w:t>
      </w:r>
      <w:r>
        <w:rPr>
          <w:rFonts w:ascii="宋体" w:cs="宋体" w:hint="eastAsia"/>
          <w:b/>
          <w:bCs/>
          <w:sz w:val="24"/>
          <w:lang w:val="zh-CN"/>
        </w:rPr>
        <w:t>份，若有缺失、无效或者不符合采购文件要求，将导致其报价被拒绝。</w:t>
      </w:r>
    </w:p>
    <w:p w:rsidR="00493F01" w:rsidRDefault="00493F01">
      <w:pPr>
        <w:spacing w:line="360" w:lineRule="exact"/>
        <w:ind w:firstLine="482"/>
        <w:rPr>
          <w:rFonts w:ascii="宋体" w:cs="宋体"/>
          <w:b/>
          <w:bCs/>
          <w:sz w:val="24"/>
          <w:lang w:val="zh-CN"/>
        </w:rPr>
      </w:pPr>
    </w:p>
    <w:p w:rsidR="00493F01" w:rsidRDefault="00493F01">
      <w:pPr>
        <w:spacing w:line="360" w:lineRule="exact"/>
        <w:ind w:firstLine="482"/>
        <w:rPr>
          <w:rFonts w:ascii="宋体"/>
          <w:b/>
          <w:bCs/>
          <w:sz w:val="24"/>
          <w:lang w:val="zh-CN"/>
        </w:rPr>
      </w:pPr>
      <w:r>
        <w:rPr>
          <w:rFonts w:ascii="宋体" w:cs="宋体" w:hint="eastAsia"/>
          <w:b/>
          <w:bCs/>
          <w:sz w:val="24"/>
          <w:lang w:val="zh-CN"/>
        </w:rPr>
        <w:t>八、其他要求：</w:t>
      </w:r>
    </w:p>
    <w:p w:rsidR="00493F01" w:rsidRDefault="00493F01">
      <w:pPr>
        <w:spacing w:line="360" w:lineRule="exact"/>
        <w:ind w:firstLine="480"/>
        <w:rPr>
          <w:rFonts w:ascii="宋体"/>
          <w:sz w:val="24"/>
          <w:lang w:val="zh-CN"/>
        </w:rPr>
      </w:pPr>
      <w:r>
        <w:rPr>
          <w:rFonts w:ascii="宋体" w:cs="宋体"/>
          <w:sz w:val="24"/>
          <w:lang w:val="zh-CN"/>
        </w:rPr>
        <w:t xml:space="preserve">8.1 </w:t>
      </w:r>
      <w:r>
        <w:rPr>
          <w:rFonts w:ascii="宋体" w:cs="宋体" w:hint="eastAsia"/>
          <w:sz w:val="24"/>
          <w:lang w:val="zh-CN"/>
        </w:rPr>
        <w:t>供应商应对</w:t>
      </w:r>
      <w:r>
        <w:rPr>
          <w:rFonts w:ascii="宋体"/>
          <w:sz w:val="24"/>
          <w:lang w:val="zh-CN"/>
        </w:rPr>
        <w:t>“</w:t>
      </w:r>
      <w:r>
        <w:rPr>
          <w:rFonts w:ascii="宋体" w:cs="宋体" w:hint="eastAsia"/>
          <w:sz w:val="24"/>
          <w:lang w:val="zh-CN"/>
        </w:rPr>
        <w:t>货物需求及技术规格要求</w:t>
      </w:r>
      <w:r>
        <w:rPr>
          <w:rFonts w:ascii="宋体"/>
          <w:sz w:val="24"/>
          <w:lang w:val="zh-CN"/>
        </w:rPr>
        <w:t>”</w:t>
      </w:r>
      <w:r>
        <w:rPr>
          <w:rFonts w:ascii="宋体" w:cs="宋体" w:hint="eastAsia"/>
          <w:sz w:val="24"/>
          <w:lang w:val="zh-CN"/>
        </w:rPr>
        <w:t>的所有货物投标，不可以只对其中的一种或几种投标。每种货物只允许有一个报价，任何有选择的报价将不予接受。</w:t>
      </w:r>
    </w:p>
    <w:p w:rsidR="00493F01" w:rsidRDefault="00493F01">
      <w:pPr>
        <w:spacing w:line="360" w:lineRule="exact"/>
        <w:ind w:firstLine="482"/>
        <w:rPr>
          <w:rFonts w:ascii="宋体"/>
          <w:sz w:val="24"/>
          <w:lang w:val="zh-CN"/>
        </w:rPr>
      </w:pPr>
      <w:r>
        <w:rPr>
          <w:rFonts w:ascii="黑体" w:eastAsia="黑体" w:cs="黑体"/>
          <w:sz w:val="24"/>
          <w:lang w:val="zh-CN"/>
        </w:rPr>
        <w:t xml:space="preserve">8.2 </w:t>
      </w:r>
      <w:r>
        <w:rPr>
          <w:rFonts w:ascii="宋体" w:cs="宋体" w:hint="eastAsia"/>
          <w:sz w:val="24"/>
          <w:lang w:val="zh-CN"/>
        </w:rPr>
        <w:t>如无特别说明，本次采购货物所要求的功能配置均为内置的标准（固定）配置，任何通过外接方式实现所要求的功能配置，均视为非实质性响应。</w:t>
      </w:r>
    </w:p>
    <w:p w:rsidR="00493F01" w:rsidRDefault="00493F01">
      <w:pPr>
        <w:spacing w:line="360" w:lineRule="exact"/>
        <w:ind w:firstLine="482"/>
        <w:rPr>
          <w:rFonts w:ascii="黑体" w:eastAsia="黑体"/>
          <w:b/>
          <w:bCs/>
          <w:sz w:val="24"/>
          <w:lang w:val="zh-CN"/>
        </w:rPr>
      </w:pPr>
      <w:r>
        <w:rPr>
          <w:rFonts w:ascii="黑体" w:eastAsia="黑体" w:cs="黑体"/>
          <w:b/>
          <w:bCs/>
          <w:sz w:val="24"/>
          <w:lang w:val="zh-CN"/>
        </w:rPr>
        <w:t xml:space="preserve">8.3 </w:t>
      </w:r>
      <w:r>
        <w:rPr>
          <w:rFonts w:ascii="黑体" w:eastAsia="黑体" w:cs="黑体" w:hint="eastAsia"/>
          <w:b/>
          <w:bCs/>
          <w:sz w:val="24"/>
          <w:lang w:val="zh-CN"/>
        </w:rPr>
        <w:t>《货物需求及技术规格要求》中如果含有品牌名称、特定型号、特定配置、特定指标参数、产地等要求，仅作为项目质量水平与系统配置的性价比基准，供应商可以此基准作为参考，提供与含有品牌名称、特定型号、特定配置、特定指标参数、产地等要求的货物相同档次或者更优档次的货物，并且所投标货物的配置、规格和技术参数指标等均应实质性不低于或者优于采购文件的要求。</w:t>
      </w:r>
    </w:p>
    <w:p w:rsidR="00493F01" w:rsidRDefault="00493F01"/>
    <w:p w:rsidR="00493F01" w:rsidRDefault="00493F01">
      <w:pPr>
        <w:jc w:val="center"/>
        <w:rPr>
          <w:rFonts w:ascii="黑体" w:eastAsia="黑体" w:cs="黑体"/>
          <w:b/>
          <w:bCs/>
          <w:sz w:val="32"/>
          <w:szCs w:val="32"/>
          <w:lang w:val="zh-CN"/>
        </w:rPr>
      </w:pPr>
    </w:p>
    <w:p w:rsidR="00493F01" w:rsidRDefault="00493F01">
      <w:pPr>
        <w:jc w:val="center"/>
        <w:rPr>
          <w:rFonts w:ascii="黑体" w:eastAsia="黑体"/>
          <w:b/>
          <w:bCs/>
          <w:sz w:val="32"/>
          <w:szCs w:val="32"/>
          <w:lang w:val="zh-CN"/>
        </w:rPr>
      </w:pPr>
      <w:r>
        <w:rPr>
          <w:rFonts w:ascii="黑体" w:eastAsia="黑体" w:cs="黑体" w:hint="eastAsia"/>
          <w:b/>
          <w:bCs/>
          <w:sz w:val="32"/>
          <w:szCs w:val="32"/>
          <w:lang w:val="zh-CN"/>
        </w:rPr>
        <w:t>第三章</w:t>
      </w:r>
      <w:r>
        <w:rPr>
          <w:rFonts w:ascii="黑体" w:eastAsia="黑体" w:cs="黑体"/>
          <w:b/>
          <w:bCs/>
          <w:sz w:val="32"/>
          <w:szCs w:val="32"/>
          <w:lang w:val="zh-CN"/>
        </w:rPr>
        <w:t xml:space="preserve">  </w:t>
      </w:r>
      <w:r>
        <w:rPr>
          <w:rFonts w:ascii="黑体" w:eastAsia="黑体" w:cs="黑体" w:hint="eastAsia"/>
          <w:b/>
          <w:bCs/>
          <w:sz w:val="32"/>
          <w:szCs w:val="32"/>
          <w:lang w:val="zh-CN"/>
        </w:rPr>
        <w:t>响应文件构成、要求及格式</w:t>
      </w:r>
    </w:p>
    <w:p w:rsidR="00493F01" w:rsidRDefault="00493F01">
      <w:pPr>
        <w:rPr>
          <w:rFonts w:ascii="宋体"/>
          <w:sz w:val="24"/>
          <w:lang w:val="zh-CN"/>
        </w:rPr>
      </w:pPr>
    </w:p>
    <w:p w:rsidR="00493F01" w:rsidRDefault="00493F01">
      <w:pPr>
        <w:spacing w:line="360" w:lineRule="exact"/>
        <w:ind w:firstLine="482"/>
        <w:rPr>
          <w:rFonts w:ascii="宋体"/>
          <w:sz w:val="24"/>
          <w:lang w:val="zh-CN"/>
        </w:rPr>
      </w:pPr>
      <w:r>
        <w:rPr>
          <w:rFonts w:ascii="黑体" w:eastAsia="黑体"/>
          <w:b/>
          <w:sz w:val="24"/>
        </w:rPr>
        <w:t>1</w:t>
      </w:r>
      <w:r>
        <w:rPr>
          <w:rFonts w:ascii="黑体" w:eastAsia="黑体" w:hint="eastAsia"/>
          <w:b/>
          <w:sz w:val="24"/>
        </w:rPr>
        <w:t>、</w:t>
      </w:r>
      <w:r>
        <w:rPr>
          <w:rFonts w:ascii="宋体" w:cs="宋体" w:hint="eastAsia"/>
          <w:sz w:val="24"/>
          <w:lang w:val="zh-CN"/>
        </w:rPr>
        <w:t>如果要求提交的资格证明文件需要进行年检或更换的，但在报价时因当地有关管理部门尚未开展年检或更换的工作，使供应商不能提交经年检或合格的资格文件，供应商应提交相关管理机关出具的有效证明文件。</w:t>
      </w:r>
    </w:p>
    <w:p w:rsidR="00493F01" w:rsidRDefault="00493F01">
      <w:pPr>
        <w:spacing w:line="360" w:lineRule="exact"/>
        <w:ind w:firstLine="480"/>
        <w:rPr>
          <w:rFonts w:ascii="宋体"/>
          <w:sz w:val="24"/>
          <w:lang w:val="zh-CN"/>
        </w:rPr>
      </w:pPr>
      <w:r>
        <w:rPr>
          <w:rFonts w:ascii="宋体" w:cs="宋体"/>
          <w:sz w:val="24"/>
          <w:lang w:val="zh-CN"/>
        </w:rPr>
        <w:t>2</w:t>
      </w:r>
      <w:r>
        <w:rPr>
          <w:rFonts w:ascii="宋体" w:cs="宋体" w:hint="eastAsia"/>
          <w:sz w:val="24"/>
          <w:lang w:val="zh-CN"/>
        </w:rPr>
        <w:t>、如果供应商受地域限制不能提供采购文件要求的有关文件的原件，应提供当地公证机关出具的公证书。</w:t>
      </w:r>
    </w:p>
    <w:p w:rsidR="00493F01" w:rsidRDefault="00493F01">
      <w:pPr>
        <w:spacing w:line="360" w:lineRule="exact"/>
        <w:ind w:firstLine="480"/>
        <w:rPr>
          <w:rFonts w:ascii="宋体" w:cs="宋体"/>
          <w:sz w:val="24"/>
          <w:lang w:val="zh-CN"/>
        </w:rPr>
      </w:pPr>
      <w:r>
        <w:rPr>
          <w:rFonts w:ascii="宋体" w:cs="宋体"/>
          <w:sz w:val="24"/>
          <w:lang w:val="zh-CN"/>
        </w:rPr>
        <w:t>3</w:t>
      </w:r>
      <w:r>
        <w:rPr>
          <w:rFonts w:ascii="宋体" w:cs="宋体" w:hint="eastAsia"/>
          <w:sz w:val="24"/>
          <w:lang w:val="zh-CN"/>
        </w:rPr>
        <w:t>、评审小组会将根据供应商提交的文件资料和自己的判断，决定供应商履行合同的合格性及能力。</w:t>
      </w:r>
    </w:p>
    <w:p w:rsidR="00493F01" w:rsidRDefault="00493F01"/>
    <w:p w:rsidR="00493F01" w:rsidRDefault="00493F01">
      <w:pPr>
        <w:rPr>
          <w:rFonts w:ascii="宋体"/>
          <w:sz w:val="24"/>
          <w:lang w:val="zh-CN"/>
        </w:rPr>
      </w:pPr>
    </w:p>
    <w:p w:rsidR="00493F01" w:rsidRDefault="00493F01">
      <w:pPr>
        <w:jc w:val="center"/>
        <w:rPr>
          <w:rFonts w:ascii="黑体" w:eastAsia="黑体"/>
          <w:b/>
          <w:bCs/>
          <w:sz w:val="30"/>
          <w:szCs w:val="30"/>
          <w:lang w:val="zh-CN"/>
        </w:rPr>
      </w:pPr>
      <w:r>
        <w:rPr>
          <w:rFonts w:ascii="黑体" w:eastAsia="黑体" w:cs="黑体" w:hint="eastAsia"/>
          <w:b/>
          <w:bCs/>
          <w:sz w:val="30"/>
          <w:szCs w:val="30"/>
          <w:lang w:val="zh-CN"/>
        </w:rPr>
        <w:t>第一部分</w:t>
      </w:r>
      <w:r>
        <w:rPr>
          <w:rFonts w:ascii="黑体" w:eastAsia="黑体" w:cs="黑体"/>
          <w:b/>
          <w:bCs/>
          <w:sz w:val="30"/>
          <w:szCs w:val="30"/>
          <w:lang w:val="zh-CN"/>
        </w:rPr>
        <w:t xml:space="preserve">  </w:t>
      </w:r>
      <w:r>
        <w:rPr>
          <w:rFonts w:ascii="黑体" w:eastAsia="黑体" w:cs="黑体" w:hint="eastAsia"/>
          <w:b/>
          <w:bCs/>
          <w:sz w:val="30"/>
          <w:szCs w:val="30"/>
          <w:lang w:val="zh-CN"/>
        </w:rPr>
        <w:t>商务文件</w:t>
      </w:r>
    </w:p>
    <w:p w:rsidR="00493F01" w:rsidRDefault="00493F01">
      <w:pPr>
        <w:rPr>
          <w:rFonts w:ascii="宋体"/>
          <w:b/>
          <w:bCs/>
          <w:sz w:val="24"/>
          <w:lang w:val="zh-CN"/>
        </w:rPr>
      </w:pPr>
    </w:p>
    <w:p w:rsidR="00493F01" w:rsidRDefault="00493F01">
      <w:pPr>
        <w:rPr>
          <w:rFonts w:ascii="黑体" w:eastAsia="黑体"/>
          <w:b/>
          <w:bCs/>
          <w:sz w:val="24"/>
          <w:lang w:val="zh-CN"/>
        </w:rPr>
      </w:pPr>
      <w:r>
        <w:rPr>
          <w:rFonts w:ascii="黑体" w:eastAsia="黑体" w:cs="黑体" w:hint="eastAsia"/>
          <w:b/>
          <w:bCs/>
          <w:sz w:val="24"/>
          <w:lang w:val="zh-CN"/>
        </w:rPr>
        <w:t>供应商应提交的商务文件清单：</w:t>
      </w:r>
    </w:p>
    <w:tbl>
      <w:tblPr>
        <w:tblW w:w="8522" w:type="dxa"/>
        <w:tblLayout w:type="fixed"/>
        <w:tblLook w:val="00A0"/>
      </w:tblPr>
      <w:tblGrid>
        <w:gridCol w:w="793"/>
        <w:gridCol w:w="6463"/>
        <w:gridCol w:w="1266"/>
      </w:tblGrid>
      <w:tr w:rsidR="00493F01">
        <w:tc>
          <w:tcPr>
            <w:tcW w:w="793" w:type="dxa"/>
            <w:tcBorders>
              <w:top w:val="single" w:sz="6" w:space="0" w:color="auto"/>
              <w:left w:val="single" w:sz="6" w:space="0" w:color="auto"/>
              <w:bottom w:val="single" w:sz="6" w:space="0" w:color="auto"/>
              <w:right w:val="single" w:sz="6" w:space="0" w:color="auto"/>
            </w:tcBorders>
          </w:tcPr>
          <w:p w:rsidR="00493F01" w:rsidRDefault="00493F01">
            <w:pPr>
              <w:rPr>
                <w:rFonts w:ascii="宋体"/>
                <w:b/>
                <w:bCs/>
                <w:sz w:val="24"/>
                <w:lang w:val="zh-CN"/>
              </w:rPr>
            </w:pPr>
            <w:r>
              <w:rPr>
                <w:rFonts w:ascii="宋体" w:cs="宋体" w:hint="eastAsia"/>
                <w:b/>
                <w:bCs/>
                <w:sz w:val="24"/>
                <w:lang w:val="zh-CN"/>
              </w:rPr>
              <w:t>序号</w:t>
            </w:r>
          </w:p>
        </w:tc>
        <w:tc>
          <w:tcPr>
            <w:tcW w:w="6463" w:type="dxa"/>
            <w:tcBorders>
              <w:top w:val="single" w:sz="6" w:space="0" w:color="auto"/>
              <w:left w:val="single" w:sz="6" w:space="0" w:color="auto"/>
              <w:bottom w:val="single" w:sz="6" w:space="0" w:color="auto"/>
              <w:right w:val="single" w:sz="6" w:space="0" w:color="auto"/>
            </w:tcBorders>
          </w:tcPr>
          <w:p w:rsidR="00493F01" w:rsidRDefault="00493F01">
            <w:pPr>
              <w:ind w:firstLine="1928"/>
              <w:rPr>
                <w:rFonts w:ascii="宋体"/>
                <w:b/>
                <w:bCs/>
                <w:sz w:val="24"/>
                <w:lang w:val="zh-CN"/>
              </w:rPr>
            </w:pPr>
            <w:r>
              <w:rPr>
                <w:rFonts w:ascii="宋体" w:cs="宋体" w:hint="eastAsia"/>
                <w:b/>
                <w:bCs/>
                <w:sz w:val="24"/>
                <w:lang w:val="zh-CN"/>
              </w:rPr>
              <w:t>商务文件名称及要求</w:t>
            </w:r>
          </w:p>
        </w:tc>
        <w:tc>
          <w:tcPr>
            <w:tcW w:w="1266" w:type="dxa"/>
            <w:tcBorders>
              <w:top w:val="single" w:sz="6" w:space="0" w:color="auto"/>
              <w:left w:val="single" w:sz="6" w:space="0" w:color="auto"/>
              <w:bottom w:val="single" w:sz="6" w:space="0" w:color="auto"/>
              <w:right w:val="single" w:sz="6" w:space="0" w:color="auto"/>
            </w:tcBorders>
          </w:tcPr>
          <w:p w:rsidR="00493F01" w:rsidRDefault="00493F01">
            <w:pPr>
              <w:rPr>
                <w:rFonts w:ascii="宋体"/>
                <w:b/>
                <w:bCs/>
                <w:sz w:val="24"/>
                <w:lang w:val="zh-CN"/>
              </w:rPr>
            </w:pPr>
            <w:r>
              <w:rPr>
                <w:rFonts w:ascii="宋体" w:cs="宋体" w:hint="eastAsia"/>
                <w:b/>
                <w:bCs/>
                <w:sz w:val="24"/>
                <w:lang w:val="zh-CN"/>
              </w:rPr>
              <w:t>文件页码</w:t>
            </w:r>
          </w:p>
        </w:tc>
      </w:tr>
      <w:tr w:rsidR="00493F01">
        <w:tc>
          <w:tcPr>
            <w:tcW w:w="793" w:type="dxa"/>
            <w:tcBorders>
              <w:top w:val="single" w:sz="6" w:space="0" w:color="auto"/>
              <w:left w:val="single" w:sz="6" w:space="0" w:color="auto"/>
              <w:bottom w:val="single" w:sz="6" w:space="0" w:color="auto"/>
              <w:right w:val="single" w:sz="6" w:space="0" w:color="auto"/>
            </w:tcBorders>
          </w:tcPr>
          <w:p w:rsidR="00493F01" w:rsidRDefault="00493F01">
            <w:pPr>
              <w:rPr>
                <w:b/>
                <w:bCs/>
                <w:sz w:val="24"/>
              </w:rPr>
            </w:pPr>
            <w:r>
              <w:rPr>
                <w:b/>
                <w:bCs/>
                <w:sz w:val="24"/>
              </w:rPr>
              <w:t>1</w:t>
            </w:r>
          </w:p>
        </w:tc>
        <w:tc>
          <w:tcPr>
            <w:tcW w:w="6463" w:type="dxa"/>
            <w:tcBorders>
              <w:top w:val="single" w:sz="6" w:space="0" w:color="auto"/>
              <w:left w:val="single" w:sz="6" w:space="0" w:color="auto"/>
              <w:bottom w:val="single" w:sz="6" w:space="0" w:color="auto"/>
              <w:right w:val="single" w:sz="6" w:space="0" w:color="auto"/>
            </w:tcBorders>
          </w:tcPr>
          <w:p w:rsidR="00493F01" w:rsidRDefault="00493F01">
            <w:pPr>
              <w:rPr>
                <w:rFonts w:ascii="宋体"/>
                <w:b/>
                <w:bCs/>
                <w:sz w:val="24"/>
                <w:lang w:val="zh-CN"/>
              </w:rPr>
            </w:pPr>
            <w:r>
              <w:rPr>
                <w:rFonts w:ascii="宋体" w:cs="宋体" w:hint="eastAsia"/>
                <w:b/>
                <w:bCs/>
                <w:sz w:val="24"/>
                <w:lang w:val="zh-CN"/>
              </w:rPr>
              <w:t>报价函</w:t>
            </w:r>
            <w:r>
              <w:rPr>
                <w:rFonts w:ascii="宋体" w:cs="宋体" w:hint="eastAsia"/>
                <w:sz w:val="24"/>
                <w:lang w:val="zh-CN"/>
              </w:rPr>
              <w:t>（按格式一提交）</w:t>
            </w:r>
          </w:p>
        </w:tc>
        <w:tc>
          <w:tcPr>
            <w:tcW w:w="1266" w:type="dxa"/>
            <w:tcBorders>
              <w:top w:val="single" w:sz="6" w:space="0" w:color="auto"/>
              <w:left w:val="single" w:sz="6" w:space="0" w:color="auto"/>
              <w:bottom w:val="single" w:sz="6" w:space="0" w:color="auto"/>
              <w:right w:val="single" w:sz="6" w:space="0" w:color="auto"/>
            </w:tcBorders>
          </w:tcPr>
          <w:p w:rsidR="00493F01" w:rsidRDefault="00493F01">
            <w:pPr>
              <w:rPr>
                <w:rFonts w:ascii="宋体"/>
                <w:b/>
                <w:bCs/>
                <w:sz w:val="24"/>
                <w:lang w:val="zh-CN"/>
              </w:rPr>
            </w:pPr>
          </w:p>
        </w:tc>
      </w:tr>
      <w:tr w:rsidR="00493F01">
        <w:tc>
          <w:tcPr>
            <w:tcW w:w="793" w:type="dxa"/>
            <w:tcBorders>
              <w:top w:val="single" w:sz="6" w:space="0" w:color="auto"/>
              <w:left w:val="single" w:sz="6" w:space="0" w:color="auto"/>
              <w:bottom w:val="single" w:sz="6" w:space="0" w:color="auto"/>
              <w:right w:val="single" w:sz="6" w:space="0" w:color="auto"/>
            </w:tcBorders>
          </w:tcPr>
          <w:p w:rsidR="00493F01" w:rsidRDefault="00493F01">
            <w:pPr>
              <w:rPr>
                <w:b/>
                <w:bCs/>
                <w:sz w:val="24"/>
              </w:rPr>
            </w:pPr>
            <w:r>
              <w:rPr>
                <w:b/>
                <w:bCs/>
                <w:sz w:val="24"/>
              </w:rPr>
              <w:t>2</w:t>
            </w:r>
          </w:p>
        </w:tc>
        <w:tc>
          <w:tcPr>
            <w:tcW w:w="6463" w:type="dxa"/>
            <w:tcBorders>
              <w:top w:val="single" w:sz="6" w:space="0" w:color="auto"/>
              <w:left w:val="single" w:sz="6" w:space="0" w:color="auto"/>
              <w:bottom w:val="single" w:sz="6" w:space="0" w:color="auto"/>
              <w:right w:val="single" w:sz="6" w:space="0" w:color="auto"/>
            </w:tcBorders>
          </w:tcPr>
          <w:p w:rsidR="00493F01" w:rsidRDefault="00493F01">
            <w:pPr>
              <w:rPr>
                <w:rFonts w:ascii="宋体"/>
                <w:b/>
                <w:bCs/>
                <w:sz w:val="24"/>
                <w:lang w:val="zh-CN"/>
              </w:rPr>
            </w:pPr>
            <w:r>
              <w:rPr>
                <w:rFonts w:ascii="宋体" w:cs="宋体" w:hint="eastAsia"/>
                <w:b/>
                <w:bCs/>
                <w:sz w:val="24"/>
                <w:lang w:val="zh-CN"/>
              </w:rPr>
              <w:t>供应商基本情况</w:t>
            </w:r>
            <w:r>
              <w:rPr>
                <w:rFonts w:ascii="宋体" w:cs="宋体" w:hint="eastAsia"/>
                <w:sz w:val="24"/>
                <w:lang w:val="zh-CN"/>
              </w:rPr>
              <w:t>（按格式二提交）</w:t>
            </w:r>
          </w:p>
        </w:tc>
        <w:tc>
          <w:tcPr>
            <w:tcW w:w="1266" w:type="dxa"/>
            <w:tcBorders>
              <w:top w:val="single" w:sz="6" w:space="0" w:color="auto"/>
              <w:left w:val="single" w:sz="6" w:space="0" w:color="auto"/>
              <w:bottom w:val="single" w:sz="6" w:space="0" w:color="auto"/>
              <w:right w:val="single" w:sz="6" w:space="0" w:color="auto"/>
            </w:tcBorders>
          </w:tcPr>
          <w:p w:rsidR="00493F01" w:rsidRDefault="00493F01">
            <w:pPr>
              <w:rPr>
                <w:rFonts w:ascii="宋体"/>
                <w:b/>
                <w:bCs/>
                <w:sz w:val="24"/>
                <w:lang w:val="zh-CN"/>
              </w:rPr>
            </w:pPr>
          </w:p>
        </w:tc>
      </w:tr>
      <w:tr w:rsidR="00493F01">
        <w:tc>
          <w:tcPr>
            <w:tcW w:w="793" w:type="dxa"/>
            <w:tcBorders>
              <w:top w:val="single" w:sz="6" w:space="0" w:color="auto"/>
              <w:left w:val="single" w:sz="6" w:space="0" w:color="auto"/>
              <w:bottom w:val="single" w:sz="6" w:space="0" w:color="auto"/>
              <w:right w:val="single" w:sz="6" w:space="0" w:color="auto"/>
            </w:tcBorders>
          </w:tcPr>
          <w:p w:rsidR="00493F01" w:rsidRDefault="00493F01">
            <w:pPr>
              <w:rPr>
                <w:b/>
                <w:bCs/>
                <w:sz w:val="24"/>
              </w:rPr>
            </w:pPr>
            <w:r>
              <w:rPr>
                <w:b/>
                <w:bCs/>
                <w:sz w:val="24"/>
              </w:rPr>
              <w:t>3</w:t>
            </w:r>
          </w:p>
        </w:tc>
        <w:tc>
          <w:tcPr>
            <w:tcW w:w="6463" w:type="dxa"/>
            <w:tcBorders>
              <w:top w:val="single" w:sz="6" w:space="0" w:color="auto"/>
              <w:left w:val="single" w:sz="6" w:space="0" w:color="auto"/>
              <w:bottom w:val="single" w:sz="6" w:space="0" w:color="auto"/>
              <w:right w:val="single" w:sz="6" w:space="0" w:color="auto"/>
            </w:tcBorders>
          </w:tcPr>
          <w:p w:rsidR="00493F01" w:rsidRDefault="00493F01">
            <w:pPr>
              <w:rPr>
                <w:rFonts w:ascii="宋体"/>
                <w:b/>
                <w:bCs/>
                <w:sz w:val="24"/>
                <w:lang w:val="zh-CN"/>
              </w:rPr>
            </w:pPr>
            <w:r>
              <w:rPr>
                <w:rFonts w:ascii="宋体" w:cs="宋体" w:hint="eastAsia"/>
                <w:b/>
                <w:bCs/>
                <w:sz w:val="24"/>
                <w:lang w:val="zh-CN"/>
              </w:rPr>
              <w:t>供应商的资格声明</w:t>
            </w:r>
            <w:r>
              <w:rPr>
                <w:rFonts w:ascii="宋体" w:cs="宋体" w:hint="eastAsia"/>
                <w:sz w:val="24"/>
                <w:lang w:val="zh-CN"/>
              </w:rPr>
              <w:t>（按格式三提交，正本原件，副本复印件）</w:t>
            </w:r>
          </w:p>
        </w:tc>
        <w:tc>
          <w:tcPr>
            <w:tcW w:w="1266" w:type="dxa"/>
            <w:tcBorders>
              <w:top w:val="single" w:sz="6" w:space="0" w:color="auto"/>
              <w:left w:val="single" w:sz="6" w:space="0" w:color="auto"/>
              <w:bottom w:val="single" w:sz="6" w:space="0" w:color="auto"/>
              <w:right w:val="single" w:sz="6" w:space="0" w:color="auto"/>
            </w:tcBorders>
          </w:tcPr>
          <w:p w:rsidR="00493F01" w:rsidRDefault="00493F01">
            <w:pPr>
              <w:rPr>
                <w:rFonts w:ascii="宋体"/>
                <w:b/>
                <w:bCs/>
                <w:sz w:val="24"/>
                <w:lang w:val="zh-CN"/>
              </w:rPr>
            </w:pPr>
          </w:p>
        </w:tc>
      </w:tr>
      <w:tr w:rsidR="00493F01">
        <w:tc>
          <w:tcPr>
            <w:tcW w:w="793" w:type="dxa"/>
            <w:tcBorders>
              <w:top w:val="single" w:sz="6" w:space="0" w:color="auto"/>
              <w:left w:val="single" w:sz="6" w:space="0" w:color="auto"/>
              <w:bottom w:val="single" w:sz="6" w:space="0" w:color="auto"/>
              <w:right w:val="single" w:sz="6" w:space="0" w:color="auto"/>
            </w:tcBorders>
          </w:tcPr>
          <w:p w:rsidR="00493F01" w:rsidRDefault="00493F01">
            <w:pPr>
              <w:rPr>
                <w:b/>
                <w:bCs/>
                <w:sz w:val="24"/>
              </w:rPr>
            </w:pPr>
            <w:r>
              <w:rPr>
                <w:b/>
                <w:bCs/>
                <w:sz w:val="24"/>
              </w:rPr>
              <w:t>4</w:t>
            </w:r>
          </w:p>
        </w:tc>
        <w:tc>
          <w:tcPr>
            <w:tcW w:w="6463" w:type="dxa"/>
            <w:tcBorders>
              <w:top w:val="single" w:sz="6" w:space="0" w:color="auto"/>
              <w:left w:val="single" w:sz="6" w:space="0" w:color="auto"/>
              <w:bottom w:val="single" w:sz="6" w:space="0" w:color="auto"/>
              <w:right w:val="single" w:sz="6" w:space="0" w:color="auto"/>
            </w:tcBorders>
          </w:tcPr>
          <w:p w:rsidR="00493F01" w:rsidRDefault="00493F01">
            <w:pPr>
              <w:rPr>
                <w:rFonts w:ascii="宋体"/>
                <w:b/>
                <w:bCs/>
                <w:sz w:val="24"/>
                <w:lang w:val="zh-CN"/>
              </w:rPr>
            </w:pPr>
            <w:r>
              <w:rPr>
                <w:rFonts w:ascii="宋体" w:cs="宋体" w:hint="eastAsia"/>
                <w:b/>
                <w:bCs/>
                <w:sz w:val="24"/>
                <w:lang w:val="zh-CN"/>
              </w:rPr>
              <w:t>企业法人营业执照</w:t>
            </w:r>
            <w:r>
              <w:rPr>
                <w:rFonts w:ascii="宋体" w:cs="宋体" w:hint="eastAsia"/>
                <w:sz w:val="24"/>
                <w:lang w:val="zh-CN"/>
              </w:rPr>
              <w:t>（复印件，</w:t>
            </w:r>
            <w:r>
              <w:rPr>
                <w:rFonts w:ascii="宋体" w:cs="宋体" w:hint="eastAsia"/>
                <w:b/>
                <w:bCs/>
                <w:sz w:val="24"/>
                <w:lang w:val="zh-CN"/>
              </w:rPr>
              <w:t>加盖供应商公章</w:t>
            </w:r>
            <w:r>
              <w:rPr>
                <w:rFonts w:ascii="宋体" w:cs="宋体" w:hint="eastAsia"/>
                <w:sz w:val="24"/>
                <w:lang w:val="zh-CN"/>
              </w:rPr>
              <w:t>）</w:t>
            </w:r>
          </w:p>
        </w:tc>
        <w:tc>
          <w:tcPr>
            <w:tcW w:w="1266" w:type="dxa"/>
            <w:tcBorders>
              <w:top w:val="single" w:sz="6" w:space="0" w:color="auto"/>
              <w:left w:val="single" w:sz="6" w:space="0" w:color="auto"/>
              <w:bottom w:val="single" w:sz="6" w:space="0" w:color="auto"/>
              <w:right w:val="single" w:sz="6" w:space="0" w:color="auto"/>
            </w:tcBorders>
          </w:tcPr>
          <w:p w:rsidR="00493F01" w:rsidRDefault="00493F01">
            <w:pPr>
              <w:rPr>
                <w:rFonts w:ascii="宋体"/>
                <w:b/>
                <w:bCs/>
                <w:sz w:val="24"/>
                <w:lang w:val="zh-CN"/>
              </w:rPr>
            </w:pPr>
          </w:p>
        </w:tc>
      </w:tr>
      <w:tr w:rsidR="00493F01">
        <w:tc>
          <w:tcPr>
            <w:tcW w:w="793" w:type="dxa"/>
            <w:tcBorders>
              <w:top w:val="single" w:sz="6" w:space="0" w:color="auto"/>
              <w:left w:val="single" w:sz="6" w:space="0" w:color="auto"/>
              <w:bottom w:val="single" w:sz="6" w:space="0" w:color="auto"/>
              <w:right w:val="single" w:sz="6" w:space="0" w:color="auto"/>
            </w:tcBorders>
          </w:tcPr>
          <w:p w:rsidR="00493F01" w:rsidRDefault="00493F01">
            <w:pPr>
              <w:rPr>
                <w:b/>
                <w:bCs/>
                <w:sz w:val="24"/>
              </w:rPr>
            </w:pPr>
            <w:r>
              <w:rPr>
                <w:b/>
                <w:bCs/>
                <w:sz w:val="24"/>
              </w:rPr>
              <w:t>5</w:t>
            </w:r>
          </w:p>
        </w:tc>
        <w:tc>
          <w:tcPr>
            <w:tcW w:w="6463" w:type="dxa"/>
            <w:tcBorders>
              <w:top w:val="single" w:sz="6" w:space="0" w:color="auto"/>
              <w:left w:val="single" w:sz="6" w:space="0" w:color="auto"/>
              <w:bottom w:val="single" w:sz="6" w:space="0" w:color="auto"/>
              <w:right w:val="single" w:sz="6" w:space="0" w:color="auto"/>
            </w:tcBorders>
          </w:tcPr>
          <w:p w:rsidR="00493F01" w:rsidRDefault="00493F01">
            <w:pPr>
              <w:rPr>
                <w:rFonts w:ascii="宋体"/>
                <w:b/>
                <w:bCs/>
                <w:sz w:val="24"/>
                <w:lang w:val="zh-CN"/>
              </w:rPr>
            </w:pPr>
            <w:r>
              <w:rPr>
                <w:rFonts w:ascii="宋体" w:cs="宋体" w:hint="eastAsia"/>
                <w:b/>
                <w:bCs/>
                <w:sz w:val="24"/>
                <w:lang w:val="zh-CN"/>
              </w:rPr>
              <w:t>法定代表人身份证</w:t>
            </w:r>
            <w:r>
              <w:rPr>
                <w:rFonts w:ascii="宋体" w:cs="宋体" w:hint="eastAsia"/>
                <w:sz w:val="24"/>
                <w:lang w:val="zh-CN"/>
              </w:rPr>
              <w:t>（复印件）</w:t>
            </w:r>
          </w:p>
        </w:tc>
        <w:tc>
          <w:tcPr>
            <w:tcW w:w="1266" w:type="dxa"/>
            <w:tcBorders>
              <w:top w:val="single" w:sz="6" w:space="0" w:color="auto"/>
              <w:left w:val="single" w:sz="6" w:space="0" w:color="auto"/>
              <w:bottom w:val="single" w:sz="6" w:space="0" w:color="auto"/>
              <w:right w:val="single" w:sz="6" w:space="0" w:color="auto"/>
            </w:tcBorders>
          </w:tcPr>
          <w:p w:rsidR="00493F01" w:rsidRDefault="00493F01">
            <w:pPr>
              <w:rPr>
                <w:rFonts w:ascii="宋体"/>
                <w:b/>
                <w:bCs/>
                <w:sz w:val="24"/>
                <w:lang w:val="zh-CN"/>
              </w:rPr>
            </w:pPr>
          </w:p>
        </w:tc>
      </w:tr>
      <w:tr w:rsidR="00493F01">
        <w:tc>
          <w:tcPr>
            <w:tcW w:w="793" w:type="dxa"/>
            <w:tcBorders>
              <w:top w:val="single" w:sz="6" w:space="0" w:color="auto"/>
              <w:left w:val="single" w:sz="6" w:space="0" w:color="auto"/>
              <w:bottom w:val="single" w:sz="6" w:space="0" w:color="auto"/>
              <w:right w:val="single" w:sz="6" w:space="0" w:color="auto"/>
            </w:tcBorders>
          </w:tcPr>
          <w:p w:rsidR="00493F01" w:rsidRDefault="00493F01">
            <w:pPr>
              <w:rPr>
                <w:b/>
                <w:bCs/>
                <w:sz w:val="24"/>
              </w:rPr>
            </w:pPr>
            <w:r>
              <w:rPr>
                <w:b/>
                <w:bCs/>
                <w:sz w:val="24"/>
              </w:rPr>
              <w:t>6</w:t>
            </w:r>
          </w:p>
        </w:tc>
        <w:tc>
          <w:tcPr>
            <w:tcW w:w="6463" w:type="dxa"/>
            <w:tcBorders>
              <w:top w:val="single" w:sz="6" w:space="0" w:color="auto"/>
              <w:left w:val="single" w:sz="6" w:space="0" w:color="auto"/>
              <w:bottom w:val="single" w:sz="6" w:space="0" w:color="auto"/>
              <w:right w:val="single" w:sz="6" w:space="0" w:color="auto"/>
            </w:tcBorders>
          </w:tcPr>
          <w:p w:rsidR="00493F01" w:rsidRDefault="00493F01">
            <w:pPr>
              <w:rPr>
                <w:rFonts w:ascii="宋体"/>
                <w:b/>
                <w:bCs/>
                <w:sz w:val="24"/>
                <w:lang w:val="zh-CN"/>
              </w:rPr>
            </w:pPr>
            <w:r>
              <w:rPr>
                <w:rFonts w:ascii="宋体" w:cs="宋体" w:hint="eastAsia"/>
                <w:b/>
                <w:bCs/>
                <w:sz w:val="24"/>
                <w:lang w:val="zh-CN"/>
              </w:rPr>
              <w:t>法定代表人授权书</w:t>
            </w:r>
            <w:r>
              <w:rPr>
                <w:rFonts w:ascii="宋体" w:cs="宋体" w:hint="eastAsia"/>
                <w:sz w:val="24"/>
                <w:lang w:val="zh-CN"/>
              </w:rPr>
              <w:t>（按格式四提交，正本原件，副本复印件，</w:t>
            </w:r>
            <w:r>
              <w:rPr>
                <w:rFonts w:ascii="宋体" w:cs="宋体" w:hint="eastAsia"/>
                <w:b/>
                <w:bCs/>
                <w:sz w:val="24"/>
                <w:lang w:val="zh-CN"/>
              </w:rPr>
              <w:t>加盖供应商公章和有效签署</w:t>
            </w:r>
            <w:r>
              <w:rPr>
                <w:rFonts w:ascii="宋体" w:cs="宋体" w:hint="eastAsia"/>
                <w:sz w:val="24"/>
                <w:lang w:val="zh-CN"/>
              </w:rPr>
              <w:t>）</w:t>
            </w:r>
          </w:p>
        </w:tc>
        <w:tc>
          <w:tcPr>
            <w:tcW w:w="1266" w:type="dxa"/>
            <w:tcBorders>
              <w:top w:val="single" w:sz="6" w:space="0" w:color="auto"/>
              <w:left w:val="single" w:sz="6" w:space="0" w:color="auto"/>
              <w:bottom w:val="single" w:sz="6" w:space="0" w:color="auto"/>
              <w:right w:val="single" w:sz="6" w:space="0" w:color="auto"/>
            </w:tcBorders>
          </w:tcPr>
          <w:p w:rsidR="00493F01" w:rsidRDefault="00493F01">
            <w:pPr>
              <w:rPr>
                <w:rFonts w:ascii="宋体"/>
                <w:b/>
                <w:bCs/>
                <w:sz w:val="24"/>
                <w:lang w:val="zh-CN"/>
              </w:rPr>
            </w:pPr>
          </w:p>
        </w:tc>
      </w:tr>
      <w:tr w:rsidR="00493F01">
        <w:tc>
          <w:tcPr>
            <w:tcW w:w="793" w:type="dxa"/>
            <w:tcBorders>
              <w:top w:val="single" w:sz="6" w:space="0" w:color="auto"/>
              <w:left w:val="single" w:sz="6" w:space="0" w:color="auto"/>
              <w:bottom w:val="single" w:sz="6" w:space="0" w:color="auto"/>
              <w:right w:val="single" w:sz="6" w:space="0" w:color="auto"/>
            </w:tcBorders>
          </w:tcPr>
          <w:p w:rsidR="00493F01" w:rsidRDefault="00493F01">
            <w:pPr>
              <w:rPr>
                <w:b/>
                <w:bCs/>
                <w:sz w:val="24"/>
              </w:rPr>
            </w:pPr>
            <w:r>
              <w:rPr>
                <w:b/>
                <w:bCs/>
                <w:sz w:val="24"/>
              </w:rPr>
              <w:t>7</w:t>
            </w:r>
          </w:p>
        </w:tc>
        <w:tc>
          <w:tcPr>
            <w:tcW w:w="6463" w:type="dxa"/>
            <w:tcBorders>
              <w:top w:val="single" w:sz="6" w:space="0" w:color="auto"/>
              <w:left w:val="single" w:sz="6" w:space="0" w:color="auto"/>
              <w:bottom w:val="single" w:sz="6" w:space="0" w:color="auto"/>
              <w:right w:val="single" w:sz="6" w:space="0" w:color="auto"/>
            </w:tcBorders>
          </w:tcPr>
          <w:p w:rsidR="00493F01" w:rsidRDefault="00493F01">
            <w:pPr>
              <w:rPr>
                <w:rFonts w:ascii="宋体"/>
                <w:b/>
                <w:bCs/>
                <w:sz w:val="24"/>
                <w:lang w:val="zh-CN"/>
              </w:rPr>
            </w:pPr>
            <w:r>
              <w:rPr>
                <w:rFonts w:ascii="宋体" w:cs="宋体" w:hint="eastAsia"/>
                <w:b/>
                <w:bCs/>
                <w:sz w:val="24"/>
                <w:lang w:val="zh-CN"/>
              </w:rPr>
              <w:t>法定代表人的授权代理人身份证</w:t>
            </w:r>
            <w:r>
              <w:rPr>
                <w:rFonts w:ascii="宋体" w:cs="宋体" w:hint="eastAsia"/>
                <w:sz w:val="24"/>
                <w:lang w:val="zh-CN"/>
              </w:rPr>
              <w:t>（复印件，携带原件参加投标以备审查）</w:t>
            </w:r>
          </w:p>
        </w:tc>
        <w:tc>
          <w:tcPr>
            <w:tcW w:w="1266" w:type="dxa"/>
            <w:tcBorders>
              <w:top w:val="single" w:sz="6" w:space="0" w:color="auto"/>
              <w:left w:val="single" w:sz="6" w:space="0" w:color="auto"/>
              <w:bottom w:val="single" w:sz="6" w:space="0" w:color="auto"/>
              <w:right w:val="single" w:sz="6" w:space="0" w:color="auto"/>
            </w:tcBorders>
          </w:tcPr>
          <w:p w:rsidR="00493F01" w:rsidRDefault="00493F01">
            <w:pPr>
              <w:rPr>
                <w:rFonts w:ascii="宋体"/>
                <w:b/>
                <w:bCs/>
                <w:sz w:val="24"/>
                <w:lang w:val="zh-CN"/>
              </w:rPr>
            </w:pPr>
          </w:p>
        </w:tc>
      </w:tr>
      <w:tr w:rsidR="00493F01">
        <w:tc>
          <w:tcPr>
            <w:tcW w:w="793" w:type="dxa"/>
            <w:tcBorders>
              <w:top w:val="single" w:sz="6" w:space="0" w:color="auto"/>
              <w:left w:val="single" w:sz="6" w:space="0" w:color="auto"/>
              <w:bottom w:val="single" w:sz="6" w:space="0" w:color="auto"/>
              <w:right w:val="single" w:sz="6" w:space="0" w:color="auto"/>
            </w:tcBorders>
          </w:tcPr>
          <w:p w:rsidR="00493F01" w:rsidRDefault="00493F01">
            <w:pPr>
              <w:rPr>
                <w:b/>
                <w:bCs/>
                <w:sz w:val="24"/>
              </w:rPr>
            </w:pPr>
            <w:r>
              <w:rPr>
                <w:b/>
                <w:bCs/>
                <w:sz w:val="24"/>
              </w:rPr>
              <w:t>8</w:t>
            </w:r>
          </w:p>
        </w:tc>
        <w:tc>
          <w:tcPr>
            <w:tcW w:w="6463" w:type="dxa"/>
            <w:tcBorders>
              <w:top w:val="single" w:sz="6" w:space="0" w:color="auto"/>
              <w:left w:val="single" w:sz="6" w:space="0" w:color="auto"/>
              <w:bottom w:val="single" w:sz="6" w:space="0" w:color="auto"/>
              <w:right w:val="single" w:sz="6" w:space="0" w:color="auto"/>
            </w:tcBorders>
          </w:tcPr>
          <w:p w:rsidR="00493F01" w:rsidRDefault="00493F01">
            <w:pPr>
              <w:rPr>
                <w:rFonts w:ascii="宋体"/>
                <w:b/>
                <w:bCs/>
                <w:sz w:val="24"/>
                <w:lang w:val="zh-CN"/>
              </w:rPr>
            </w:pPr>
            <w:r>
              <w:rPr>
                <w:rFonts w:ascii="宋体" w:cs="宋体" w:hint="eastAsia"/>
                <w:sz w:val="24"/>
                <w:lang w:val="zh-CN"/>
              </w:rPr>
              <w:t>投标人具有和提供工商部门颁发的《经营许可证》（复印件，</w:t>
            </w:r>
            <w:r>
              <w:rPr>
                <w:rFonts w:ascii="宋体" w:cs="宋体" w:hint="eastAsia"/>
                <w:b/>
                <w:sz w:val="24"/>
                <w:lang w:val="zh-CN"/>
              </w:rPr>
              <w:t>加盖供应商公章</w:t>
            </w:r>
            <w:r>
              <w:rPr>
                <w:rFonts w:ascii="宋体" w:cs="宋体" w:hint="eastAsia"/>
                <w:sz w:val="24"/>
                <w:lang w:val="zh-CN"/>
              </w:rPr>
              <w:t>）</w:t>
            </w:r>
          </w:p>
        </w:tc>
        <w:tc>
          <w:tcPr>
            <w:tcW w:w="1266" w:type="dxa"/>
            <w:tcBorders>
              <w:top w:val="single" w:sz="6" w:space="0" w:color="auto"/>
              <w:left w:val="single" w:sz="6" w:space="0" w:color="auto"/>
              <w:bottom w:val="single" w:sz="6" w:space="0" w:color="auto"/>
              <w:right w:val="single" w:sz="6" w:space="0" w:color="auto"/>
            </w:tcBorders>
          </w:tcPr>
          <w:p w:rsidR="00493F01" w:rsidRDefault="00493F01">
            <w:pPr>
              <w:rPr>
                <w:rFonts w:ascii="宋体"/>
                <w:b/>
                <w:bCs/>
                <w:sz w:val="24"/>
                <w:lang w:val="zh-CN"/>
              </w:rPr>
            </w:pPr>
          </w:p>
        </w:tc>
      </w:tr>
      <w:tr w:rsidR="00493F01">
        <w:tc>
          <w:tcPr>
            <w:tcW w:w="793" w:type="dxa"/>
            <w:tcBorders>
              <w:top w:val="single" w:sz="6" w:space="0" w:color="auto"/>
              <w:left w:val="single" w:sz="6" w:space="0" w:color="auto"/>
              <w:bottom w:val="single" w:sz="6" w:space="0" w:color="auto"/>
              <w:right w:val="single" w:sz="6" w:space="0" w:color="auto"/>
            </w:tcBorders>
          </w:tcPr>
          <w:p w:rsidR="00493F01" w:rsidRDefault="00493F01">
            <w:pPr>
              <w:rPr>
                <w:b/>
                <w:bCs/>
                <w:sz w:val="24"/>
              </w:rPr>
            </w:pPr>
            <w:r>
              <w:rPr>
                <w:b/>
                <w:bCs/>
                <w:sz w:val="24"/>
              </w:rPr>
              <w:t>9</w:t>
            </w:r>
          </w:p>
        </w:tc>
        <w:tc>
          <w:tcPr>
            <w:tcW w:w="6463" w:type="dxa"/>
            <w:tcBorders>
              <w:top w:val="single" w:sz="6" w:space="0" w:color="auto"/>
              <w:left w:val="single" w:sz="6" w:space="0" w:color="auto"/>
              <w:bottom w:val="single" w:sz="6" w:space="0" w:color="auto"/>
              <w:right w:val="single" w:sz="6" w:space="0" w:color="auto"/>
            </w:tcBorders>
          </w:tcPr>
          <w:p w:rsidR="00493F01" w:rsidRDefault="00493F01">
            <w:pPr>
              <w:rPr>
                <w:rFonts w:ascii="宋体"/>
                <w:b/>
                <w:bCs/>
                <w:sz w:val="24"/>
                <w:lang w:val="zh-CN"/>
              </w:rPr>
            </w:pPr>
            <w:r>
              <w:rPr>
                <w:rFonts w:ascii="宋体" w:cs="宋体" w:hint="eastAsia"/>
                <w:b/>
                <w:bCs/>
                <w:sz w:val="24"/>
                <w:lang w:val="zh-CN"/>
              </w:rPr>
              <w:t>售后服务承诺书</w:t>
            </w:r>
            <w:r>
              <w:rPr>
                <w:rFonts w:ascii="宋体" w:cs="宋体" w:hint="eastAsia"/>
                <w:sz w:val="24"/>
                <w:lang w:val="zh-CN"/>
              </w:rPr>
              <w:t>（按格式五提交）</w:t>
            </w:r>
          </w:p>
        </w:tc>
        <w:tc>
          <w:tcPr>
            <w:tcW w:w="1266" w:type="dxa"/>
            <w:tcBorders>
              <w:top w:val="single" w:sz="6" w:space="0" w:color="auto"/>
              <w:left w:val="single" w:sz="6" w:space="0" w:color="auto"/>
              <w:bottom w:val="single" w:sz="6" w:space="0" w:color="auto"/>
              <w:right w:val="single" w:sz="6" w:space="0" w:color="auto"/>
            </w:tcBorders>
          </w:tcPr>
          <w:p w:rsidR="00493F01" w:rsidRDefault="00493F01">
            <w:pPr>
              <w:rPr>
                <w:rFonts w:ascii="宋体"/>
                <w:b/>
                <w:bCs/>
                <w:sz w:val="24"/>
                <w:lang w:val="zh-CN"/>
              </w:rPr>
            </w:pPr>
          </w:p>
        </w:tc>
      </w:tr>
      <w:tr w:rsidR="00493F01">
        <w:tc>
          <w:tcPr>
            <w:tcW w:w="793" w:type="dxa"/>
            <w:tcBorders>
              <w:top w:val="single" w:sz="6" w:space="0" w:color="auto"/>
              <w:left w:val="single" w:sz="6" w:space="0" w:color="auto"/>
              <w:bottom w:val="single" w:sz="6" w:space="0" w:color="auto"/>
              <w:right w:val="single" w:sz="6" w:space="0" w:color="auto"/>
            </w:tcBorders>
          </w:tcPr>
          <w:p w:rsidR="00493F01" w:rsidRDefault="00493F01">
            <w:pPr>
              <w:rPr>
                <w:b/>
                <w:bCs/>
                <w:sz w:val="24"/>
              </w:rPr>
            </w:pPr>
            <w:r>
              <w:rPr>
                <w:b/>
                <w:bCs/>
                <w:sz w:val="24"/>
              </w:rPr>
              <w:t>10</w:t>
            </w:r>
          </w:p>
        </w:tc>
        <w:tc>
          <w:tcPr>
            <w:tcW w:w="6463" w:type="dxa"/>
            <w:tcBorders>
              <w:top w:val="single" w:sz="6" w:space="0" w:color="auto"/>
              <w:left w:val="single" w:sz="6" w:space="0" w:color="auto"/>
              <w:bottom w:val="single" w:sz="6" w:space="0" w:color="auto"/>
              <w:right w:val="single" w:sz="6" w:space="0" w:color="auto"/>
            </w:tcBorders>
          </w:tcPr>
          <w:p w:rsidR="00493F01" w:rsidRDefault="00493F01">
            <w:pPr>
              <w:rPr>
                <w:rFonts w:ascii="宋体" w:cs="宋体"/>
                <w:b/>
                <w:bCs/>
                <w:sz w:val="24"/>
                <w:lang w:val="zh-CN"/>
              </w:rPr>
            </w:pPr>
            <w:r>
              <w:rPr>
                <w:rFonts w:ascii="宋体" w:hint="eastAsia"/>
                <w:sz w:val="24"/>
              </w:rPr>
              <w:t>中小企业声明函（按格式六，投标货物生产制造厂商）</w:t>
            </w:r>
          </w:p>
        </w:tc>
        <w:tc>
          <w:tcPr>
            <w:tcW w:w="1266" w:type="dxa"/>
            <w:tcBorders>
              <w:top w:val="single" w:sz="6" w:space="0" w:color="auto"/>
              <w:left w:val="single" w:sz="6" w:space="0" w:color="auto"/>
              <w:bottom w:val="single" w:sz="6" w:space="0" w:color="auto"/>
              <w:right w:val="single" w:sz="6" w:space="0" w:color="auto"/>
            </w:tcBorders>
          </w:tcPr>
          <w:p w:rsidR="00493F01" w:rsidRDefault="00493F01">
            <w:pPr>
              <w:rPr>
                <w:rFonts w:ascii="宋体"/>
                <w:b/>
                <w:bCs/>
                <w:sz w:val="24"/>
                <w:lang w:val="zh-CN"/>
              </w:rPr>
            </w:pPr>
          </w:p>
        </w:tc>
      </w:tr>
      <w:tr w:rsidR="00493F01">
        <w:tc>
          <w:tcPr>
            <w:tcW w:w="793" w:type="dxa"/>
            <w:tcBorders>
              <w:top w:val="single" w:sz="6" w:space="0" w:color="auto"/>
              <w:left w:val="single" w:sz="6" w:space="0" w:color="auto"/>
              <w:bottom w:val="single" w:sz="6" w:space="0" w:color="auto"/>
              <w:right w:val="single" w:sz="6" w:space="0" w:color="auto"/>
            </w:tcBorders>
          </w:tcPr>
          <w:p w:rsidR="00493F01" w:rsidRDefault="00493F01">
            <w:pPr>
              <w:rPr>
                <w:b/>
                <w:bCs/>
                <w:sz w:val="24"/>
              </w:rPr>
            </w:pPr>
            <w:r>
              <w:rPr>
                <w:b/>
                <w:bCs/>
                <w:sz w:val="24"/>
              </w:rPr>
              <w:t>11</w:t>
            </w:r>
          </w:p>
        </w:tc>
        <w:tc>
          <w:tcPr>
            <w:tcW w:w="6463" w:type="dxa"/>
            <w:tcBorders>
              <w:top w:val="single" w:sz="6" w:space="0" w:color="auto"/>
              <w:left w:val="single" w:sz="6" w:space="0" w:color="auto"/>
              <w:bottom w:val="single" w:sz="6" w:space="0" w:color="auto"/>
              <w:right w:val="single" w:sz="6" w:space="0" w:color="auto"/>
            </w:tcBorders>
          </w:tcPr>
          <w:p w:rsidR="00493F01" w:rsidRDefault="00493F01">
            <w:pPr>
              <w:rPr>
                <w:rFonts w:ascii="宋体"/>
                <w:bCs/>
                <w:sz w:val="24"/>
                <w:lang w:val="zh-CN"/>
              </w:rPr>
            </w:pPr>
            <w:r>
              <w:rPr>
                <w:rFonts w:ascii="宋体" w:cs="宋体" w:hint="eastAsia"/>
                <w:b/>
                <w:bCs/>
                <w:sz w:val="24"/>
                <w:lang w:val="zh-CN"/>
              </w:rPr>
              <w:t>采购方要求提交的其他商务文件材料</w:t>
            </w:r>
          </w:p>
        </w:tc>
        <w:tc>
          <w:tcPr>
            <w:tcW w:w="1266" w:type="dxa"/>
            <w:tcBorders>
              <w:top w:val="single" w:sz="6" w:space="0" w:color="auto"/>
              <w:left w:val="single" w:sz="6" w:space="0" w:color="auto"/>
              <w:bottom w:val="single" w:sz="6" w:space="0" w:color="auto"/>
              <w:right w:val="single" w:sz="6" w:space="0" w:color="auto"/>
            </w:tcBorders>
          </w:tcPr>
          <w:p w:rsidR="00493F01" w:rsidRDefault="00493F01">
            <w:pPr>
              <w:rPr>
                <w:rFonts w:ascii="宋体"/>
                <w:b/>
                <w:bCs/>
                <w:sz w:val="24"/>
                <w:lang w:val="zh-CN"/>
              </w:rPr>
            </w:pPr>
          </w:p>
        </w:tc>
      </w:tr>
      <w:tr w:rsidR="00493F01">
        <w:tc>
          <w:tcPr>
            <w:tcW w:w="793" w:type="dxa"/>
            <w:tcBorders>
              <w:top w:val="single" w:sz="6" w:space="0" w:color="auto"/>
              <w:left w:val="single" w:sz="6" w:space="0" w:color="auto"/>
              <w:bottom w:val="single" w:sz="6" w:space="0" w:color="auto"/>
              <w:right w:val="single" w:sz="6" w:space="0" w:color="auto"/>
            </w:tcBorders>
          </w:tcPr>
          <w:p w:rsidR="00493F01" w:rsidRDefault="00493F01">
            <w:pPr>
              <w:rPr>
                <w:b/>
                <w:bCs/>
                <w:sz w:val="24"/>
              </w:rPr>
            </w:pPr>
            <w:r>
              <w:rPr>
                <w:b/>
                <w:bCs/>
                <w:sz w:val="24"/>
              </w:rPr>
              <w:t>12</w:t>
            </w:r>
          </w:p>
        </w:tc>
        <w:tc>
          <w:tcPr>
            <w:tcW w:w="6463" w:type="dxa"/>
            <w:tcBorders>
              <w:top w:val="single" w:sz="6" w:space="0" w:color="auto"/>
              <w:left w:val="single" w:sz="6" w:space="0" w:color="auto"/>
              <w:bottom w:val="single" w:sz="6" w:space="0" w:color="auto"/>
              <w:right w:val="single" w:sz="6" w:space="0" w:color="auto"/>
            </w:tcBorders>
          </w:tcPr>
          <w:p w:rsidR="00493F01" w:rsidRDefault="00493F01">
            <w:pPr>
              <w:rPr>
                <w:rFonts w:ascii="宋体"/>
                <w:b/>
                <w:bCs/>
                <w:sz w:val="24"/>
                <w:lang w:val="zh-CN"/>
              </w:rPr>
            </w:pPr>
            <w:r>
              <w:rPr>
                <w:rFonts w:ascii="宋体" w:cs="宋体" w:hint="eastAsia"/>
                <w:b/>
                <w:bCs/>
                <w:sz w:val="24"/>
                <w:lang w:val="zh-CN"/>
              </w:rPr>
              <w:t>供应商认为需要提供的其他商务文件材料</w:t>
            </w:r>
            <w:r>
              <w:rPr>
                <w:rFonts w:ascii="宋体" w:cs="宋体"/>
                <w:b/>
                <w:bCs/>
                <w:sz w:val="24"/>
                <w:lang w:val="zh-CN"/>
              </w:rPr>
              <w:t>,</w:t>
            </w:r>
            <w:r>
              <w:rPr>
                <w:rFonts w:ascii="宋体" w:cs="宋体" w:hint="eastAsia"/>
                <w:b/>
                <w:bCs/>
                <w:sz w:val="24"/>
                <w:lang w:val="zh-CN"/>
              </w:rPr>
              <w:t>但应注意不要提供与评标无直接关联的文件材料。</w:t>
            </w:r>
          </w:p>
        </w:tc>
        <w:tc>
          <w:tcPr>
            <w:tcW w:w="1266" w:type="dxa"/>
            <w:tcBorders>
              <w:top w:val="single" w:sz="6" w:space="0" w:color="auto"/>
              <w:left w:val="single" w:sz="6" w:space="0" w:color="auto"/>
              <w:bottom w:val="single" w:sz="6" w:space="0" w:color="auto"/>
              <w:right w:val="single" w:sz="6" w:space="0" w:color="auto"/>
            </w:tcBorders>
          </w:tcPr>
          <w:p w:rsidR="00493F01" w:rsidRDefault="00493F01">
            <w:pPr>
              <w:rPr>
                <w:rFonts w:ascii="宋体"/>
                <w:b/>
                <w:bCs/>
                <w:sz w:val="24"/>
                <w:lang w:val="zh-CN"/>
              </w:rPr>
            </w:pPr>
          </w:p>
        </w:tc>
      </w:tr>
    </w:tbl>
    <w:p w:rsidR="00493F01" w:rsidRDefault="00493F01">
      <w:pPr>
        <w:rPr>
          <w:rFonts w:ascii="黑体" w:eastAsia="黑体"/>
          <w:b/>
          <w:bCs/>
          <w:sz w:val="24"/>
          <w:lang w:val="zh-CN"/>
        </w:rPr>
      </w:pPr>
      <w:r>
        <w:rPr>
          <w:rFonts w:ascii="黑体" w:eastAsia="黑体" w:cs="黑体" w:hint="eastAsia"/>
          <w:b/>
          <w:bCs/>
          <w:sz w:val="24"/>
          <w:lang w:val="zh-CN"/>
        </w:rPr>
        <w:t>要求：</w:t>
      </w:r>
    </w:p>
    <w:p w:rsidR="00493F01" w:rsidRDefault="00493F01">
      <w:pPr>
        <w:ind w:firstLine="482"/>
        <w:rPr>
          <w:b/>
          <w:bCs/>
          <w:sz w:val="24"/>
        </w:rPr>
      </w:pPr>
      <w:r>
        <w:rPr>
          <w:rFonts w:ascii="黑体" w:eastAsia="黑体" w:cs="黑体"/>
          <w:b/>
          <w:bCs/>
          <w:sz w:val="24"/>
          <w:lang w:val="zh-CN"/>
        </w:rPr>
        <w:t>1</w:t>
      </w:r>
      <w:r>
        <w:rPr>
          <w:rFonts w:ascii="黑体" w:eastAsia="黑体" w:cs="黑体" w:hint="eastAsia"/>
          <w:b/>
          <w:bCs/>
          <w:sz w:val="24"/>
          <w:lang w:val="zh-CN"/>
        </w:rPr>
        <w:t>、供应商必须按照商务文件清单以及规定的格式和要求提交，清单中虽未列出但采购文件要求提交的商务文件，供应商也应按采购文件的要求提交</w:t>
      </w:r>
      <w:r>
        <w:rPr>
          <w:rFonts w:ascii="宋体" w:cs="宋体" w:hint="eastAsia"/>
          <w:b/>
          <w:bCs/>
          <w:sz w:val="24"/>
          <w:lang w:val="zh-CN"/>
        </w:rPr>
        <w:t>。</w:t>
      </w:r>
    </w:p>
    <w:p w:rsidR="00493F01" w:rsidRDefault="00493F01">
      <w:pPr>
        <w:ind w:firstLine="482"/>
        <w:rPr>
          <w:rFonts w:ascii="黑体" w:eastAsia="黑体"/>
          <w:b/>
          <w:bCs/>
          <w:sz w:val="24"/>
          <w:lang w:val="zh-CN"/>
        </w:rPr>
      </w:pPr>
      <w:r>
        <w:rPr>
          <w:rFonts w:ascii="黑体" w:eastAsia="黑体" w:cs="黑体"/>
          <w:b/>
          <w:bCs/>
          <w:sz w:val="24"/>
          <w:lang w:val="zh-CN"/>
        </w:rPr>
        <w:t>2</w:t>
      </w:r>
      <w:r>
        <w:rPr>
          <w:rFonts w:ascii="黑体" w:eastAsia="黑体" w:cs="黑体" w:hint="eastAsia"/>
          <w:b/>
          <w:bCs/>
          <w:sz w:val="24"/>
          <w:lang w:val="zh-CN"/>
        </w:rPr>
        <w:t>、供应商在投标前应自行检查要求提交的商务文件是否已完整提交并加盖公章，若有缺失、无效或者不符合采购文件要求，将导致其投标被拒绝。</w:t>
      </w:r>
    </w:p>
    <w:p w:rsidR="00493F01" w:rsidRDefault="00493F01">
      <w:pPr>
        <w:ind w:firstLine="482"/>
        <w:rPr>
          <w:rFonts w:ascii="黑体" w:eastAsia="黑体"/>
          <w:b/>
          <w:bCs/>
          <w:sz w:val="24"/>
          <w:lang w:val="zh-CN"/>
        </w:rPr>
      </w:pPr>
      <w:r>
        <w:rPr>
          <w:rFonts w:ascii="黑体" w:eastAsia="黑体" w:cs="黑体"/>
          <w:b/>
          <w:bCs/>
          <w:sz w:val="24"/>
          <w:lang w:val="zh-CN"/>
        </w:rPr>
        <w:t>3</w:t>
      </w:r>
      <w:r>
        <w:rPr>
          <w:rFonts w:ascii="黑体" w:eastAsia="黑体" w:cs="黑体" w:hint="eastAsia"/>
          <w:b/>
          <w:bCs/>
          <w:sz w:val="24"/>
          <w:lang w:val="zh-CN"/>
        </w:rPr>
        <w:t>、供应商应按本格式编制商务文件目录，并编排在商务文件部分首页。</w:t>
      </w:r>
    </w:p>
    <w:p w:rsidR="00493F01" w:rsidRDefault="00493F01">
      <w:pPr>
        <w:rPr>
          <w:rFonts w:ascii="黑体" w:eastAsia="黑体" w:cs="黑体"/>
          <w:b/>
          <w:bCs/>
          <w:sz w:val="24"/>
          <w:lang w:val="zh-CN"/>
        </w:rPr>
      </w:pPr>
    </w:p>
    <w:p w:rsidR="00493F01" w:rsidRDefault="00493F01">
      <w:pPr>
        <w:rPr>
          <w:rFonts w:ascii="黑体" w:eastAsia="黑体" w:cs="黑体"/>
          <w:b/>
          <w:bCs/>
          <w:sz w:val="24"/>
          <w:lang w:val="zh-CN"/>
        </w:rPr>
      </w:pPr>
    </w:p>
    <w:p w:rsidR="00493F01" w:rsidRDefault="00493F01">
      <w:pPr>
        <w:rPr>
          <w:rFonts w:ascii="黑体" w:eastAsia="黑体" w:cs="黑体"/>
          <w:b/>
          <w:bCs/>
          <w:sz w:val="24"/>
          <w:lang w:val="zh-CN"/>
        </w:rPr>
      </w:pPr>
      <w:r>
        <w:rPr>
          <w:rFonts w:ascii="黑体" w:eastAsia="黑体" w:cs="黑体" w:hint="eastAsia"/>
          <w:b/>
          <w:bCs/>
          <w:sz w:val="24"/>
          <w:lang w:val="zh-CN"/>
        </w:rPr>
        <w:t>格式一、</w:t>
      </w:r>
      <w:r>
        <w:rPr>
          <w:rFonts w:ascii="宋体" w:cs="宋体" w:hint="eastAsia"/>
          <w:b/>
          <w:bCs/>
          <w:sz w:val="24"/>
          <w:lang w:val="zh-CN"/>
        </w:rPr>
        <w:t>报价函</w:t>
      </w:r>
    </w:p>
    <w:p w:rsidR="00493F01" w:rsidRDefault="00493F01">
      <w:pPr>
        <w:rPr>
          <w:rFonts w:ascii="宋体"/>
          <w:sz w:val="24"/>
          <w:lang w:val="zh-CN"/>
        </w:rPr>
      </w:pPr>
    </w:p>
    <w:p w:rsidR="00493F01" w:rsidRDefault="00493F01">
      <w:pPr>
        <w:rPr>
          <w:rFonts w:ascii="宋体"/>
          <w:sz w:val="24"/>
          <w:u w:val="single"/>
          <w:lang w:val="zh-CN"/>
        </w:rPr>
      </w:pPr>
      <w:r>
        <w:rPr>
          <w:rFonts w:ascii="宋体" w:cs="宋体" w:hint="eastAsia"/>
          <w:sz w:val="24"/>
          <w:lang w:val="zh-CN"/>
        </w:rPr>
        <w:t>吉林省地方志编纂委员会采购人：</w:t>
      </w:r>
    </w:p>
    <w:p w:rsidR="00493F01" w:rsidRDefault="00493F01">
      <w:pPr>
        <w:ind w:firstLine="480"/>
        <w:rPr>
          <w:rFonts w:ascii="宋体"/>
          <w:sz w:val="24"/>
          <w:lang w:val="zh-CN"/>
        </w:rPr>
      </w:pPr>
      <w:r>
        <w:rPr>
          <w:rFonts w:ascii="宋体" w:cs="宋体" w:hint="eastAsia"/>
          <w:sz w:val="24"/>
          <w:lang w:val="zh-CN"/>
        </w:rPr>
        <w:t>根据你方自行采购</w:t>
      </w:r>
      <w:r>
        <w:rPr>
          <w:rFonts w:ascii="宋体" w:cs="宋体"/>
          <w:sz w:val="24"/>
          <w:u w:val="single"/>
          <w:lang w:val="zh-CN"/>
        </w:rPr>
        <w:t xml:space="preserve">  </w:t>
      </w:r>
      <w:r>
        <w:rPr>
          <w:rFonts w:ascii="宋体" w:cs="宋体" w:hint="eastAsia"/>
          <w:sz w:val="24"/>
          <w:u w:val="single"/>
          <w:lang w:val="zh-CN"/>
        </w:rPr>
        <w:t>吉林省地方志编纂委员会</w:t>
      </w:r>
      <w:r>
        <w:rPr>
          <w:rFonts w:ascii="宋体" w:cs="宋体"/>
          <w:sz w:val="24"/>
          <w:u w:val="single"/>
          <w:lang w:val="zh-CN"/>
        </w:rPr>
        <w:t>2020</w:t>
      </w:r>
      <w:r>
        <w:rPr>
          <w:rFonts w:ascii="宋体" w:cs="宋体" w:hint="eastAsia"/>
          <w:sz w:val="24"/>
          <w:u w:val="single"/>
          <w:lang w:val="zh-CN"/>
        </w:rPr>
        <w:t>年志鉴图书数据转换</w:t>
      </w:r>
      <w:r>
        <w:rPr>
          <w:rFonts w:ascii="宋体" w:cs="宋体"/>
          <w:sz w:val="24"/>
          <w:u w:val="single"/>
          <w:lang w:val="zh-CN"/>
        </w:rPr>
        <w:t xml:space="preserve">  </w:t>
      </w:r>
      <w:r>
        <w:rPr>
          <w:rFonts w:ascii="宋体" w:cs="宋体" w:hint="eastAsia"/>
          <w:sz w:val="24"/>
          <w:lang w:val="zh-CN"/>
        </w:rPr>
        <w:t>项目的编号为</w:t>
      </w:r>
      <w:r>
        <w:rPr>
          <w:rFonts w:ascii="宋体" w:cs="宋体"/>
          <w:sz w:val="24"/>
          <w:u w:val="single"/>
          <w:lang w:val="zh-CN"/>
        </w:rPr>
        <w:t>20</w:t>
      </w:r>
      <w:r>
        <w:rPr>
          <w:rFonts w:ascii="宋体" w:cs="宋体"/>
          <w:sz w:val="24"/>
          <w:u w:val="single"/>
        </w:rPr>
        <w:t>20</w:t>
      </w:r>
      <w:r>
        <w:rPr>
          <w:rFonts w:ascii="宋体" w:cs="宋体"/>
          <w:sz w:val="24"/>
          <w:u w:val="single"/>
          <w:lang w:val="zh-CN"/>
        </w:rPr>
        <w:t>-0</w:t>
      </w:r>
      <w:r>
        <w:rPr>
          <w:rFonts w:ascii="宋体" w:cs="宋体"/>
          <w:sz w:val="24"/>
          <w:u w:val="single"/>
        </w:rPr>
        <w:t>727</w:t>
      </w:r>
      <w:r>
        <w:rPr>
          <w:rFonts w:ascii="宋体" w:cs="宋体"/>
          <w:sz w:val="24"/>
          <w:u w:val="single"/>
          <w:lang w:val="zh-CN"/>
        </w:rPr>
        <w:t>_XM_1</w:t>
      </w:r>
      <w:r>
        <w:rPr>
          <w:rFonts w:ascii="宋体" w:cs="宋体" w:hint="eastAsia"/>
          <w:sz w:val="24"/>
          <w:lang w:val="zh-CN"/>
        </w:rPr>
        <w:t>采购文件，本供应商正式授权</w:t>
      </w:r>
      <w:r>
        <w:rPr>
          <w:rFonts w:ascii="宋体" w:cs="宋体"/>
          <w:sz w:val="24"/>
          <w:u w:val="single"/>
          <w:lang w:val="zh-CN"/>
        </w:rPr>
        <w:t xml:space="preserve">  </w:t>
      </w:r>
      <w:r>
        <w:rPr>
          <w:rFonts w:ascii="宋体" w:cs="宋体" w:hint="eastAsia"/>
          <w:sz w:val="24"/>
          <w:u w:val="single"/>
          <w:lang w:val="zh-CN"/>
        </w:rPr>
        <w:t>（姓名和职务）</w:t>
      </w:r>
      <w:r>
        <w:rPr>
          <w:rFonts w:ascii="宋体" w:cs="宋体"/>
          <w:sz w:val="24"/>
          <w:u w:val="single"/>
          <w:lang w:val="zh-CN"/>
        </w:rPr>
        <w:t xml:space="preserve">  </w:t>
      </w:r>
      <w:r>
        <w:rPr>
          <w:rFonts w:ascii="宋体" w:cs="宋体" w:hint="eastAsia"/>
          <w:sz w:val="24"/>
          <w:lang w:val="zh-CN"/>
        </w:rPr>
        <w:t>代表</w:t>
      </w:r>
      <w:r>
        <w:rPr>
          <w:rFonts w:ascii="宋体" w:cs="宋体"/>
          <w:sz w:val="24"/>
          <w:u w:val="single"/>
          <w:lang w:val="zh-CN"/>
        </w:rPr>
        <w:t xml:space="preserve">  </w:t>
      </w:r>
      <w:r>
        <w:rPr>
          <w:rFonts w:ascii="宋体" w:cs="宋体" w:hint="eastAsia"/>
          <w:sz w:val="24"/>
          <w:u w:val="single"/>
          <w:lang w:val="zh-CN"/>
        </w:rPr>
        <w:t>（供应商名称）</w:t>
      </w:r>
      <w:r>
        <w:rPr>
          <w:rFonts w:ascii="宋体" w:cs="宋体"/>
          <w:sz w:val="24"/>
          <w:u w:val="single"/>
          <w:lang w:val="zh-CN"/>
        </w:rPr>
        <w:t xml:space="preserve">  </w:t>
      </w:r>
      <w:r>
        <w:rPr>
          <w:rFonts w:ascii="宋体" w:cs="宋体" w:hint="eastAsia"/>
          <w:sz w:val="24"/>
          <w:lang w:val="zh-CN"/>
        </w:rPr>
        <w:t>，按照你方采购文件的规定，提交全部文件正本</w:t>
      </w:r>
      <w:r>
        <w:rPr>
          <w:rFonts w:ascii="宋体" w:cs="宋体"/>
          <w:sz w:val="24"/>
          <w:lang w:val="zh-CN"/>
        </w:rPr>
        <w:t>1</w:t>
      </w:r>
      <w:r>
        <w:rPr>
          <w:rFonts w:ascii="宋体" w:cs="宋体" w:hint="eastAsia"/>
          <w:sz w:val="24"/>
          <w:lang w:val="zh-CN"/>
        </w:rPr>
        <w:t>份、副本</w:t>
      </w:r>
      <w:r>
        <w:rPr>
          <w:rFonts w:ascii="宋体" w:cs="宋体"/>
          <w:sz w:val="24"/>
          <w:u w:val="single"/>
          <w:lang w:val="zh-CN"/>
        </w:rPr>
        <w:t xml:space="preserve"> 4 </w:t>
      </w:r>
      <w:r>
        <w:rPr>
          <w:rFonts w:ascii="宋体" w:cs="宋体" w:hint="eastAsia"/>
          <w:sz w:val="24"/>
          <w:lang w:val="zh-CN"/>
        </w:rPr>
        <w:t>份，并保证所提供的全部文件是真实的、有效的和准确的。</w:t>
      </w:r>
    </w:p>
    <w:p w:rsidR="00493F01" w:rsidRDefault="00493F01">
      <w:pPr>
        <w:ind w:firstLine="480"/>
        <w:rPr>
          <w:rFonts w:ascii="宋体"/>
          <w:sz w:val="24"/>
          <w:lang w:val="zh-CN"/>
        </w:rPr>
      </w:pPr>
      <w:r>
        <w:rPr>
          <w:rFonts w:ascii="宋体" w:cs="宋体" w:hint="eastAsia"/>
          <w:sz w:val="24"/>
          <w:lang w:val="zh-CN"/>
        </w:rPr>
        <w:t>据此函，签字人宣布同意如下：</w:t>
      </w:r>
    </w:p>
    <w:p w:rsidR="00493F01" w:rsidRDefault="00493F01">
      <w:pPr>
        <w:tabs>
          <w:tab w:val="left" w:pos="8175"/>
        </w:tabs>
        <w:ind w:firstLine="480"/>
        <w:rPr>
          <w:rFonts w:ascii="宋体"/>
          <w:sz w:val="24"/>
          <w:lang w:val="zh-CN"/>
        </w:rPr>
      </w:pPr>
      <w:r>
        <w:rPr>
          <w:rFonts w:ascii="宋体" w:cs="宋体"/>
          <w:sz w:val="24"/>
          <w:lang w:val="zh-CN"/>
        </w:rPr>
        <w:t>1.</w:t>
      </w:r>
      <w:r>
        <w:rPr>
          <w:rFonts w:ascii="宋体" w:cs="宋体" w:hint="eastAsia"/>
          <w:sz w:val="24"/>
          <w:lang w:val="zh-CN"/>
        </w:rPr>
        <w:t>按采购文件规定提供货物及服务的总</w:t>
      </w:r>
      <w:r>
        <w:rPr>
          <w:rFonts w:ascii="宋体" w:cs="宋体" w:hint="eastAsia"/>
          <w:bCs/>
          <w:sz w:val="24"/>
          <w:lang w:val="zh-CN"/>
        </w:rPr>
        <w:t>报价</w:t>
      </w:r>
      <w:r>
        <w:rPr>
          <w:rFonts w:ascii="宋体" w:cs="宋体" w:hint="eastAsia"/>
          <w:sz w:val="24"/>
          <w:lang w:val="zh-CN"/>
        </w:rPr>
        <w:t>为（大写）元人民币。</w:t>
      </w:r>
    </w:p>
    <w:p w:rsidR="00493F01" w:rsidRDefault="00493F01">
      <w:pPr>
        <w:ind w:firstLine="480"/>
        <w:rPr>
          <w:rFonts w:ascii="宋体"/>
          <w:sz w:val="24"/>
          <w:lang w:val="zh-CN"/>
        </w:rPr>
      </w:pPr>
      <w:r>
        <w:rPr>
          <w:rFonts w:ascii="宋体" w:cs="宋体"/>
          <w:sz w:val="24"/>
          <w:lang w:val="zh-CN"/>
        </w:rPr>
        <w:t>2.</w:t>
      </w:r>
      <w:r>
        <w:rPr>
          <w:rFonts w:ascii="宋体" w:cs="宋体" w:hint="eastAsia"/>
          <w:sz w:val="24"/>
          <w:lang w:val="zh-CN"/>
        </w:rPr>
        <w:t>如果我方被评定为成交，我们保证按照采购文件的规定履行合同责任和义务。具体交货时间承诺如下：</w:t>
      </w:r>
    </w:p>
    <w:p w:rsidR="00493F01" w:rsidRDefault="00493F01">
      <w:pPr>
        <w:ind w:firstLine="960"/>
        <w:rPr>
          <w:rFonts w:ascii="宋体"/>
          <w:sz w:val="24"/>
          <w:lang w:val="zh-CN"/>
        </w:rPr>
      </w:pPr>
      <w:r>
        <w:rPr>
          <w:rFonts w:ascii="宋体" w:cs="宋体" w:hint="eastAsia"/>
          <w:sz w:val="24"/>
          <w:lang w:val="zh-CN"/>
        </w:rPr>
        <w:t>合同订立后天。</w:t>
      </w:r>
    </w:p>
    <w:p w:rsidR="00493F01" w:rsidRDefault="00493F01">
      <w:pPr>
        <w:spacing w:line="360" w:lineRule="exact"/>
        <w:ind w:firstLine="480"/>
        <w:rPr>
          <w:rFonts w:ascii="宋体"/>
          <w:sz w:val="24"/>
          <w:lang w:val="zh-CN"/>
        </w:rPr>
      </w:pPr>
      <w:r>
        <w:rPr>
          <w:rFonts w:ascii="宋体" w:cs="宋体"/>
          <w:sz w:val="24"/>
          <w:lang w:val="zh-CN"/>
        </w:rPr>
        <w:t>3.</w:t>
      </w:r>
      <w:r>
        <w:rPr>
          <w:rFonts w:ascii="宋体" w:cs="宋体" w:hint="eastAsia"/>
          <w:sz w:val="24"/>
          <w:lang w:val="zh-CN"/>
        </w:rPr>
        <w:t>我方人民币</w:t>
      </w:r>
      <w:r>
        <w:rPr>
          <w:rFonts w:ascii="宋体" w:cs="宋体"/>
          <w:sz w:val="24"/>
          <w:lang w:val="zh-CN"/>
        </w:rPr>
        <w:t xml:space="preserve">        </w:t>
      </w:r>
      <w:r>
        <w:rPr>
          <w:rFonts w:ascii="宋体" w:cs="宋体" w:hint="eastAsia"/>
          <w:sz w:val="24"/>
          <w:lang w:val="zh-CN"/>
        </w:rPr>
        <w:t>元的谈判保证金与本响应文件同时提交。</w:t>
      </w:r>
    </w:p>
    <w:p w:rsidR="00493F01" w:rsidRDefault="00493F01">
      <w:pPr>
        <w:spacing w:line="360" w:lineRule="exact"/>
        <w:ind w:firstLine="480"/>
        <w:rPr>
          <w:rFonts w:ascii="宋体"/>
          <w:sz w:val="24"/>
          <w:lang w:val="zh-CN"/>
        </w:rPr>
      </w:pPr>
      <w:r>
        <w:rPr>
          <w:rFonts w:ascii="宋体" w:cs="宋体"/>
          <w:sz w:val="24"/>
          <w:lang w:val="zh-CN"/>
        </w:rPr>
        <w:t>4.</w:t>
      </w:r>
      <w:r>
        <w:rPr>
          <w:rFonts w:ascii="宋体" w:cs="宋体" w:hint="eastAsia"/>
          <w:sz w:val="24"/>
          <w:lang w:val="zh-CN"/>
        </w:rPr>
        <w:t>如果我方成交，我方保证按照采购文件规定提交履约保证金，承担履约责任。</w:t>
      </w:r>
    </w:p>
    <w:p w:rsidR="00493F01" w:rsidRDefault="00493F01">
      <w:pPr>
        <w:spacing w:line="360" w:lineRule="exact"/>
        <w:ind w:firstLine="480"/>
        <w:rPr>
          <w:rFonts w:ascii="宋体"/>
          <w:sz w:val="24"/>
          <w:lang w:val="zh-CN"/>
        </w:rPr>
      </w:pPr>
      <w:r>
        <w:rPr>
          <w:rFonts w:ascii="宋体" w:cs="宋体"/>
          <w:sz w:val="24"/>
          <w:lang w:val="zh-CN"/>
        </w:rPr>
        <w:t>5.</w:t>
      </w:r>
      <w:r>
        <w:rPr>
          <w:rFonts w:ascii="宋体" w:cs="宋体" w:hint="eastAsia"/>
          <w:sz w:val="24"/>
          <w:lang w:val="zh-CN"/>
        </w:rPr>
        <w:t>我们已详细阅读了全部采购文件，包括响应文件的修改、补充文件、参考资料及有关的附件，我们接受响应文件的全部条款和条件，我们知道必须放弃提出含糊不清或误解的问题的权利。</w:t>
      </w:r>
    </w:p>
    <w:p w:rsidR="00493F01" w:rsidRDefault="00493F01">
      <w:pPr>
        <w:spacing w:line="360" w:lineRule="exact"/>
        <w:ind w:firstLine="480"/>
        <w:rPr>
          <w:rFonts w:ascii="宋体"/>
          <w:sz w:val="24"/>
          <w:lang w:val="zh-CN"/>
        </w:rPr>
      </w:pPr>
      <w:r>
        <w:rPr>
          <w:rFonts w:ascii="宋体" w:cs="宋体"/>
          <w:sz w:val="24"/>
          <w:lang w:val="zh-CN"/>
        </w:rPr>
        <w:t>6.</w:t>
      </w:r>
      <w:r>
        <w:rPr>
          <w:rFonts w:ascii="宋体" w:cs="宋体" w:hint="eastAsia"/>
          <w:sz w:val="24"/>
          <w:lang w:val="zh-CN"/>
        </w:rPr>
        <w:t>我们对采购文件关于时限、程序方面的规定没有异议，保证按照采购文件规定的时限和程序参加采购活动。</w:t>
      </w:r>
    </w:p>
    <w:p w:rsidR="00493F01" w:rsidRDefault="00493F01">
      <w:pPr>
        <w:spacing w:line="360" w:lineRule="exact"/>
        <w:ind w:firstLine="480"/>
        <w:rPr>
          <w:rFonts w:ascii="宋体"/>
          <w:sz w:val="24"/>
          <w:lang w:val="zh-CN"/>
        </w:rPr>
      </w:pPr>
      <w:r>
        <w:rPr>
          <w:rFonts w:ascii="宋体" w:cs="宋体"/>
          <w:sz w:val="24"/>
          <w:lang w:val="zh-CN"/>
        </w:rPr>
        <w:t>7.</w:t>
      </w:r>
      <w:r>
        <w:rPr>
          <w:rFonts w:ascii="宋体" w:cs="宋体" w:hint="eastAsia"/>
          <w:sz w:val="24"/>
          <w:lang w:val="zh-CN"/>
        </w:rPr>
        <w:t>我们同意在供应商须知规定的开标时间起遵循本响应文件，并在供应商须知规定的报价有效期满之前均具有约束力，并有可能成交。</w:t>
      </w:r>
    </w:p>
    <w:p w:rsidR="00493F01" w:rsidRDefault="00493F01">
      <w:pPr>
        <w:spacing w:line="360" w:lineRule="exact"/>
        <w:ind w:firstLine="480"/>
        <w:rPr>
          <w:rFonts w:ascii="宋体"/>
          <w:i/>
          <w:iCs/>
          <w:sz w:val="24"/>
          <w:lang w:val="zh-CN"/>
        </w:rPr>
      </w:pPr>
      <w:r>
        <w:rPr>
          <w:rFonts w:ascii="宋体" w:cs="宋体"/>
          <w:sz w:val="24"/>
          <w:lang w:val="zh-CN"/>
        </w:rPr>
        <w:t>8.</w:t>
      </w:r>
      <w:r>
        <w:rPr>
          <w:rFonts w:ascii="宋体" w:cs="宋体" w:hint="eastAsia"/>
          <w:sz w:val="24"/>
          <w:lang w:val="zh-CN"/>
        </w:rPr>
        <w:t>我们如果在规定的报价有效期内撤回报价，则你方可不予退还我们的谈判保证金。</w:t>
      </w:r>
    </w:p>
    <w:p w:rsidR="00493F01" w:rsidRDefault="00493F01">
      <w:pPr>
        <w:spacing w:line="360" w:lineRule="exact"/>
        <w:ind w:firstLine="480"/>
        <w:rPr>
          <w:rFonts w:ascii="宋体"/>
          <w:sz w:val="24"/>
          <w:lang w:val="zh-CN"/>
        </w:rPr>
      </w:pPr>
      <w:r>
        <w:rPr>
          <w:rFonts w:ascii="宋体" w:cs="宋体"/>
          <w:sz w:val="24"/>
          <w:lang w:val="zh-CN"/>
        </w:rPr>
        <w:t>8.</w:t>
      </w:r>
      <w:r>
        <w:rPr>
          <w:rFonts w:ascii="宋体" w:cs="宋体" w:hint="eastAsia"/>
          <w:sz w:val="24"/>
          <w:lang w:val="zh-CN"/>
        </w:rPr>
        <w:t>我们保证向你方提供你方可能要求的与本报价有关的任何证据或资料。</w:t>
      </w:r>
    </w:p>
    <w:p w:rsidR="00493F01" w:rsidRDefault="00493F01">
      <w:pPr>
        <w:spacing w:line="360" w:lineRule="exact"/>
        <w:ind w:firstLine="480"/>
        <w:rPr>
          <w:rFonts w:ascii="宋体"/>
          <w:sz w:val="24"/>
          <w:lang w:val="zh-CN"/>
        </w:rPr>
      </w:pPr>
      <w:r>
        <w:rPr>
          <w:rFonts w:ascii="宋体" w:cs="宋体"/>
          <w:sz w:val="24"/>
          <w:lang w:val="zh-CN"/>
        </w:rPr>
        <w:t>10.</w:t>
      </w:r>
      <w:r>
        <w:rPr>
          <w:rFonts w:ascii="宋体" w:cs="宋体" w:hint="eastAsia"/>
          <w:sz w:val="24"/>
          <w:lang w:val="zh-CN"/>
        </w:rPr>
        <w:t>我们完全理解你方不一定要接受最低报价的投标或收到的任何投标。</w:t>
      </w:r>
    </w:p>
    <w:p w:rsidR="00493F01" w:rsidRDefault="00493F01">
      <w:pPr>
        <w:spacing w:line="360" w:lineRule="exact"/>
        <w:ind w:firstLine="480"/>
        <w:rPr>
          <w:rFonts w:ascii="宋体"/>
          <w:sz w:val="24"/>
          <w:lang w:val="zh-CN"/>
        </w:rPr>
      </w:pPr>
      <w:r>
        <w:rPr>
          <w:rFonts w:ascii="宋体" w:cs="宋体"/>
          <w:sz w:val="24"/>
          <w:lang w:val="zh-CN"/>
        </w:rPr>
        <w:t>11.</w:t>
      </w:r>
      <w:r>
        <w:rPr>
          <w:rFonts w:ascii="宋体" w:cs="宋体" w:hint="eastAsia"/>
          <w:sz w:val="24"/>
          <w:lang w:val="zh-CN"/>
        </w:rPr>
        <w:t>本响应文件自开标之时起</w:t>
      </w:r>
      <w:r>
        <w:rPr>
          <w:rFonts w:ascii="宋体" w:cs="宋体"/>
          <w:sz w:val="24"/>
          <w:lang w:val="zh-CN"/>
        </w:rPr>
        <w:t>90</w:t>
      </w:r>
      <w:r>
        <w:rPr>
          <w:rFonts w:ascii="宋体" w:cs="宋体" w:hint="eastAsia"/>
          <w:sz w:val="24"/>
          <w:lang w:val="zh-CN"/>
        </w:rPr>
        <w:t>天内有效。</w:t>
      </w:r>
    </w:p>
    <w:p w:rsidR="00493F01" w:rsidRDefault="00493F01">
      <w:pPr>
        <w:spacing w:line="360" w:lineRule="exact"/>
        <w:ind w:firstLine="482"/>
        <w:rPr>
          <w:rFonts w:ascii="黑体" w:eastAsia="黑体"/>
          <w:b/>
          <w:bCs/>
          <w:sz w:val="24"/>
          <w:lang w:val="zh-CN"/>
        </w:rPr>
      </w:pPr>
      <w:r>
        <w:rPr>
          <w:rFonts w:ascii="黑体" w:eastAsia="黑体" w:cs="黑体"/>
          <w:b/>
          <w:bCs/>
          <w:sz w:val="24"/>
          <w:lang w:val="zh-CN"/>
        </w:rPr>
        <w:t>12.</w:t>
      </w:r>
      <w:r>
        <w:rPr>
          <w:rFonts w:ascii="黑体" w:eastAsia="黑体" w:cs="黑体" w:hint="eastAsia"/>
          <w:b/>
          <w:bCs/>
          <w:sz w:val="24"/>
          <w:lang w:val="zh-CN"/>
        </w:rPr>
        <w:t>我方保证严格遵守《中华人民共和国政府采购法》的有关规定，若有下列情形之一的，我方将被处不予退还谈判保证金，列入不良行为记录名单，在一至三年内禁止参加政府采购活动，并予以公告：</w:t>
      </w:r>
    </w:p>
    <w:p w:rsidR="00493F01" w:rsidRDefault="00493F01">
      <w:pPr>
        <w:spacing w:line="360" w:lineRule="exact"/>
        <w:ind w:firstLine="480"/>
        <w:rPr>
          <w:rFonts w:ascii="宋体"/>
          <w:sz w:val="24"/>
          <w:lang w:val="zh-CN"/>
        </w:rPr>
      </w:pPr>
      <w:r>
        <w:rPr>
          <w:rFonts w:ascii="宋体" w:cs="宋体" w:hint="eastAsia"/>
          <w:sz w:val="24"/>
          <w:lang w:val="zh-CN"/>
        </w:rPr>
        <w:t>（</w:t>
      </w:r>
      <w:r>
        <w:rPr>
          <w:rFonts w:ascii="宋体" w:cs="宋体"/>
          <w:sz w:val="24"/>
          <w:lang w:val="zh-CN"/>
        </w:rPr>
        <w:t>1</w:t>
      </w:r>
      <w:r>
        <w:rPr>
          <w:rFonts w:ascii="宋体" w:cs="宋体" w:hint="eastAsia"/>
          <w:sz w:val="24"/>
          <w:lang w:val="zh-CN"/>
        </w:rPr>
        <w:t>）提供虚假材料谋取中标、成交的；</w:t>
      </w:r>
    </w:p>
    <w:p w:rsidR="00493F01" w:rsidRDefault="00493F01">
      <w:pPr>
        <w:spacing w:line="360" w:lineRule="exact"/>
        <w:ind w:firstLine="480"/>
        <w:rPr>
          <w:rFonts w:ascii="宋体"/>
          <w:sz w:val="24"/>
          <w:lang w:val="zh-CN"/>
        </w:rPr>
      </w:pPr>
      <w:r>
        <w:rPr>
          <w:rFonts w:ascii="宋体" w:cs="宋体" w:hint="eastAsia"/>
          <w:sz w:val="24"/>
          <w:lang w:val="zh-CN"/>
        </w:rPr>
        <w:t>（</w:t>
      </w:r>
      <w:r>
        <w:rPr>
          <w:rFonts w:ascii="宋体" w:cs="宋体"/>
          <w:sz w:val="24"/>
          <w:lang w:val="zh-CN"/>
        </w:rPr>
        <w:t>2</w:t>
      </w:r>
      <w:r>
        <w:rPr>
          <w:rFonts w:ascii="宋体" w:cs="宋体" w:hint="eastAsia"/>
          <w:sz w:val="24"/>
          <w:lang w:val="zh-CN"/>
        </w:rPr>
        <w:t>）采取不正当手段诋毁、排挤其他供应商的；</w:t>
      </w:r>
    </w:p>
    <w:p w:rsidR="00493F01" w:rsidRDefault="00493F01">
      <w:pPr>
        <w:spacing w:line="360" w:lineRule="exact"/>
        <w:ind w:firstLine="480"/>
        <w:rPr>
          <w:rFonts w:ascii="宋体"/>
          <w:sz w:val="24"/>
          <w:lang w:val="zh-CN"/>
        </w:rPr>
      </w:pPr>
      <w:r>
        <w:rPr>
          <w:rFonts w:ascii="宋体" w:cs="宋体" w:hint="eastAsia"/>
          <w:sz w:val="24"/>
          <w:lang w:val="zh-CN"/>
        </w:rPr>
        <w:t>（</w:t>
      </w:r>
      <w:r>
        <w:rPr>
          <w:rFonts w:ascii="宋体" w:cs="宋体"/>
          <w:sz w:val="24"/>
          <w:lang w:val="zh-CN"/>
        </w:rPr>
        <w:t>3</w:t>
      </w:r>
      <w:r>
        <w:rPr>
          <w:rFonts w:ascii="宋体" w:cs="宋体" w:hint="eastAsia"/>
          <w:sz w:val="24"/>
          <w:lang w:val="zh-CN"/>
        </w:rPr>
        <w:t>）与其他供应商、采购人或者采购单位人员或者其他有关人员恶意串通的；</w:t>
      </w:r>
    </w:p>
    <w:p w:rsidR="00493F01" w:rsidRDefault="00493F01">
      <w:pPr>
        <w:spacing w:line="360" w:lineRule="exact"/>
        <w:ind w:firstLine="480"/>
        <w:rPr>
          <w:rFonts w:ascii="宋体"/>
          <w:sz w:val="24"/>
          <w:lang w:val="zh-CN"/>
        </w:rPr>
      </w:pPr>
      <w:r>
        <w:rPr>
          <w:rFonts w:ascii="宋体" w:cs="宋体" w:hint="eastAsia"/>
          <w:sz w:val="24"/>
          <w:lang w:val="zh-CN"/>
        </w:rPr>
        <w:t>（</w:t>
      </w:r>
      <w:r>
        <w:rPr>
          <w:rFonts w:ascii="宋体" w:cs="宋体"/>
          <w:sz w:val="24"/>
          <w:lang w:val="zh-CN"/>
        </w:rPr>
        <w:t>4</w:t>
      </w:r>
      <w:r>
        <w:rPr>
          <w:rFonts w:ascii="宋体" w:cs="宋体" w:hint="eastAsia"/>
          <w:sz w:val="24"/>
          <w:lang w:val="zh-CN"/>
        </w:rPr>
        <w:t>）向评标委员会成员、采购人或者采购单位人员或者其他有关人员行贿或者提供其他不正当利益的；</w:t>
      </w:r>
    </w:p>
    <w:p w:rsidR="00493F01" w:rsidRDefault="00493F01">
      <w:pPr>
        <w:spacing w:line="360" w:lineRule="exact"/>
        <w:ind w:firstLine="480"/>
        <w:rPr>
          <w:rFonts w:ascii="宋体"/>
          <w:sz w:val="24"/>
          <w:lang w:val="zh-CN"/>
        </w:rPr>
      </w:pPr>
      <w:r>
        <w:rPr>
          <w:rFonts w:ascii="宋体" w:cs="宋体" w:hint="eastAsia"/>
          <w:sz w:val="24"/>
          <w:lang w:val="zh-CN"/>
        </w:rPr>
        <w:t>（</w:t>
      </w:r>
      <w:r>
        <w:rPr>
          <w:rFonts w:ascii="宋体" w:cs="宋体"/>
          <w:sz w:val="24"/>
          <w:lang w:val="zh-CN"/>
        </w:rPr>
        <w:t>5</w:t>
      </w:r>
      <w:r>
        <w:rPr>
          <w:rFonts w:ascii="宋体" w:cs="宋体" w:hint="eastAsia"/>
          <w:sz w:val="24"/>
          <w:lang w:val="zh-CN"/>
        </w:rPr>
        <w:t>）被评定中标后无正当理由不与采购人或者采购代理机构订立合同，或者中标后不按采购文件和中标供应商的响应文件订立合同，或者与采购人另行订立背离合同实质性内容的协议的；</w:t>
      </w:r>
    </w:p>
    <w:p w:rsidR="00493F01" w:rsidRDefault="00493F01">
      <w:pPr>
        <w:spacing w:line="360" w:lineRule="exact"/>
        <w:ind w:firstLine="480"/>
        <w:rPr>
          <w:rFonts w:ascii="宋体"/>
          <w:sz w:val="24"/>
          <w:lang w:val="zh-CN"/>
        </w:rPr>
      </w:pPr>
      <w:r>
        <w:rPr>
          <w:rFonts w:ascii="宋体" w:cs="宋体" w:hint="eastAsia"/>
          <w:sz w:val="24"/>
          <w:lang w:val="zh-CN"/>
        </w:rPr>
        <w:t>（</w:t>
      </w:r>
      <w:r>
        <w:rPr>
          <w:rFonts w:ascii="宋体" w:cs="宋体"/>
          <w:sz w:val="24"/>
          <w:lang w:val="zh-CN"/>
        </w:rPr>
        <w:t>6</w:t>
      </w:r>
      <w:r>
        <w:rPr>
          <w:rFonts w:ascii="宋体" w:cs="宋体" w:hint="eastAsia"/>
          <w:sz w:val="24"/>
          <w:lang w:val="zh-CN"/>
        </w:rPr>
        <w:t>）将中标项目转让给他人或者将中标项目分包给他人的；</w:t>
      </w:r>
    </w:p>
    <w:p w:rsidR="00493F01" w:rsidRDefault="00493F01">
      <w:pPr>
        <w:spacing w:line="360" w:lineRule="exact"/>
        <w:ind w:firstLine="480"/>
        <w:rPr>
          <w:rFonts w:ascii="宋体"/>
          <w:sz w:val="24"/>
          <w:lang w:val="zh-CN"/>
        </w:rPr>
      </w:pPr>
      <w:r>
        <w:rPr>
          <w:rFonts w:ascii="宋体" w:cs="宋体" w:hint="eastAsia"/>
          <w:sz w:val="24"/>
          <w:lang w:val="zh-CN"/>
        </w:rPr>
        <w:t>（</w:t>
      </w:r>
      <w:r>
        <w:rPr>
          <w:rFonts w:ascii="宋体" w:cs="宋体"/>
          <w:sz w:val="24"/>
          <w:lang w:val="zh-CN"/>
        </w:rPr>
        <w:t>7</w:t>
      </w:r>
      <w:r>
        <w:rPr>
          <w:rFonts w:ascii="宋体" w:cs="宋体" w:hint="eastAsia"/>
          <w:sz w:val="24"/>
          <w:lang w:val="zh-CN"/>
        </w:rPr>
        <w:t>）签订合同后拒绝履行合同义务的；</w:t>
      </w:r>
    </w:p>
    <w:p w:rsidR="00493F01" w:rsidRDefault="00493F01">
      <w:pPr>
        <w:spacing w:line="360" w:lineRule="exact"/>
        <w:ind w:firstLine="480"/>
        <w:rPr>
          <w:rFonts w:ascii="宋体"/>
          <w:sz w:val="24"/>
          <w:lang w:val="zh-CN"/>
        </w:rPr>
      </w:pPr>
      <w:r>
        <w:rPr>
          <w:rFonts w:ascii="宋体" w:cs="宋体" w:hint="eastAsia"/>
          <w:sz w:val="24"/>
          <w:lang w:val="zh-CN"/>
        </w:rPr>
        <w:t>（</w:t>
      </w:r>
      <w:r>
        <w:rPr>
          <w:rFonts w:ascii="宋体" w:cs="宋体"/>
          <w:sz w:val="24"/>
          <w:lang w:val="zh-CN"/>
        </w:rPr>
        <w:t>8</w:t>
      </w:r>
      <w:r>
        <w:rPr>
          <w:rFonts w:ascii="宋体" w:cs="宋体" w:hint="eastAsia"/>
          <w:sz w:val="24"/>
          <w:lang w:val="zh-CN"/>
        </w:rPr>
        <w:t>）拒绝有关部门监督检查或提供虚假情况的。</w:t>
      </w:r>
    </w:p>
    <w:p w:rsidR="00493F01" w:rsidRDefault="00493F01">
      <w:pPr>
        <w:spacing w:line="360" w:lineRule="exact"/>
        <w:ind w:firstLine="480"/>
        <w:rPr>
          <w:rFonts w:ascii="宋体"/>
          <w:sz w:val="24"/>
          <w:lang w:val="zh-CN"/>
        </w:rPr>
      </w:pPr>
    </w:p>
    <w:p w:rsidR="00493F01" w:rsidRDefault="00493F01">
      <w:pPr>
        <w:spacing w:line="360" w:lineRule="exact"/>
        <w:ind w:firstLine="482"/>
        <w:rPr>
          <w:rFonts w:ascii="黑体" w:eastAsia="黑体" w:cs="黑体"/>
          <w:b/>
          <w:bCs/>
          <w:sz w:val="24"/>
          <w:lang w:val="zh-CN"/>
        </w:rPr>
      </w:pPr>
      <w:r>
        <w:rPr>
          <w:rFonts w:ascii="黑体" w:eastAsia="黑体" w:cs="黑体" w:hint="eastAsia"/>
          <w:b/>
          <w:bCs/>
          <w:sz w:val="24"/>
          <w:lang w:val="zh-CN"/>
        </w:rPr>
        <w:t>供应商印刷体名称（加盖公章）：</w:t>
      </w:r>
      <w:r>
        <w:rPr>
          <w:rFonts w:ascii="黑体" w:eastAsia="黑体" w:cs="黑体"/>
          <w:b/>
          <w:bCs/>
          <w:sz w:val="24"/>
          <w:lang w:val="zh-CN"/>
        </w:rPr>
        <w:t xml:space="preserve">                      </w:t>
      </w:r>
    </w:p>
    <w:p w:rsidR="00493F01" w:rsidRDefault="00493F01">
      <w:pPr>
        <w:spacing w:line="360" w:lineRule="exact"/>
        <w:ind w:firstLine="480"/>
        <w:rPr>
          <w:rFonts w:ascii="宋体" w:cs="宋体"/>
          <w:sz w:val="24"/>
          <w:lang w:val="zh-CN"/>
        </w:rPr>
      </w:pPr>
      <w:r>
        <w:rPr>
          <w:rFonts w:ascii="宋体" w:cs="宋体" w:hint="eastAsia"/>
          <w:sz w:val="24"/>
          <w:lang w:val="zh-CN"/>
        </w:rPr>
        <w:t>地址：</w:t>
      </w:r>
      <w:r>
        <w:rPr>
          <w:rFonts w:ascii="宋体" w:cs="宋体"/>
          <w:sz w:val="24"/>
          <w:lang w:val="zh-CN"/>
        </w:rPr>
        <w:t xml:space="preserve">                                       </w:t>
      </w:r>
    </w:p>
    <w:p w:rsidR="00493F01" w:rsidRDefault="00493F01">
      <w:pPr>
        <w:spacing w:line="360" w:lineRule="exact"/>
        <w:ind w:firstLine="480"/>
        <w:rPr>
          <w:rFonts w:ascii="宋体" w:cs="宋体"/>
          <w:sz w:val="24"/>
          <w:lang w:val="zh-CN"/>
        </w:rPr>
      </w:pPr>
      <w:r>
        <w:rPr>
          <w:rFonts w:ascii="宋体" w:cs="宋体" w:hint="eastAsia"/>
          <w:sz w:val="24"/>
          <w:lang w:val="zh-CN"/>
        </w:rPr>
        <w:t>电话、传真或电传：</w:t>
      </w:r>
      <w:r>
        <w:rPr>
          <w:rFonts w:ascii="宋体" w:cs="宋体"/>
          <w:sz w:val="24"/>
          <w:lang w:val="zh-CN"/>
        </w:rPr>
        <w:t xml:space="preserve">                           </w:t>
      </w:r>
    </w:p>
    <w:p w:rsidR="00493F01" w:rsidRDefault="00493F01">
      <w:pPr>
        <w:spacing w:line="360" w:lineRule="exact"/>
        <w:ind w:firstLine="480"/>
        <w:rPr>
          <w:rFonts w:ascii="宋体" w:cs="宋体"/>
          <w:sz w:val="24"/>
          <w:lang w:val="zh-CN"/>
        </w:rPr>
      </w:pPr>
      <w:r>
        <w:rPr>
          <w:rFonts w:ascii="宋体" w:cs="宋体" w:hint="eastAsia"/>
          <w:sz w:val="24"/>
          <w:lang w:val="zh-CN"/>
        </w:rPr>
        <w:t>邮政编码：</w:t>
      </w:r>
      <w:r>
        <w:rPr>
          <w:rFonts w:ascii="宋体" w:cs="宋体"/>
          <w:sz w:val="24"/>
          <w:lang w:val="zh-CN"/>
        </w:rPr>
        <w:t xml:space="preserve">                                   </w:t>
      </w:r>
    </w:p>
    <w:p w:rsidR="00493F01" w:rsidRDefault="00493F01">
      <w:pPr>
        <w:spacing w:line="360" w:lineRule="exact"/>
        <w:ind w:firstLine="480"/>
        <w:rPr>
          <w:rFonts w:ascii="宋体"/>
          <w:sz w:val="24"/>
          <w:lang w:val="zh-CN"/>
        </w:rPr>
      </w:pPr>
      <w:r>
        <w:rPr>
          <w:rFonts w:ascii="宋体" w:cs="宋体" w:hint="eastAsia"/>
          <w:sz w:val="24"/>
          <w:lang w:val="zh-CN"/>
        </w:rPr>
        <w:t>签署日期：</w:t>
      </w:r>
      <w:r>
        <w:rPr>
          <w:rFonts w:ascii="宋体" w:cs="宋体"/>
          <w:sz w:val="24"/>
          <w:lang w:val="zh-CN"/>
        </w:rPr>
        <w:t xml:space="preserve">         </w:t>
      </w:r>
      <w:r>
        <w:rPr>
          <w:rFonts w:ascii="宋体" w:cs="宋体" w:hint="eastAsia"/>
          <w:sz w:val="24"/>
          <w:lang w:val="zh-CN"/>
        </w:rPr>
        <w:t>年</w:t>
      </w:r>
      <w:r>
        <w:rPr>
          <w:rFonts w:ascii="宋体" w:cs="宋体"/>
          <w:sz w:val="24"/>
          <w:lang w:val="zh-CN"/>
        </w:rPr>
        <w:t xml:space="preserve">    </w:t>
      </w:r>
      <w:r>
        <w:rPr>
          <w:rFonts w:ascii="宋体" w:cs="宋体" w:hint="eastAsia"/>
          <w:sz w:val="24"/>
          <w:lang w:val="zh-CN"/>
        </w:rPr>
        <w:t>月</w:t>
      </w:r>
      <w:r>
        <w:rPr>
          <w:rFonts w:ascii="宋体" w:cs="宋体"/>
          <w:sz w:val="24"/>
          <w:lang w:val="zh-CN"/>
        </w:rPr>
        <w:t xml:space="preserve">   </w:t>
      </w:r>
      <w:r>
        <w:rPr>
          <w:rFonts w:ascii="宋体" w:cs="宋体" w:hint="eastAsia"/>
          <w:sz w:val="24"/>
          <w:lang w:val="zh-CN"/>
        </w:rPr>
        <w:t>日</w:t>
      </w:r>
    </w:p>
    <w:p w:rsidR="00493F01" w:rsidRDefault="00493F01">
      <w:pPr>
        <w:spacing w:line="360" w:lineRule="exact"/>
        <w:rPr>
          <w:rFonts w:ascii="黑体" w:eastAsia="黑体"/>
          <w:b/>
          <w:bCs/>
          <w:sz w:val="24"/>
          <w:lang w:val="zh-CN"/>
        </w:rPr>
      </w:pPr>
    </w:p>
    <w:p w:rsidR="00493F01" w:rsidRDefault="00493F01">
      <w:pPr>
        <w:spacing w:line="360" w:lineRule="exact"/>
        <w:rPr>
          <w:rFonts w:ascii="黑体" w:eastAsia="黑体"/>
          <w:b/>
          <w:bCs/>
          <w:sz w:val="24"/>
          <w:lang w:val="zh-CN"/>
        </w:rPr>
      </w:pPr>
      <w:r>
        <w:rPr>
          <w:rFonts w:ascii="黑体" w:eastAsia="黑体" w:cs="黑体" w:hint="eastAsia"/>
          <w:b/>
          <w:bCs/>
          <w:sz w:val="24"/>
          <w:lang w:val="zh-CN"/>
        </w:rPr>
        <w:t>格式二、供应商基本情况</w:t>
      </w:r>
    </w:p>
    <w:p w:rsidR="00493F01" w:rsidRDefault="00493F01">
      <w:pPr>
        <w:ind w:firstLine="435"/>
        <w:rPr>
          <w:rFonts w:eastAsia="黑体"/>
          <w:sz w:val="24"/>
        </w:rPr>
      </w:pPr>
    </w:p>
    <w:p w:rsidR="00493F01" w:rsidRDefault="00493F01">
      <w:pPr>
        <w:ind w:firstLine="435"/>
        <w:rPr>
          <w:sz w:val="24"/>
        </w:rPr>
      </w:pPr>
      <w:r>
        <w:rPr>
          <w:rFonts w:ascii="宋体" w:cs="宋体" w:hint="eastAsia"/>
          <w:sz w:val="24"/>
          <w:lang w:val="zh-CN"/>
        </w:rPr>
        <w:t>文字描述：企业性质、发展历程、经营规模、服务理念、主营产品、技术力量等或图片描述：经营场所、主要产品、生产场所、工艺流程等。</w:t>
      </w:r>
    </w:p>
    <w:p w:rsidR="00493F01" w:rsidRDefault="00493F01">
      <w:pPr>
        <w:rPr>
          <w:rFonts w:ascii="宋体"/>
          <w:b/>
          <w:bCs/>
          <w:sz w:val="24"/>
          <w:lang w:val="zh-CN"/>
        </w:rPr>
      </w:pPr>
    </w:p>
    <w:p w:rsidR="00493F01" w:rsidRDefault="00493F01">
      <w:pPr>
        <w:rPr>
          <w:rFonts w:eastAsia="黑体"/>
          <w:b/>
          <w:bCs/>
          <w:sz w:val="24"/>
        </w:rPr>
      </w:pPr>
      <w:r>
        <w:rPr>
          <w:rFonts w:ascii="黑体" w:eastAsia="黑体" w:cs="黑体" w:hint="eastAsia"/>
          <w:b/>
          <w:bCs/>
          <w:sz w:val="24"/>
          <w:lang w:val="zh-CN"/>
        </w:rPr>
        <w:t>格式三、供应商的资格声明</w:t>
      </w:r>
    </w:p>
    <w:p w:rsidR="00493F01" w:rsidRDefault="00493F01">
      <w:pPr>
        <w:rPr>
          <w:rFonts w:eastAsia="黑体"/>
          <w:b/>
          <w:bCs/>
          <w:sz w:val="24"/>
        </w:rPr>
      </w:pPr>
    </w:p>
    <w:p w:rsidR="00493F01" w:rsidRDefault="00493F01">
      <w:pPr>
        <w:rPr>
          <w:sz w:val="24"/>
        </w:rPr>
      </w:pPr>
      <w:r>
        <w:rPr>
          <w:rFonts w:ascii="宋体" w:cs="宋体" w:hint="eastAsia"/>
          <w:sz w:val="24"/>
          <w:lang w:val="zh-CN"/>
        </w:rPr>
        <w:t>致吉林省地方志编纂委员会采购人：</w:t>
      </w:r>
    </w:p>
    <w:p w:rsidR="00493F01" w:rsidRDefault="00493F01">
      <w:pPr>
        <w:ind w:firstLine="480"/>
        <w:rPr>
          <w:sz w:val="24"/>
        </w:rPr>
      </w:pPr>
      <w:r>
        <w:rPr>
          <w:rFonts w:ascii="宋体" w:cs="宋体" w:hint="eastAsia"/>
          <w:color w:val="000000"/>
          <w:sz w:val="24"/>
          <w:lang w:val="zh-CN"/>
        </w:rPr>
        <w:t>按照《中华人民共和国政府采购法》第</w:t>
      </w:r>
      <w:r>
        <w:rPr>
          <w:rFonts w:ascii="宋体" w:cs="宋体"/>
          <w:color w:val="000000"/>
          <w:sz w:val="24"/>
          <w:lang w:val="zh-CN"/>
        </w:rPr>
        <w:t>22</w:t>
      </w:r>
      <w:r>
        <w:rPr>
          <w:rFonts w:ascii="宋体" w:cs="宋体" w:hint="eastAsia"/>
          <w:color w:val="000000"/>
          <w:sz w:val="24"/>
          <w:lang w:val="zh-CN"/>
        </w:rPr>
        <w:t>条</w:t>
      </w:r>
      <w:r>
        <w:rPr>
          <w:rFonts w:ascii="宋体" w:cs="宋体" w:hint="eastAsia"/>
          <w:sz w:val="24"/>
          <w:lang w:val="zh-CN"/>
        </w:rPr>
        <w:t>和你发布的《吉林省地方志编纂委员会</w:t>
      </w:r>
      <w:r>
        <w:rPr>
          <w:rFonts w:ascii="宋体" w:cs="宋体"/>
          <w:sz w:val="24"/>
          <w:u w:val="single"/>
          <w:lang w:val="zh-CN"/>
        </w:rPr>
        <w:t>2020</w:t>
      </w:r>
      <w:r>
        <w:rPr>
          <w:rFonts w:ascii="宋体" w:cs="宋体" w:hint="eastAsia"/>
          <w:sz w:val="24"/>
          <w:u w:val="single"/>
          <w:lang w:val="zh-CN"/>
        </w:rPr>
        <w:t>年志鉴图书数据转换项目</w:t>
      </w:r>
      <w:r>
        <w:rPr>
          <w:rFonts w:ascii="宋体" w:cs="宋体"/>
          <w:sz w:val="24"/>
          <w:u w:val="single"/>
          <w:lang w:val="zh-CN"/>
        </w:rPr>
        <w:t xml:space="preserve"> </w:t>
      </w:r>
      <w:r>
        <w:rPr>
          <w:rFonts w:ascii="宋体" w:cs="宋体" w:hint="eastAsia"/>
          <w:sz w:val="24"/>
          <w:lang w:val="zh-CN"/>
        </w:rPr>
        <w:t>采购文件</w:t>
      </w:r>
      <w:r>
        <w:rPr>
          <w:rFonts w:ascii="宋体" w:cs="宋体"/>
          <w:sz w:val="24"/>
          <w:lang w:val="zh-CN"/>
        </w:rPr>
        <w:t xml:space="preserve"> </w:t>
      </w:r>
      <w:r>
        <w:rPr>
          <w:rFonts w:ascii="宋体" w:cs="宋体" w:hint="eastAsia"/>
          <w:sz w:val="24"/>
          <w:lang w:val="zh-CN"/>
        </w:rPr>
        <w:t>》（</w:t>
      </w:r>
      <w:r>
        <w:rPr>
          <w:sz w:val="24"/>
        </w:rPr>
        <w:t>2019-07_XM_1</w:t>
      </w:r>
      <w:r>
        <w:rPr>
          <w:rFonts w:ascii="宋体" w:cs="宋体" w:hint="eastAsia"/>
          <w:sz w:val="24"/>
          <w:lang w:val="zh-CN"/>
        </w:rPr>
        <w:t>号）的规定，我公司郑重声明如下：</w:t>
      </w:r>
    </w:p>
    <w:p w:rsidR="00493F01" w:rsidRDefault="00493F01">
      <w:pPr>
        <w:ind w:firstLine="480"/>
        <w:rPr>
          <w:sz w:val="24"/>
        </w:rPr>
      </w:pPr>
      <w:r>
        <w:rPr>
          <w:sz w:val="24"/>
        </w:rPr>
        <w:t>1</w:t>
      </w:r>
      <w:r>
        <w:rPr>
          <w:rFonts w:ascii="宋体" w:cs="宋体" w:hint="eastAsia"/>
          <w:sz w:val="24"/>
          <w:lang w:val="zh-CN"/>
        </w:rPr>
        <w:t>、我公司是按照中华人民共和国法律在工商管理机关登记注册的企业法人，注册地点为，公司全称为，法定代表人为，具有独立承担民事责任的能力。</w:t>
      </w:r>
    </w:p>
    <w:p w:rsidR="00493F01" w:rsidRDefault="00493F01">
      <w:pPr>
        <w:ind w:firstLine="480"/>
        <w:rPr>
          <w:sz w:val="24"/>
        </w:rPr>
      </w:pPr>
      <w:r>
        <w:rPr>
          <w:sz w:val="24"/>
        </w:rPr>
        <w:t>2</w:t>
      </w:r>
      <w:r>
        <w:rPr>
          <w:rFonts w:ascii="宋体" w:cs="宋体" w:hint="eastAsia"/>
          <w:sz w:val="24"/>
          <w:lang w:val="zh-CN"/>
        </w:rPr>
        <w:t>、我公司具有良好的商业信誉和健全的财务会计制度。</w:t>
      </w:r>
    </w:p>
    <w:p w:rsidR="00493F01" w:rsidRDefault="00493F01">
      <w:pPr>
        <w:ind w:firstLine="480"/>
        <w:rPr>
          <w:sz w:val="24"/>
        </w:rPr>
      </w:pPr>
      <w:r>
        <w:rPr>
          <w:sz w:val="24"/>
        </w:rPr>
        <w:t>3</w:t>
      </w:r>
      <w:r>
        <w:rPr>
          <w:rFonts w:ascii="宋体" w:cs="宋体" w:hint="eastAsia"/>
          <w:sz w:val="24"/>
          <w:lang w:val="zh-CN"/>
        </w:rPr>
        <w:t>、我公司具有履行本项目采购合同所必需的设备和专业技术能力。</w:t>
      </w:r>
    </w:p>
    <w:p w:rsidR="00493F01" w:rsidRDefault="00493F01">
      <w:pPr>
        <w:ind w:firstLine="480"/>
        <w:rPr>
          <w:sz w:val="24"/>
        </w:rPr>
      </w:pPr>
      <w:r>
        <w:rPr>
          <w:sz w:val="24"/>
        </w:rPr>
        <w:t>4</w:t>
      </w:r>
      <w:r>
        <w:rPr>
          <w:rFonts w:ascii="宋体" w:cs="宋体" w:hint="eastAsia"/>
          <w:sz w:val="24"/>
          <w:lang w:val="zh-CN"/>
        </w:rPr>
        <w:t>、我公司具有依法缴纳税收和社会保障资金的良好记录。</w:t>
      </w:r>
    </w:p>
    <w:p w:rsidR="00493F01" w:rsidRDefault="00493F01">
      <w:pPr>
        <w:ind w:firstLine="480"/>
        <w:rPr>
          <w:sz w:val="24"/>
        </w:rPr>
      </w:pPr>
      <w:r>
        <w:rPr>
          <w:sz w:val="24"/>
        </w:rPr>
        <w:t>5</w:t>
      </w:r>
      <w:r>
        <w:rPr>
          <w:rFonts w:ascii="宋体" w:cs="宋体" w:hint="eastAsia"/>
          <w:sz w:val="24"/>
          <w:lang w:val="zh-CN"/>
        </w:rPr>
        <w:t>、我公司在参与本次政府采购活动之前三年内，在经营活动中无重大违法记录。</w:t>
      </w:r>
    </w:p>
    <w:p w:rsidR="00493F01" w:rsidRDefault="00493F01">
      <w:pPr>
        <w:ind w:firstLine="480"/>
        <w:rPr>
          <w:sz w:val="24"/>
        </w:rPr>
      </w:pPr>
      <w:r>
        <w:rPr>
          <w:sz w:val="24"/>
        </w:rPr>
        <w:t>6</w:t>
      </w:r>
      <w:r>
        <w:rPr>
          <w:rFonts w:ascii="宋体" w:cs="宋体" w:hint="eastAsia"/>
          <w:sz w:val="24"/>
          <w:lang w:val="zh-CN"/>
        </w:rPr>
        <w:t>、我公司在参与本次政府采购活动时未受到任何地方政府采购部门作出的暂停参加政府采购活动的处罚。</w:t>
      </w:r>
    </w:p>
    <w:p w:rsidR="00493F01" w:rsidRDefault="00493F01">
      <w:pPr>
        <w:ind w:firstLine="480"/>
        <w:rPr>
          <w:sz w:val="24"/>
        </w:rPr>
      </w:pPr>
      <w:r>
        <w:rPr>
          <w:rFonts w:ascii="宋体" w:cs="宋体" w:hint="eastAsia"/>
          <w:sz w:val="24"/>
          <w:lang w:val="zh-CN"/>
        </w:rPr>
        <w:t>我公司保证上述声明的事项都是真实的，如有虚假，我公司承担相应的法律责任，并承担因此给你中心以及本项目采购人所造成的损失。</w:t>
      </w:r>
    </w:p>
    <w:p w:rsidR="00493F01" w:rsidRDefault="00493F01">
      <w:pPr>
        <w:ind w:firstLine="480"/>
        <w:rPr>
          <w:sz w:val="24"/>
        </w:rPr>
      </w:pPr>
      <w:r>
        <w:rPr>
          <w:rFonts w:ascii="宋体" w:cs="宋体" w:hint="eastAsia"/>
          <w:sz w:val="24"/>
          <w:lang w:val="zh-CN"/>
        </w:rPr>
        <w:t>我公司已经按照你中心竞争性谈判文件的要求提交了所要求提交的能够证明上述声明事项真实性的全部文件材料，并保证随时按照你中心的要求提供能够证明上述声明事项真实性的任何有效文件。</w:t>
      </w:r>
    </w:p>
    <w:p w:rsidR="00493F01" w:rsidRDefault="00493F01">
      <w:pPr>
        <w:ind w:firstLine="480"/>
        <w:rPr>
          <w:sz w:val="24"/>
        </w:rPr>
      </w:pPr>
    </w:p>
    <w:p w:rsidR="00493F01" w:rsidRDefault="00493F01">
      <w:pPr>
        <w:ind w:firstLine="480"/>
        <w:rPr>
          <w:sz w:val="24"/>
        </w:rPr>
      </w:pPr>
      <w:r>
        <w:rPr>
          <w:rFonts w:ascii="宋体" w:cs="宋体" w:hint="eastAsia"/>
          <w:sz w:val="24"/>
          <w:lang w:val="zh-CN"/>
        </w:rPr>
        <w:t>供应商名称全称</w:t>
      </w:r>
      <w:r>
        <w:rPr>
          <w:rFonts w:ascii="黑体" w:eastAsia="黑体" w:cs="黑体" w:hint="eastAsia"/>
          <w:b/>
          <w:bCs/>
          <w:sz w:val="24"/>
          <w:lang w:val="zh-CN"/>
        </w:rPr>
        <w:t>（加盖公章）</w:t>
      </w:r>
      <w:r>
        <w:rPr>
          <w:rFonts w:ascii="宋体" w:cs="宋体" w:hint="eastAsia"/>
          <w:sz w:val="24"/>
          <w:lang w:val="zh-CN"/>
        </w:rPr>
        <w:t>：</w:t>
      </w:r>
    </w:p>
    <w:p w:rsidR="00493F01" w:rsidRDefault="00493F01">
      <w:pPr>
        <w:ind w:firstLine="480"/>
        <w:rPr>
          <w:sz w:val="24"/>
        </w:rPr>
      </w:pPr>
      <w:r>
        <w:rPr>
          <w:rFonts w:ascii="宋体" w:cs="宋体" w:hint="eastAsia"/>
          <w:sz w:val="24"/>
          <w:lang w:val="zh-CN"/>
        </w:rPr>
        <w:t>时间：</w:t>
      </w:r>
      <w:r>
        <w:rPr>
          <w:rFonts w:ascii="宋体" w:cs="宋体"/>
          <w:sz w:val="24"/>
          <w:lang w:val="zh-CN"/>
        </w:rPr>
        <w:t xml:space="preserve">   </w:t>
      </w:r>
      <w:r>
        <w:rPr>
          <w:rFonts w:ascii="宋体" w:cs="宋体" w:hint="eastAsia"/>
          <w:sz w:val="24"/>
          <w:lang w:val="zh-CN"/>
        </w:rPr>
        <w:t>年月日</w:t>
      </w:r>
    </w:p>
    <w:p w:rsidR="00493F01" w:rsidRDefault="00493F01">
      <w:pPr>
        <w:ind w:firstLine="480"/>
        <w:rPr>
          <w:sz w:val="24"/>
        </w:rPr>
      </w:pPr>
    </w:p>
    <w:p w:rsidR="00493F01" w:rsidRDefault="00493F01">
      <w:pPr>
        <w:rPr>
          <w:rFonts w:ascii="黑体" w:eastAsia="黑体" w:cs="黑体"/>
          <w:b/>
          <w:bCs/>
          <w:sz w:val="24"/>
          <w:lang w:val="zh-CN"/>
        </w:rPr>
      </w:pPr>
    </w:p>
    <w:p w:rsidR="00493F01" w:rsidRDefault="00493F01">
      <w:pPr>
        <w:rPr>
          <w:rFonts w:ascii="宋体"/>
          <w:sz w:val="24"/>
          <w:lang w:val="zh-CN"/>
        </w:rPr>
      </w:pPr>
      <w:r>
        <w:rPr>
          <w:rFonts w:ascii="黑体" w:eastAsia="黑体" w:cs="黑体" w:hint="eastAsia"/>
          <w:b/>
          <w:bCs/>
          <w:sz w:val="24"/>
          <w:lang w:val="zh-CN"/>
        </w:rPr>
        <w:t>格式四、法定代表人授权书</w:t>
      </w:r>
      <w:r>
        <w:rPr>
          <w:rFonts w:ascii="宋体" w:cs="宋体" w:hint="eastAsia"/>
          <w:sz w:val="24"/>
          <w:lang w:val="zh-CN"/>
        </w:rPr>
        <w:t>（法定代表人投标的可不提供）</w:t>
      </w:r>
    </w:p>
    <w:p w:rsidR="00493F01" w:rsidRDefault="00493F01">
      <w:pPr>
        <w:ind w:firstLine="480"/>
        <w:rPr>
          <w:rFonts w:ascii="宋体"/>
          <w:sz w:val="24"/>
          <w:lang w:val="zh-CN"/>
        </w:rPr>
      </w:pPr>
    </w:p>
    <w:p w:rsidR="00493F01" w:rsidRDefault="00493F01">
      <w:pPr>
        <w:ind w:firstLine="480"/>
        <w:rPr>
          <w:rFonts w:ascii="宋体"/>
          <w:sz w:val="24"/>
          <w:lang w:val="zh-CN"/>
        </w:rPr>
      </w:pPr>
      <w:r>
        <w:rPr>
          <w:rFonts w:ascii="宋体" w:cs="宋体" w:hint="eastAsia"/>
          <w:sz w:val="24"/>
          <w:lang w:val="zh-CN"/>
        </w:rPr>
        <w:t>本授权书声明：注册于</w:t>
      </w:r>
      <w:r>
        <w:rPr>
          <w:rFonts w:ascii="宋体" w:cs="宋体"/>
          <w:sz w:val="24"/>
          <w:u w:val="single"/>
          <w:lang w:val="zh-CN"/>
        </w:rPr>
        <w:t xml:space="preserve">  </w:t>
      </w:r>
      <w:r>
        <w:rPr>
          <w:rFonts w:ascii="宋体" w:cs="宋体" w:hint="eastAsia"/>
          <w:sz w:val="24"/>
          <w:u w:val="single"/>
          <w:lang w:val="zh-CN"/>
        </w:rPr>
        <w:t>（注册地点）</w:t>
      </w:r>
      <w:r>
        <w:rPr>
          <w:rFonts w:ascii="宋体" w:cs="宋体"/>
          <w:sz w:val="24"/>
          <w:u w:val="single"/>
          <w:lang w:val="zh-CN"/>
        </w:rPr>
        <w:t xml:space="preserve">  </w:t>
      </w:r>
      <w:r>
        <w:rPr>
          <w:rFonts w:ascii="宋体" w:cs="宋体" w:hint="eastAsia"/>
          <w:sz w:val="24"/>
          <w:lang w:val="zh-CN"/>
        </w:rPr>
        <w:t>的</w:t>
      </w:r>
      <w:r>
        <w:rPr>
          <w:rFonts w:ascii="宋体" w:cs="宋体"/>
          <w:sz w:val="24"/>
          <w:u w:val="single"/>
          <w:lang w:val="zh-CN"/>
        </w:rPr>
        <w:t xml:space="preserve">  </w:t>
      </w:r>
      <w:r>
        <w:rPr>
          <w:rFonts w:ascii="宋体" w:cs="宋体" w:hint="eastAsia"/>
          <w:sz w:val="24"/>
          <w:u w:val="single"/>
          <w:lang w:val="zh-CN"/>
        </w:rPr>
        <w:t>（供应商名称）</w:t>
      </w:r>
      <w:r>
        <w:rPr>
          <w:rFonts w:ascii="宋体" w:cs="宋体"/>
          <w:sz w:val="24"/>
          <w:u w:val="single"/>
          <w:lang w:val="zh-CN"/>
        </w:rPr>
        <w:t xml:space="preserve">  </w:t>
      </w:r>
      <w:r>
        <w:rPr>
          <w:rFonts w:ascii="宋体" w:cs="宋体" w:hint="eastAsia"/>
          <w:sz w:val="24"/>
          <w:lang w:val="zh-CN"/>
        </w:rPr>
        <w:t>的在下面签字的</w:t>
      </w:r>
      <w:r>
        <w:rPr>
          <w:rFonts w:ascii="宋体" w:cs="宋体"/>
          <w:sz w:val="24"/>
          <w:u w:val="single"/>
          <w:lang w:val="zh-CN"/>
        </w:rPr>
        <w:t xml:space="preserve">  </w:t>
      </w:r>
      <w:r>
        <w:rPr>
          <w:rFonts w:ascii="宋体" w:cs="宋体" w:hint="eastAsia"/>
          <w:sz w:val="24"/>
          <w:u w:val="single"/>
          <w:lang w:val="zh-CN"/>
        </w:rPr>
        <w:t>（供应商法定代表人姓名、职务）</w:t>
      </w:r>
      <w:r>
        <w:rPr>
          <w:rFonts w:ascii="宋体" w:cs="宋体"/>
          <w:sz w:val="24"/>
          <w:u w:val="single"/>
          <w:lang w:val="zh-CN"/>
        </w:rPr>
        <w:t xml:space="preserve">  </w:t>
      </w:r>
      <w:r>
        <w:rPr>
          <w:rFonts w:ascii="宋体" w:cs="宋体" w:hint="eastAsia"/>
          <w:sz w:val="24"/>
          <w:lang w:val="zh-CN"/>
        </w:rPr>
        <w:t>代表本公司授权在下面签字的</w:t>
      </w:r>
      <w:r>
        <w:rPr>
          <w:rFonts w:ascii="宋体" w:cs="宋体"/>
          <w:sz w:val="24"/>
          <w:u w:val="single"/>
          <w:lang w:val="zh-CN"/>
        </w:rPr>
        <w:t xml:space="preserve">  </w:t>
      </w:r>
      <w:r>
        <w:rPr>
          <w:rFonts w:ascii="宋体" w:cs="宋体" w:hint="eastAsia"/>
          <w:sz w:val="24"/>
          <w:u w:val="single"/>
          <w:lang w:val="zh-CN"/>
        </w:rPr>
        <w:t>（被授权人的姓名、职务）</w:t>
      </w:r>
      <w:r>
        <w:rPr>
          <w:rFonts w:ascii="宋体" w:cs="宋体"/>
          <w:sz w:val="24"/>
          <w:u w:val="single"/>
          <w:lang w:val="zh-CN"/>
        </w:rPr>
        <w:t xml:space="preserve">  </w:t>
      </w:r>
      <w:r>
        <w:rPr>
          <w:rFonts w:ascii="宋体" w:cs="宋体" w:hint="eastAsia"/>
          <w:sz w:val="24"/>
          <w:lang w:val="zh-CN"/>
        </w:rPr>
        <w:t>为本公司的合法代理人，就采购</w:t>
      </w:r>
      <w:r>
        <w:rPr>
          <w:rFonts w:ascii="宋体" w:cs="宋体"/>
          <w:sz w:val="24"/>
          <w:u w:val="single"/>
          <w:lang w:val="zh-CN"/>
        </w:rPr>
        <w:t xml:space="preserve">   </w:t>
      </w:r>
      <w:r>
        <w:rPr>
          <w:rFonts w:ascii="宋体" w:cs="宋体" w:hint="eastAsia"/>
          <w:sz w:val="24"/>
          <w:u w:val="single"/>
          <w:lang w:val="zh-CN"/>
        </w:rPr>
        <w:t>吉林省地方志编纂委员会</w:t>
      </w:r>
      <w:r>
        <w:rPr>
          <w:rFonts w:ascii="宋体" w:cs="宋体"/>
          <w:sz w:val="24"/>
          <w:u w:val="single"/>
          <w:lang w:val="zh-CN"/>
        </w:rPr>
        <w:t>2020</w:t>
      </w:r>
      <w:r>
        <w:rPr>
          <w:rFonts w:ascii="宋体" w:cs="宋体" w:hint="eastAsia"/>
          <w:sz w:val="24"/>
          <w:u w:val="single"/>
          <w:lang w:val="zh-CN"/>
        </w:rPr>
        <w:t>年志鉴图书数据转换项目</w:t>
      </w:r>
      <w:r>
        <w:rPr>
          <w:rFonts w:ascii="宋体" w:cs="宋体" w:hint="eastAsia"/>
          <w:sz w:val="24"/>
          <w:lang w:val="zh-CN"/>
        </w:rPr>
        <w:t>（项目编号</w:t>
      </w:r>
      <w:r>
        <w:rPr>
          <w:rFonts w:ascii="宋体" w:cs="宋体"/>
          <w:sz w:val="24"/>
          <w:lang w:val="zh-CN"/>
        </w:rPr>
        <w:t>20</w:t>
      </w:r>
      <w:r>
        <w:rPr>
          <w:rFonts w:ascii="宋体" w:cs="宋体"/>
          <w:sz w:val="24"/>
        </w:rPr>
        <w:t>20</w:t>
      </w:r>
      <w:r>
        <w:rPr>
          <w:rFonts w:ascii="宋体" w:cs="宋体"/>
          <w:sz w:val="24"/>
          <w:lang w:val="zh-CN"/>
        </w:rPr>
        <w:t>-0</w:t>
      </w:r>
      <w:r>
        <w:rPr>
          <w:rFonts w:ascii="宋体" w:cs="宋体"/>
          <w:sz w:val="24"/>
        </w:rPr>
        <w:t>7</w:t>
      </w:r>
      <w:r>
        <w:rPr>
          <w:rFonts w:ascii="宋体" w:cs="宋体"/>
          <w:sz w:val="24"/>
          <w:lang w:val="zh-CN"/>
        </w:rPr>
        <w:t>_XM_1</w:t>
      </w:r>
      <w:r>
        <w:rPr>
          <w:rFonts w:ascii="宋体" w:cs="宋体" w:hint="eastAsia"/>
          <w:sz w:val="24"/>
          <w:lang w:val="zh-CN"/>
        </w:rPr>
        <w:t>）的投标以及合同的谈判、签约、执行、完成和保修等全权负责，以本公司名义处理一切与之有关的事务。</w:t>
      </w:r>
    </w:p>
    <w:p w:rsidR="00493F01" w:rsidRDefault="00493F01">
      <w:pPr>
        <w:ind w:firstLine="480"/>
        <w:rPr>
          <w:rFonts w:ascii="宋体"/>
          <w:sz w:val="24"/>
          <w:lang w:val="zh-CN"/>
        </w:rPr>
      </w:pPr>
      <w:r>
        <w:rPr>
          <w:rFonts w:ascii="宋体" w:cs="宋体" w:hint="eastAsia"/>
          <w:sz w:val="24"/>
          <w:lang w:val="zh-CN"/>
        </w:rPr>
        <w:t>本授权书于年月日签字生效，特此声明。</w:t>
      </w:r>
    </w:p>
    <w:p w:rsidR="00493F01" w:rsidRDefault="00493F01">
      <w:pPr>
        <w:ind w:firstLine="480"/>
        <w:rPr>
          <w:rFonts w:ascii="宋体"/>
          <w:sz w:val="24"/>
          <w:lang w:val="zh-CN"/>
        </w:rPr>
      </w:pPr>
    </w:p>
    <w:p w:rsidR="00493F01" w:rsidRDefault="00493F01">
      <w:pPr>
        <w:ind w:firstLine="480"/>
        <w:rPr>
          <w:rFonts w:ascii="宋体"/>
          <w:b/>
          <w:bCs/>
          <w:sz w:val="24"/>
          <w:lang w:val="zh-CN"/>
        </w:rPr>
      </w:pPr>
      <w:r>
        <w:rPr>
          <w:rFonts w:ascii="宋体" w:cs="宋体" w:hint="eastAsia"/>
          <w:sz w:val="24"/>
          <w:lang w:val="zh-CN"/>
        </w:rPr>
        <w:t>投标人印刷体名称</w:t>
      </w:r>
      <w:r>
        <w:rPr>
          <w:rFonts w:ascii="黑体" w:eastAsia="黑体" w:cs="黑体" w:hint="eastAsia"/>
          <w:b/>
          <w:bCs/>
          <w:sz w:val="24"/>
          <w:lang w:val="zh-CN"/>
        </w:rPr>
        <w:t>（加盖公章）：</w:t>
      </w:r>
    </w:p>
    <w:p w:rsidR="00493F01" w:rsidRDefault="00493F01">
      <w:pPr>
        <w:ind w:firstLine="480"/>
        <w:rPr>
          <w:rFonts w:ascii="宋体"/>
          <w:sz w:val="24"/>
          <w:lang w:val="zh-CN"/>
        </w:rPr>
      </w:pPr>
      <w:r>
        <w:rPr>
          <w:rFonts w:ascii="宋体" w:cs="宋体" w:hint="eastAsia"/>
          <w:sz w:val="24"/>
          <w:lang w:val="zh-CN"/>
        </w:rPr>
        <w:t>地址：</w:t>
      </w:r>
    </w:p>
    <w:p w:rsidR="00493F01" w:rsidRDefault="00493F01">
      <w:pPr>
        <w:rPr>
          <w:rFonts w:ascii="黑体" w:eastAsia="黑体"/>
          <w:b/>
          <w:bCs/>
          <w:sz w:val="24"/>
          <w:u w:val="single"/>
          <w:lang w:val="zh-CN"/>
        </w:rPr>
      </w:pPr>
      <w:r>
        <w:rPr>
          <w:rFonts w:ascii="宋体" w:cs="宋体"/>
          <w:sz w:val="24"/>
          <w:lang w:val="zh-CN"/>
        </w:rPr>
        <w:t xml:space="preserve"> </w:t>
      </w:r>
      <w:r>
        <w:rPr>
          <w:rFonts w:ascii="宋体" w:cs="宋体" w:hint="eastAsia"/>
          <w:sz w:val="24"/>
          <w:lang w:val="zh-CN"/>
        </w:rPr>
        <w:t>授权人（法定代表人）</w:t>
      </w:r>
      <w:r>
        <w:rPr>
          <w:rFonts w:ascii="黑体" w:eastAsia="黑体" w:cs="黑体" w:hint="eastAsia"/>
          <w:b/>
          <w:bCs/>
          <w:sz w:val="24"/>
          <w:lang w:val="zh-CN"/>
        </w:rPr>
        <w:t>印刷体姓名、手书签名：</w:t>
      </w:r>
    </w:p>
    <w:p w:rsidR="00493F01" w:rsidRDefault="00493F01">
      <w:pPr>
        <w:rPr>
          <w:rFonts w:ascii="黑体" w:eastAsia="黑体"/>
          <w:b/>
          <w:bCs/>
          <w:sz w:val="24"/>
          <w:lang w:val="zh-CN"/>
        </w:rPr>
      </w:pPr>
      <w:r>
        <w:rPr>
          <w:rFonts w:ascii="宋体" w:cs="宋体"/>
          <w:sz w:val="24"/>
          <w:lang w:val="zh-CN"/>
        </w:rPr>
        <w:t xml:space="preserve"> </w:t>
      </w:r>
      <w:r>
        <w:rPr>
          <w:rFonts w:ascii="宋体" w:cs="宋体" w:hint="eastAsia"/>
          <w:sz w:val="24"/>
          <w:lang w:val="zh-CN"/>
        </w:rPr>
        <w:t>被授权人（代理人）</w:t>
      </w:r>
      <w:r>
        <w:rPr>
          <w:rFonts w:ascii="黑体" w:eastAsia="黑体" w:cs="黑体" w:hint="eastAsia"/>
          <w:b/>
          <w:bCs/>
          <w:sz w:val="24"/>
          <w:lang w:val="zh-CN"/>
        </w:rPr>
        <w:t>印刷体姓名、手书签名：</w:t>
      </w:r>
    </w:p>
    <w:p w:rsidR="00493F01" w:rsidRDefault="00493F01">
      <w:pPr>
        <w:rPr>
          <w:rFonts w:ascii="宋体"/>
          <w:b/>
          <w:bCs/>
          <w:sz w:val="24"/>
          <w:lang w:val="zh-CN"/>
        </w:rPr>
      </w:pPr>
    </w:p>
    <w:p w:rsidR="00493F01" w:rsidRDefault="00493F01">
      <w:pPr>
        <w:rPr>
          <w:rFonts w:ascii="宋体"/>
          <w:b/>
          <w:bCs/>
          <w:sz w:val="24"/>
          <w:lang w:val="zh-CN"/>
        </w:rPr>
      </w:pPr>
    </w:p>
    <w:p w:rsidR="00493F01" w:rsidRDefault="00493F01">
      <w:pPr>
        <w:rPr>
          <w:rFonts w:ascii="黑体" w:eastAsia="黑体"/>
          <w:b/>
          <w:bCs/>
          <w:sz w:val="24"/>
          <w:lang w:val="zh-CN"/>
        </w:rPr>
      </w:pPr>
      <w:r>
        <w:rPr>
          <w:rFonts w:ascii="黑体" w:eastAsia="黑体" w:cs="黑体" w:hint="eastAsia"/>
          <w:b/>
          <w:bCs/>
          <w:sz w:val="24"/>
          <w:lang w:val="zh-CN"/>
        </w:rPr>
        <w:t>格式五、售后服务承诺书</w:t>
      </w:r>
    </w:p>
    <w:p w:rsidR="00493F01" w:rsidRDefault="00493F01">
      <w:pPr>
        <w:rPr>
          <w:rFonts w:ascii="宋体"/>
          <w:sz w:val="24"/>
          <w:lang w:val="zh-CN"/>
        </w:rPr>
      </w:pPr>
    </w:p>
    <w:p w:rsidR="00493F01" w:rsidRDefault="00493F01">
      <w:pPr>
        <w:rPr>
          <w:rFonts w:ascii="宋体"/>
          <w:sz w:val="24"/>
          <w:lang w:val="zh-CN"/>
        </w:rPr>
      </w:pPr>
      <w:r>
        <w:rPr>
          <w:rFonts w:ascii="宋体" w:cs="宋体" w:hint="eastAsia"/>
          <w:sz w:val="24"/>
          <w:u w:val="single"/>
          <w:lang w:val="zh-CN"/>
        </w:rPr>
        <w:t>吉林省地方志编纂委员会</w:t>
      </w:r>
      <w:r>
        <w:rPr>
          <w:rFonts w:ascii="宋体" w:cs="宋体"/>
          <w:sz w:val="24"/>
          <w:u w:val="single"/>
          <w:lang w:val="zh-CN"/>
        </w:rPr>
        <w:t xml:space="preserve"> </w:t>
      </w:r>
      <w:r>
        <w:rPr>
          <w:rFonts w:ascii="宋体" w:cs="宋体" w:hint="eastAsia"/>
          <w:sz w:val="24"/>
          <w:lang w:val="zh-CN"/>
        </w:rPr>
        <w:t>：</w:t>
      </w:r>
    </w:p>
    <w:p w:rsidR="00493F01" w:rsidRDefault="00493F01">
      <w:pPr>
        <w:ind w:firstLine="480"/>
        <w:rPr>
          <w:rFonts w:ascii="宋体"/>
          <w:sz w:val="24"/>
          <w:lang w:val="zh-CN"/>
        </w:rPr>
      </w:pPr>
      <w:r>
        <w:rPr>
          <w:rFonts w:ascii="宋体" w:cs="宋体" w:hint="eastAsia"/>
          <w:sz w:val="24"/>
          <w:lang w:val="zh-CN"/>
        </w:rPr>
        <w:t>我公司自愿参加采购</w:t>
      </w:r>
      <w:r>
        <w:rPr>
          <w:rFonts w:ascii="宋体" w:cs="宋体" w:hint="eastAsia"/>
          <w:sz w:val="24"/>
          <w:u w:val="single"/>
          <w:lang w:val="zh-CN"/>
        </w:rPr>
        <w:t>吉林省地方志编纂委员会</w:t>
      </w:r>
      <w:r>
        <w:rPr>
          <w:rFonts w:ascii="宋体" w:cs="宋体"/>
          <w:sz w:val="24"/>
          <w:u w:val="single"/>
          <w:lang w:val="zh-CN"/>
        </w:rPr>
        <w:t>2020</w:t>
      </w:r>
      <w:r>
        <w:rPr>
          <w:rFonts w:ascii="宋体" w:cs="宋体" w:hint="eastAsia"/>
          <w:sz w:val="24"/>
          <w:u w:val="single"/>
          <w:lang w:val="zh-CN"/>
        </w:rPr>
        <w:t>年志鉴图书数据转换项目</w:t>
      </w:r>
      <w:r>
        <w:rPr>
          <w:rFonts w:ascii="宋体" w:cs="宋体"/>
          <w:sz w:val="24"/>
          <w:u w:val="single"/>
          <w:lang w:val="zh-CN"/>
        </w:rPr>
        <w:t xml:space="preserve"> </w:t>
      </w:r>
      <w:r>
        <w:rPr>
          <w:rFonts w:ascii="宋体" w:cs="宋体" w:hint="eastAsia"/>
          <w:sz w:val="24"/>
          <w:lang w:val="zh-CN"/>
        </w:rPr>
        <w:t>（项目编号</w:t>
      </w:r>
      <w:r>
        <w:rPr>
          <w:rFonts w:ascii="宋体" w:cs="宋体"/>
          <w:sz w:val="24"/>
          <w:lang w:val="zh-CN"/>
        </w:rPr>
        <w:t>20</w:t>
      </w:r>
      <w:r>
        <w:rPr>
          <w:rFonts w:ascii="宋体" w:cs="宋体"/>
          <w:sz w:val="24"/>
        </w:rPr>
        <w:t>20</w:t>
      </w:r>
      <w:r>
        <w:rPr>
          <w:rFonts w:ascii="宋体" w:cs="宋体"/>
          <w:sz w:val="24"/>
          <w:lang w:val="zh-CN"/>
        </w:rPr>
        <w:t>-</w:t>
      </w:r>
      <w:r>
        <w:rPr>
          <w:rFonts w:ascii="宋体" w:cs="宋体"/>
          <w:sz w:val="24"/>
        </w:rPr>
        <w:t>07</w:t>
      </w:r>
      <w:r>
        <w:rPr>
          <w:rFonts w:ascii="宋体" w:cs="宋体"/>
          <w:sz w:val="24"/>
          <w:lang w:val="zh-CN"/>
        </w:rPr>
        <w:t>_XM_1</w:t>
      </w:r>
      <w:r>
        <w:rPr>
          <w:rFonts w:ascii="宋体" w:cs="宋体" w:hint="eastAsia"/>
          <w:sz w:val="24"/>
          <w:lang w:val="zh-CN"/>
        </w:rPr>
        <w:t>）的投标。我公司郑重承诺，如果我公司的投标被评定为中标，我公司对于中标货物，除完全按响应文件对伴随服务和售后服务的所有要求外，还将按照以下条款提供优质和完善的售后服务：</w:t>
      </w:r>
    </w:p>
    <w:p w:rsidR="00493F01" w:rsidRDefault="00493F01">
      <w:pPr>
        <w:ind w:firstLine="480"/>
        <w:rPr>
          <w:rFonts w:ascii="宋体"/>
          <w:sz w:val="24"/>
          <w:lang w:val="zh-CN"/>
        </w:rPr>
      </w:pPr>
      <w:r>
        <w:rPr>
          <w:rFonts w:ascii="宋体" w:cs="宋体"/>
          <w:sz w:val="24"/>
          <w:lang w:val="zh-CN"/>
        </w:rPr>
        <w:t>1</w:t>
      </w:r>
      <w:r>
        <w:rPr>
          <w:rFonts w:ascii="宋体" w:cs="宋体" w:hint="eastAsia"/>
          <w:sz w:val="24"/>
          <w:lang w:val="zh-CN"/>
        </w:rPr>
        <w:t>、我公司中标后将为采购人提供下列售后服务项目：</w:t>
      </w:r>
    </w:p>
    <w:p w:rsidR="00493F01" w:rsidRDefault="00493F01">
      <w:pPr>
        <w:ind w:firstLine="480"/>
        <w:rPr>
          <w:rFonts w:ascii="宋体"/>
          <w:sz w:val="24"/>
          <w:lang w:val="zh-CN"/>
        </w:rPr>
      </w:pPr>
      <w:r>
        <w:rPr>
          <w:rFonts w:ascii="宋体" w:cs="宋体"/>
          <w:sz w:val="24"/>
          <w:lang w:val="zh-CN"/>
        </w:rPr>
        <w:t>2</w:t>
      </w:r>
      <w:r>
        <w:rPr>
          <w:rFonts w:ascii="宋体" w:cs="宋体" w:hint="eastAsia"/>
          <w:sz w:val="24"/>
          <w:lang w:val="zh-CN"/>
        </w:rPr>
        <w:t>、我公司的售后服务响应及到达现场的时间</w:t>
      </w:r>
      <w:r>
        <w:rPr>
          <w:rFonts w:ascii="宋体" w:cs="宋体" w:hint="eastAsia"/>
          <w:b/>
          <w:bCs/>
          <w:sz w:val="24"/>
          <w:lang w:val="zh-CN"/>
        </w:rPr>
        <w:t>（包括质保期内免费维修和</w:t>
      </w:r>
      <w:r>
        <w:rPr>
          <w:rFonts w:ascii="宋体" w:cs="宋体"/>
          <w:b/>
          <w:bCs/>
          <w:sz w:val="24"/>
          <w:lang w:val="zh-CN"/>
        </w:rPr>
        <w:t>/</w:t>
      </w:r>
      <w:r>
        <w:rPr>
          <w:rFonts w:ascii="宋体" w:cs="宋体" w:hint="eastAsia"/>
          <w:b/>
          <w:bCs/>
          <w:sz w:val="24"/>
          <w:lang w:val="zh-CN"/>
        </w:rPr>
        <w:t>或更换有缺陷的货物或部件的响应时间）：</w:t>
      </w:r>
    </w:p>
    <w:p w:rsidR="00493F01" w:rsidRDefault="00493F01">
      <w:pPr>
        <w:ind w:firstLine="480"/>
        <w:rPr>
          <w:rFonts w:ascii="宋体"/>
          <w:sz w:val="24"/>
          <w:lang w:val="zh-CN"/>
        </w:rPr>
      </w:pPr>
      <w:r>
        <w:rPr>
          <w:rFonts w:ascii="宋体" w:cs="宋体"/>
          <w:sz w:val="24"/>
          <w:lang w:val="zh-CN"/>
        </w:rPr>
        <w:t>3</w:t>
      </w:r>
      <w:r>
        <w:rPr>
          <w:rFonts w:ascii="宋体" w:cs="宋体" w:hint="eastAsia"/>
          <w:sz w:val="24"/>
          <w:lang w:val="zh-CN"/>
        </w:rPr>
        <w:t>、我公司对本项目的技术培训安排：</w:t>
      </w:r>
    </w:p>
    <w:p w:rsidR="00493F01" w:rsidRDefault="00493F01">
      <w:pPr>
        <w:ind w:firstLine="480"/>
        <w:rPr>
          <w:rFonts w:ascii="宋体"/>
          <w:sz w:val="24"/>
          <w:lang w:val="zh-CN"/>
        </w:rPr>
      </w:pPr>
      <w:r>
        <w:rPr>
          <w:rFonts w:ascii="宋体" w:cs="宋体"/>
          <w:sz w:val="24"/>
          <w:lang w:val="zh-CN"/>
        </w:rPr>
        <w:t>4</w:t>
      </w:r>
      <w:r>
        <w:rPr>
          <w:rFonts w:ascii="宋体" w:cs="宋体" w:hint="eastAsia"/>
          <w:sz w:val="24"/>
          <w:lang w:val="zh-CN"/>
        </w:rPr>
        <w:t>、我公司用于本项目的维修技术人员及设备情况、备品备件供应的保证措施及收费标准：</w:t>
      </w:r>
    </w:p>
    <w:p w:rsidR="00493F01" w:rsidRDefault="00493F01">
      <w:pPr>
        <w:ind w:firstLine="480"/>
        <w:rPr>
          <w:rFonts w:ascii="宋体"/>
          <w:sz w:val="24"/>
          <w:lang w:val="zh-CN"/>
        </w:rPr>
      </w:pPr>
      <w:r>
        <w:rPr>
          <w:rFonts w:ascii="宋体" w:cs="宋体"/>
          <w:sz w:val="24"/>
          <w:lang w:val="zh-CN"/>
        </w:rPr>
        <w:t>5</w:t>
      </w:r>
      <w:r>
        <w:rPr>
          <w:rFonts w:ascii="宋体" w:cs="宋体" w:hint="eastAsia"/>
          <w:sz w:val="24"/>
          <w:lang w:val="zh-CN"/>
        </w:rPr>
        <w:t>、制造厂商和我公司在本项目所在地（实施地）设置的售后服务网点明细表及相关情况：</w:t>
      </w:r>
    </w:p>
    <w:p w:rsidR="00493F01" w:rsidRDefault="00493F01">
      <w:pPr>
        <w:ind w:firstLine="482"/>
        <w:rPr>
          <w:rFonts w:ascii="黑体" w:eastAsia="黑体"/>
          <w:b/>
          <w:bCs/>
          <w:sz w:val="24"/>
          <w:lang w:val="zh-CN"/>
        </w:rPr>
      </w:pPr>
      <w:r>
        <w:rPr>
          <w:rFonts w:ascii="宋体" w:cs="宋体" w:hint="eastAsia"/>
          <w:b/>
          <w:bCs/>
          <w:sz w:val="24"/>
          <w:lang w:val="zh-CN"/>
        </w:rPr>
        <w:t>制造厂商和我公司在本项目所在地（实施地）设立的售后服务机构一览表</w:t>
      </w:r>
    </w:p>
    <w:tbl>
      <w:tblPr>
        <w:tblW w:w="8522" w:type="dxa"/>
        <w:tblLayout w:type="fixed"/>
        <w:tblLook w:val="00A0"/>
      </w:tblPr>
      <w:tblGrid>
        <w:gridCol w:w="608"/>
        <w:gridCol w:w="1853"/>
        <w:gridCol w:w="2357"/>
        <w:gridCol w:w="1179"/>
        <w:gridCol w:w="1179"/>
        <w:gridCol w:w="1346"/>
      </w:tblGrid>
      <w:tr w:rsidR="00493F01">
        <w:tc>
          <w:tcPr>
            <w:tcW w:w="608" w:type="dxa"/>
            <w:tcBorders>
              <w:top w:val="single" w:sz="6" w:space="0" w:color="auto"/>
              <w:left w:val="single" w:sz="6" w:space="0" w:color="auto"/>
              <w:bottom w:val="single" w:sz="6" w:space="0" w:color="auto"/>
              <w:right w:val="single" w:sz="6" w:space="0" w:color="auto"/>
            </w:tcBorders>
          </w:tcPr>
          <w:p w:rsidR="00493F01" w:rsidRDefault="00493F01">
            <w:r>
              <w:rPr>
                <w:rFonts w:ascii="宋体" w:cs="宋体" w:hint="eastAsia"/>
                <w:lang w:val="zh-CN"/>
              </w:rPr>
              <w:t>序号</w:t>
            </w:r>
          </w:p>
        </w:tc>
        <w:tc>
          <w:tcPr>
            <w:tcW w:w="1853" w:type="dxa"/>
            <w:tcBorders>
              <w:top w:val="single" w:sz="6" w:space="0" w:color="auto"/>
              <w:left w:val="single" w:sz="6" w:space="0" w:color="auto"/>
              <w:bottom w:val="single" w:sz="6" w:space="0" w:color="auto"/>
              <w:right w:val="single" w:sz="6" w:space="0" w:color="auto"/>
            </w:tcBorders>
          </w:tcPr>
          <w:p w:rsidR="00493F01" w:rsidRDefault="00493F01">
            <w:r>
              <w:rPr>
                <w:rFonts w:ascii="宋体" w:cs="宋体" w:hint="eastAsia"/>
                <w:lang w:val="zh-CN"/>
              </w:rPr>
              <w:t>售后服务机构名称</w:t>
            </w:r>
          </w:p>
        </w:tc>
        <w:tc>
          <w:tcPr>
            <w:tcW w:w="2357" w:type="dxa"/>
            <w:tcBorders>
              <w:top w:val="single" w:sz="6" w:space="0" w:color="auto"/>
              <w:left w:val="single" w:sz="6" w:space="0" w:color="auto"/>
              <w:bottom w:val="single" w:sz="6" w:space="0" w:color="auto"/>
              <w:right w:val="single" w:sz="6" w:space="0" w:color="auto"/>
            </w:tcBorders>
          </w:tcPr>
          <w:p w:rsidR="00493F01" w:rsidRDefault="00493F01">
            <w:r>
              <w:rPr>
                <w:rFonts w:ascii="宋体" w:cs="宋体" w:hint="eastAsia"/>
                <w:lang w:val="zh-CN"/>
              </w:rPr>
              <w:t>所在市县及街区门牌号</w:t>
            </w:r>
          </w:p>
        </w:tc>
        <w:tc>
          <w:tcPr>
            <w:tcW w:w="1179" w:type="dxa"/>
            <w:tcBorders>
              <w:top w:val="single" w:sz="6" w:space="0" w:color="auto"/>
              <w:left w:val="single" w:sz="6" w:space="0" w:color="auto"/>
              <w:bottom w:val="single" w:sz="6" w:space="0" w:color="auto"/>
              <w:right w:val="single" w:sz="6" w:space="0" w:color="auto"/>
            </w:tcBorders>
          </w:tcPr>
          <w:p w:rsidR="00493F01" w:rsidRDefault="00493F01">
            <w:r>
              <w:rPr>
                <w:rFonts w:ascii="宋体" w:cs="宋体" w:hint="eastAsia"/>
                <w:lang w:val="zh-CN"/>
              </w:rPr>
              <w:t>联系人</w:t>
            </w:r>
          </w:p>
        </w:tc>
        <w:tc>
          <w:tcPr>
            <w:tcW w:w="1179" w:type="dxa"/>
            <w:tcBorders>
              <w:top w:val="single" w:sz="6" w:space="0" w:color="auto"/>
              <w:left w:val="single" w:sz="6" w:space="0" w:color="auto"/>
              <w:bottom w:val="single" w:sz="6" w:space="0" w:color="auto"/>
              <w:right w:val="single" w:sz="6" w:space="0" w:color="auto"/>
            </w:tcBorders>
          </w:tcPr>
          <w:p w:rsidR="00493F01" w:rsidRDefault="00493F01">
            <w:r>
              <w:rPr>
                <w:rFonts w:ascii="宋体" w:cs="宋体" w:hint="eastAsia"/>
                <w:lang w:val="zh-CN"/>
              </w:rPr>
              <w:t>移动电话</w:t>
            </w:r>
          </w:p>
        </w:tc>
        <w:tc>
          <w:tcPr>
            <w:tcW w:w="1346" w:type="dxa"/>
            <w:tcBorders>
              <w:top w:val="single" w:sz="6" w:space="0" w:color="auto"/>
              <w:left w:val="single" w:sz="6" w:space="0" w:color="auto"/>
              <w:bottom w:val="single" w:sz="6" w:space="0" w:color="auto"/>
              <w:right w:val="single" w:sz="6" w:space="0" w:color="auto"/>
            </w:tcBorders>
          </w:tcPr>
          <w:p w:rsidR="00493F01" w:rsidRDefault="00493F01">
            <w:r>
              <w:rPr>
                <w:rFonts w:ascii="宋体" w:cs="宋体" w:hint="eastAsia"/>
                <w:lang w:val="zh-CN"/>
              </w:rPr>
              <w:t>固定电话</w:t>
            </w:r>
          </w:p>
        </w:tc>
      </w:tr>
      <w:tr w:rsidR="00493F01">
        <w:tc>
          <w:tcPr>
            <w:tcW w:w="608" w:type="dxa"/>
            <w:tcBorders>
              <w:top w:val="single" w:sz="6" w:space="0" w:color="auto"/>
              <w:left w:val="single" w:sz="6" w:space="0" w:color="auto"/>
              <w:bottom w:val="single" w:sz="6" w:space="0" w:color="auto"/>
              <w:right w:val="single" w:sz="6" w:space="0" w:color="auto"/>
            </w:tcBorders>
          </w:tcPr>
          <w:p w:rsidR="00493F01" w:rsidRDefault="00493F01"/>
        </w:tc>
        <w:tc>
          <w:tcPr>
            <w:tcW w:w="1853" w:type="dxa"/>
            <w:tcBorders>
              <w:top w:val="single" w:sz="6" w:space="0" w:color="auto"/>
              <w:left w:val="single" w:sz="6" w:space="0" w:color="auto"/>
              <w:bottom w:val="single" w:sz="6" w:space="0" w:color="auto"/>
              <w:right w:val="single" w:sz="6" w:space="0" w:color="auto"/>
            </w:tcBorders>
          </w:tcPr>
          <w:p w:rsidR="00493F01" w:rsidRDefault="00493F01"/>
        </w:tc>
        <w:tc>
          <w:tcPr>
            <w:tcW w:w="2357" w:type="dxa"/>
            <w:tcBorders>
              <w:top w:val="single" w:sz="6" w:space="0" w:color="auto"/>
              <w:left w:val="single" w:sz="6" w:space="0" w:color="auto"/>
              <w:bottom w:val="single" w:sz="6" w:space="0" w:color="auto"/>
              <w:right w:val="single" w:sz="6" w:space="0" w:color="auto"/>
            </w:tcBorders>
          </w:tcPr>
          <w:p w:rsidR="00493F01" w:rsidRDefault="00493F01"/>
        </w:tc>
        <w:tc>
          <w:tcPr>
            <w:tcW w:w="1179" w:type="dxa"/>
            <w:tcBorders>
              <w:top w:val="single" w:sz="6" w:space="0" w:color="auto"/>
              <w:left w:val="single" w:sz="6" w:space="0" w:color="auto"/>
              <w:bottom w:val="single" w:sz="6" w:space="0" w:color="auto"/>
              <w:right w:val="single" w:sz="6" w:space="0" w:color="auto"/>
            </w:tcBorders>
          </w:tcPr>
          <w:p w:rsidR="00493F01" w:rsidRDefault="00493F01"/>
        </w:tc>
        <w:tc>
          <w:tcPr>
            <w:tcW w:w="1179" w:type="dxa"/>
            <w:tcBorders>
              <w:top w:val="single" w:sz="6" w:space="0" w:color="auto"/>
              <w:left w:val="single" w:sz="6" w:space="0" w:color="auto"/>
              <w:bottom w:val="single" w:sz="6" w:space="0" w:color="auto"/>
              <w:right w:val="single" w:sz="6" w:space="0" w:color="auto"/>
            </w:tcBorders>
          </w:tcPr>
          <w:p w:rsidR="00493F01" w:rsidRDefault="00493F01"/>
        </w:tc>
        <w:tc>
          <w:tcPr>
            <w:tcW w:w="1346" w:type="dxa"/>
            <w:tcBorders>
              <w:top w:val="single" w:sz="6" w:space="0" w:color="auto"/>
              <w:left w:val="single" w:sz="6" w:space="0" w:color="auto"/>
              <w:bottom w:val="single" w:sz="6" w:space="0" w:color="auto"/>
              <w:right w:val="single" w:sz="6" w:space="0" w:color="auto"/>
            </w:tcBorders>
          </w:tcPr>
          <w:p w:rsidR="00493F01" w:rsidRDefault="00493F01"/>
        </w:tc>
      </w:tr>
      <w:tr w:rsidR="00493F01">
        <w:tc>
          <w:tcPr>
            <w:tcW w:w="608" w:type="dxa"/>
            <w:tcBorders>
              <w:top w:val="single" w:sz="6" w:space="0" w:color="auto"/>
              <w:left w:val="single" w:sz="6" w:space="0" w:color="auto"/>
              <w:bottom w:val="single" w:sz="6" w:space="0" w:color="auto"/>
              <w:right w:val="single" w:sz="6" w:space="0" w:color="auto"/>
            </w:tcBorders>
          </w:tcPr>
          <w:p w:rsidR="00493F01" w:rsidRDefault="00493F01"/>
        </w:tc>
        <w:tc>
          <w:tcPr>
            <w:tcW w:w="1853" w:type="dxa"/>
            <w:tcBorders>
              <w:top w:val="single" w:sz="6" w:space="0" w:color="auto"/>
              <w:left w:val="single" w:sz="6" w:space="0" w:color="auto"/>
              <w:bottom w:val="single" w:sz="6" w:space="0" w:color="auto"/>
              <w:right w:val="single" w:sz="6" w:space="0" w:color="auto"/>
            </w:tcBorders>
          </w:tcPr>
          <w:p w:rsidR="00493F01" w:rsidRDefault="00493F01"/>
        </w:tc>
        <w:tc>
          <w:tcPr>
            <w:tcW w:w="2357" w:type="dxa"/>
            <w:tcBorders>
              <w:top w:val="single" w:sz="6" w:space="0" w:color="auto"/>
              <w:left w:val="single" w:sz="6" w:space="0" w:color="auto"/>
              <w:bottom w:val="single" w:sz="6" w:space="0" w:color="auto"/>
              <w:right w:val="single" w:sz="6" w:space="0" w:color="auto"/>
            </w:tcBorders>
          </w:tcPr>
          <w:p w:rsidR="00493F01" w:rsidRDefault="00493F01"/>
        </w:tc>
        <w:tc>
          <w:tcPr>
            <w:tcW w:w="1179" w:type="dxa"/>
            <w:tcBorders>
              <w:top w:val="single" w:sz="6" w:space="0" w:color="auto"/>
              <w:left w:val="single" w:sz="6" w:space="0" w:color="auto"/>
              <w:bottom w:val="single" w:sz="6" w:space="0" w:color="auto"/>
              <w:right w:val="single" w:sz="6" w:space="0" w:color="auto"/>
            </w:tcBorders>
          </w:tcPr>
          <w:p w:rsidR="00493F01" w:rsidRDefault="00493F01"/>
        </w:tc>
        <w:tc>
          <w:tcPr>
            <w:tcW w:w="1179" w:type="dxa"/>
            <w:tcBorders>
              <w:top w:val="single" w:sz="6" w:space="0" w:color="auto"/>
              <w:left w:val="single" w:sz="6" w:space="0" w:color="auto"/>
              <w:bottom w:val="single" w:sz="6" w:space="0" w:color="auto"/>
              <w:right w:val="single" w:sz="6" w:space="0" w:color="auto"/>
            </w:tcBorders>
          </w:tcPr>
          <w:p w:rsidR="00493F01" w:rsidRDefault="00493F01"/>
        </w:tc>
        <w:tc>
          <w:tcPr>
            <w:tcW w:w="1346" w:type="dxa"/>
            <w:tcBorders>
              <w:top w:val="single" w:sz="6" w:space="0" w:color="auto"/>
              <w:left w:val="single" w:sz="6" w:space="0" w:color="auto"/>
              <w:bottom w:val="single" w:sz="6" w:space="0" w:color="auto"/>
              <w:right w:val="single" w:sz="6" w:space="0" w:color="auto"/>
            </w:tcBorders>
          </w:tcPr>
          <w:p w:rsidR="00493F01" w:rsidRDefault="00493F01"/>
        </w:tc>
      </w:tr>
    </w:tbl>
    <w:p w:rsidR="00493F01" w:rsidRDefault="00493F01">
      <w:pPr>
        <w:ind w:firstLine="480"/>
        <w:rPr>
          <w:rFonts w:ascii="宋体"/>
          <w:sz w:val="24"/>
          <w:lang w:val="zh-CN"/>
        </w:rPr>
      </w:pPr>
      <w:r>
        <w:rPr>
          <w:rFonts w:ascii="宋体" w:cs="宋体"/>
          <w:sz w:val="24"/>
          <w:lang w:val="zh-CN"/>
        </w:rPr>
        <w:t>6</w:t>
      </w:r>
      <w:r>
        <w:rPr>
          <w:rFonts w:ascii="宋体" w:cs="宋体" w:hint="eastAsia"/>
          <w:sz w:val="24"/>
          <w:lang w:val="zh-CN"/>
        </w:rPr>
        <w:t>、附件：制造厂商和我公司的售后服务体系情况及现行规定文件。</w:t>
      </w:r>
    </w:p>
    <w:p w:rsidR="00493F01" w:rsidRDefault="00493F01">
      <w:pPr>
        <w:rPr>
          <w:rFonts w:ascii="宋体"/>
          <w:sz w:val="24"/>
          <w:lang w:val="zh-CN"/>
        </w:rPr>
      </w:pPr>
    </w:p>
    <w:p w:rsidR="00493F01" w:rsidRDefault="00493F01">
      <w:pPr>
        <w:ind w:firstLine="480"/>
        <w:rPr>
          <w:rFonts w:ascii="宋体"/>
          <w:sz w:val="24"/>
          <w:lang w:val="zh-CN"/>
        </w:rPr>
      </w:pPr>
      <w:r>
        <w:rPr>
          <w:rFonts w:ascii="宋体" w:cs="宋体" w:hint="eastAsia"/>
          <w:sz w:val="24"/>
          <w:lang w:val="zh-CN"/>
        </w:rPr>
        <w:t>投标人全称</w:t>
      </w:r>
      <w:r>
        <w:rPr>
          <w:rFonts w:ascii="黑体" w:eastAsia="黑体" w:cs="黑体" w:hint="eastAsia"/>
          <w:b/>
          <w:bCs/>
          <w:sz w:val="24"/>
          <w:lang w:val="zh-CN"/>
        </w:rPr>
        <w:t>（加盖投标人公章）：</w:t>
      </w:r>
    </w:p>
    <w:p w:rsidR="00493F01" w:rsidRDefault="00493F01">
      <w:pPr>
        <w:ind w:firstLine="480"/>
        <w:rPr>
          <w:rFonts w:ascii="宋体"/>
          <w:sz w:val="24"/>
          <w:lang w:val="zh-CN"/>
        </w:rPr>
      </w:pPr>
      <w:r>
        <w:rPr>
          <w:rFonts w:ascii="宋体" w:cs="宋体"/>
          <w:sz w:val="24"/>
          <w:lang w:val="zh-CN"/>
        </w:rPr>
        <w:t>2020</w:t>
      </w:r>
      <w:r>
        <w:rPr>
          <w:rFonts w:ascii="宋体" w:cs="宋体" w:hint="eastAsia"/>
          <w:sz w:val="24"/>
          <w:lang w:val="zh-CN"/>
        </w:rPr>
        <w:t>年　月　日</w:t>
      </w:r>
    </w:p>
    <w:p w:rsidR="00493F01" w:rsidRDefault="00493F01">
      <w:pPr>
        <w:rPr>
          <w:rFonts w:ascii="黑体" w:eastAsia="黑体"/>
          <w:b/>
          <w:bCs/>
          <w:sz w:val="24"/>
          <w:lang w:val="zh-CN"/>
        </w:rPr>
      </w:pPr>
    </w:p>
    <w:p w:rsidR="00493F01" w:rsidRDefault="00493F01">
      <w:pPr>
        <w:rPr>
          <w:rFonts w:ascii="宋体"/>
          <w:sz w:val="24"/>
          <w:lang w:val="zh-CN"/>
        </w:rPr>
      </w:pPr>
      <w:r>
        <w:rPr>
          <w:rFonts w:ascii="黑体" w:eastAsia="黑体" w:cs="黑体" w:hint="eastAsia"/>
          <w:b/>
          <w:bCs/>
          <w:sz w:val="24"/>
          <w:lang w:val="zh-CN"/>
        </w:rPr>
        <w:t>格式六、</w:t>
      </w:r>
      <w:r>
        <w:rPr>
          <w:rFonts w:ascii="黑体" w:eastAsia="黑体" w:hint="eastAsia"/>
          <w:b/>
          <w:sz w:val="24"/>
        </w:rPr>
        <w:t>中小企业声明函</w:t>
      </w:r>
    </w:p>
    <w:p w:rsidR="00493F01" w:rsidRDefault="00493F01">
      <w:pPr>
        <w:pStyle w:val="NormalWeb"/>
        <w:snapToGrid w:val="0"/>
        <w:spacing w:before="0" w:beforeAutospacing="0" w:after="0" w:afterAutospacing="0" w:line="440" w:lineRule="exact"/>
        <w:jc w:val="center"/>
      </w:pPr>
      <w:r>
        <w:rPr>
          <w:rFonts w:cs="Times New Roman" w:hint="eastAsia"/>
          <w:bCs/>
        </w:rPr>
        <w:t>中小企业声明函</w:t>
      </w:r>
    </w:p>
    <w:p w:rsidR="00493F01" w:rsidRDefault="00493F01">
      <w:pPr>
        <w:pStyle w:val="NormalWeb"/>
        <w:snapToGrid w:val="0"/>
        <w:spacing w:before="0" w:beforeAutospacing="0" w:after="0" w:afterAutospacing="0" w:line="440" w:lineRule="exact"/>
        <w:ind w:firstLine="560"/>
      </w:pPr>
      <w:r>
        <w:rPr>
          <w:rFonts w:cs="Times New Roman" w:hint="eastAsia"/>
        </w:rPr>
        <w:t>本公司郑重声明，根据《政府采购促进中小企业发展暂行办法》（财库</w:t>
      </w:r>
      <w:r>
        <w:rPr>
          <w:rFonts w:cs="Times New Roman"/>
        </w:rPr>
        <w:t>[2011]181</w:t>
      </w:r>
      <w:r>
        <w:rPr>
          <w:rFonts w:cs="Times New Roman" w:hint="eastAsia"/>
        </w:rPr>
        <w:t>号）的规定，本公司为</w:t>
      </w:r>
      <w:r>
        <w:rPr>
          <w:rFonts w:cs="Times New Roman"/>
        </w:rPr>
        <w:t>______</w:t>
      </w:r>
      <w:r>
        <w:rPr>
          <w:rFonts w:cs="Times New Roman" w:hint="eastAsia"/>
        </w:rPr>
        <w:t>（请填写：中型、小型、微型）企业。即，本公司同时满足以下条件：</w:t>
      </w:r>
    </w:p>
    <w:p w:rsidR="00493F01" w:rsidRDefault="00493F01">
      <w:pPr>
        <w:pStyle w:val="NormalWeb"/>
        <w:snapToGrid w:val="0"/>
        <w:spacing w:before="0" w:beforeAutospacing="0" w:after="0" w:afterAutospacing="0" w:line="440" w:lineRule="exact"/>
        <w:ind w:firstLine="560"/>
      </w:pPr>
      <w:r>
        <w:rPr>
          <w:rFonts w:cs="Times New Roman"/>
        </w:rPr>
        <w:t>1.</w:t>
      </w:r>
      <w:r>
        <w:rPr>
          <w:rFonts w:cs="Times New Roman" w:hint="eastAsia"/>
        </w:rPr>
        <w:t>根据《工业和信息化部、国家统计局、国家发展和改革委员会、财政部关于印发中小企业划型标准规定的通知》（工信部联企业</w:t>
      </w:r>
      <w:r>
        <w:rPr>
          <w:rFonts w:cs="Times New Roman"/>
        </w:rPr>
        <w:t>[2011]300</w:t>
      </w:r>
      <w:r>
        <w:rPr>
          <w:rFonts w:cs="Times New Roman" w:hint="eastAsia"/>
        </w:rPr>
        <w:t>号）规定的划分标准，本公司为</w:t>
      </w:r>
      <w:r>
        <w:rPr>
          <w:rFonts w:cs="Times New Roman"/>
        </w:rPr>
        <w:t>______</w:t>
      </w:r>
      <w:r>
        <w:rPr>
          <w:rFonts w:cs="Times New Roman" w:hint="eastAsia"/>
        </w:rPr>
        <w:t>（请填写：中型、小型、微型）企业。</w:t>
      </w:r>
    </w:p>
    <w:p w:rsidR="00493F01" w:rsidRDefault="00493F01">
      <w:pPr>
        <w:pStyle w:val="NormalWeb"/>
        <w:snapToGrid w:val="0"/>
        <w:spacing w:before="0" w:beforeAutospacing="0" w:after="0" w:afterAutospacing="0" w:line="440" w:lineRule="exact"/>
        <w:ind w:firstLine="560"/>
      </w:pPr>
      <w:r>
        <w:rPr>
          <w:rFonts w:cs="Times New Roman"/>
        </w:rPr>
        <w:t>2.</w:t>
      </w:r>
      <w:r>
        <w:rPr>
          <w:rFonts w:cs="Times New Roman" w:hint="eastAsia"/>
        </w:rPr>
        <w:t>本公司参加</w:t>
      </w:r>
      <w:r>
        <w:rPr>
          <w:rFonts w:cs="Times New Roman"/>
        </w:rPr>
        <w:t>______</w:t>
      </w:r>
      <w:r>
        <w:rPr>
          <w:rFonts w:cs="Times New Roman" w:hint="eastAsia"/>
        </w:rPr>
        <w:t>单位的</w:t>
      </w:r>
      <w:r>
        <w:rPr>
          <w:rFonts w:cs="Times New Roman"/>
        </w:rPr>
        <w:t>______</w:t>
      </w:r>
      <w:r>
        <w:rPr>
          <w:rFonts w:cs="Times New Roman" w:hint="eastAsia"/>
        </w:rPr>
        <w:t>项目采购活动提供本企业制造的货物，由本企业承担工程、提供服务，或者提供其他</w:t>
      </w:r>
      <w:r>
        <w:rPr>
          <w:rFonts w:cs="Times New Roman"/>
        </w:rPr>
        <w:t>______</w:t>
      </w:r>
      <w:r>
        <w:rPr>
          <w:rFonts w:cs="Times New Roman" w:hint="eastAsia"/>
        </w:rPr>
        <w:t>（请填写：中型、小型、微型）企业制造的货物。本条所称货物不包括使用大型企业注册商标的货物。</w:t>
      </w:r>
    </w:p>
    <w:p w:rsidR="00493F01" w:rsidRDefault="00493F01">
      <w:pPr>
        <w:pStyle w:val="NormalWeb"/>
        <w:snapToGrid w:val="0"/>
        <w:spacing w:before="0" w:beforeAutospacing="0" w:after="0" w:afterAutospacing="0" w:line="440" w:lineRule="exact"/>
        <w:ind w:firstLine="560"/>
      </w:pPr>
      <w:r>
        <w:rPr>
          <w:rFonts w:cs="Times New Roman" w:hint="eastAsia"/>
        </w:rPr>
        <w:t>本公司对上述声明的真实性负责。如有虚假，将依法承担相应责任。</w:t>
      </w:r>
    </w:p>
    <w:p w:rsidR="00493F01" w:rsidRDefault="00493F01" w:rsidP="009D37F8">
      <w:pPr>
        <w:pStyle w:val="NormalWeb"/>
        <w:snapToGrid w:val="0"/>
        <w:spacing w:before="0" w:beforeAutospacing="0" w:after="0" w:afterAutospacing="0" w:line="440" w:lineRule="exact"/>
        <w:ind w:right="480" w:firstLineChars="1800" w:firstLine="31680"/>
      </w:pPr>
      <w:r>
        <w:rPr>
          <w:rFonts w:cs="Times New Roman" w:hint="eastAsia"/>
        </w:rPr>
        <w:t>企业名称（盖章）：</w:t>
      </w:r>
    </w:p>
    <w:p w:rsidR="00493F01" w:rsidRDefault="00493F01" w:rsidP="009D37F8">
      <w:pPr>
        <w:pStyle w:val="NormalWeb"/>
        <w:snapToGrid w:val="0"/>
        <w:spacing w:before="156" w:beforeAutospacing="0" w:after="156" w:afterAutospacing="0" w:line="360" w:lineRule="exact"/>
        <w:ind w:right="480" w:firstLineChars="2350" w:firstLine="31680"/>
      </w:pPr>
      <w:r>
        <w:rPr>
          <w:rFonts w:cs="Times New Roman" w:hint="eastAsia"/>
        </w:rPr>
        <w:t>年</w:t>
      </w:r>
      <w:r>
        <w:rPr>
          <w:rFonts w:cs="Times New Roman"/>
        </w:rPr>
        <w:t xml:space="preserve">   </w:t>
      </w:r>
      <w:r>
        <w:rPr>
          <w:rFonts w:cs="Times New Roman" w:hint="eastAsia"/>
        </w:rPr>
        <w:t>月</w:t>
      </w:r>
      <w:r>
        <w:rPr>
          <w:rFonts w:cs="Times New Roman"/>
        </w:rPr>
        <w:t xml:space="preserve">    </w:t>
      </w:r>
      <w:r>
        <w:rPr>
          <w:rFonts w:cs="Times New Roman" w:hint="eastAsia"/>
        </w:rPr>
        <w:t>日</w:t>
      </w:r>
    </w:p>
    <w:p w:rsidR="00493F01" w:rsidRDefault="00493F01">
      <w:pPr>
        <w:jc w:val="center"/>
        <w:rPr>
          <w:rFonts w:ascii="宋体"/>
          <w:b/>
          <w:bCs/>
          <w:sz w:val="24"/>
        </w:rPr>
      </w:pPr>
    </w:p>
    <w:p w:rsidR="00493F01" w:rsidRDefault="00493F01">
      <w:pPr>
        <w:jc w:val="center"/>
        <w:rPr>
          <w:rFonts w:ascii="黑体" w:eastAsia="黑体"/>
          <w:b/>
          <w:bCs/>
          <w:sz w:val="30"/>
          <w:szCs w:val="30"/>
          <w:lang w:val="zh-CN"/>
        </w:rPr>
      </w:pPr>
      <w:r>
        <w:rPr>
          <w:rFonts w:ascii="黑体" w:eastAsia="黑体" w:cs="黑体" w:hint="eastAsia"/>
          <w:b/>
          <w:bCs/>
          <w:sz w:val="30"/>
          <w:szCs w:val="30"/>
          <w:lang w:val="zh-CN"/>
        </w:rPr>
        <w:t>第二部分</w:t>
      </w:r>
      <w:r>
        <w:rPr>
          <w:rFonts w:ascii="黑体" w:eastAsia="黑体" w:cs="黑体"/>
          <w:b/>
          <w:bCs/>
          <w:sz w:val="30"/>
          <w:szCs w:val="30"/>
          <w:lang w:val="zh-CN"/>
        </w:rPr>
        <w:t xml:space="preserve">  </w:t>
      </w:r>
      <w:r>
        <w:rPr>
          <w:rFonts w:ascii="黑体" w:eastAsia="黑体" w:cs="黑体" w:hint="eastAsia"/>
          <w:b/>
          <w:bCs/>
          <w:sz w:val="30"/>
          <w:szCs w:val="30"/>
          <w:lang w:val="zh-CN"/>
        </w:rPr>
        <w:t>技术文件</w:t>
      </w:r>
    </w:p>
    <w:p w:rsidR="00493F01" w:rsidRDefault="00493F01">
      <w:pPr>
        <w:rPr>
          <w:rFonts w:ascii="宋体"/>
          <w:b/>
          <w:bCs/>
          <w:sz w:val="24"/>
          <w:lang w:val="zh-CN"/>
        </w:rPr>
      </w:pPr>
    </w:p>
    <w:p w:rsidR="00493F01" w:rsidRDefault="00493F01">
      <w:pPr>
        <w:rPr>
          <w:rFonts w:ascii="黑体" w:eastAsia="黑体"/>
          <w:b/>
          <w:bCs/>
          <w:sz w:val="24"/>
          <w:lang w:val="zh-CN"/>
        </w:rPr>
      </w:pPr>
      <w:r>
        <w:rPr>
          <w:rFonts w:ascii="黑体" w:eastAsia="黑体" w:cs="黑体" w:hint="eastAsia"/>
          <w:b/>
          <w:bCs/>
          <w:sz w:val="24"/>
          <w:lang w:val="zh-CN"/>
        </w:rPr>
        <w:t>供应商应提交的技术文件清单：</w:t>
      </w:r>
    </w:p>
    <w:tbl>
      <w:tblPr>
        <w:tblW w:w="7833" w:type="dxa"/>
        <w:tblLayout w:type="fixed"/>
        <w:tblLook w:val="00A0"/>
      </w:tblPr>
      <w:tblGrid>
        <w:gridCol w:w="458"/>
        <w:gridCol w:w="6042"/>
        <w:gridCol w:w="1333"/>
      </w:tblGrid>
      <w:tr w:rsidR="00493F01">
        <w:tc>
          <w:tcPr>
            <w:tcW w:w="458" w:type="dxa"/>
            <w:tcBorders>
              <w:top w:val="single" w:sz="6" w:space="0" w:color="auto"/>
              <w:left w:val="single" w:sz="6" w:space="0" w:color="auto"/>
              <w:bottom w:val="single" w:sz="6" w:space="0" w:color="auto"/>
              <w:right w:val="single" w:sz="6" w:space="0" w:color="auto"/>
            </w:tcBorders>
          </w:tcPr>
          <w:p w:rsidR="00493F01" w:rsidRDefault="00493F01">
            <w:pPr>
              <w:rPr>
                <w:rFonts w:ascii="宋体"/>
                <w:b/>
                <w:bCs/>
                <w:sz w:val="24"/>
                <w:lang w:val="zh-CN"/>
              </w:rPr>
            </w:pPr>
            <w:r>
              <w:rPr>
                <w:rFonts w:ascii="宋体" w:cs="宋体" w:hint="eastAsia"/>
                <w:b/>
                <w:bCs/>
                <w:sz w:val="24"/>
                <w:lang w:val="zh-CN"/>
              </w:rPr>
              <w:t>序号</w:t>
            </w:r>
          </w:p>
        </w:tc>
        <w:tc>
          <w:tcPr>
            <w:tcW w:w="6042" w:type="dxa"/>
            <w:tcBorders>
              <w:top w:val="single" w:sz="6" w:space="0" w:color="auto"/>
              <w:left w:val="single" w:sz="6" w:space="0" w:color="auto"/>
              <w:bottom w:val="single" w:sz="6" w:space="0" w:color="auto"/>
              <w:right w:val="single" w:sz="6" w:space="0" w:color="auto"/>
            </w:tcBorders>
            <w:vAlign w:val="center"/>
          </w:tcPr>
          <w:p w:rsidR="00493F01" w:rsidRDefault="00493F01">
            <w:pPr>
              <w:ind w:firstLine="1918"/>
              <w:rPr>
                <w:rFonts w:ascii="宋体"/>
                <w:b/>
                <w:bCs/>
                <w:sz w:val="24"/>
                <w:lang w:val="zh-CN"/>
              </w:rPr>
            </w:pPr>
            <w:r>
              <w:rPr>
                <w:rFonts w:ascii="宋体" w:cs="宋体" w:hint="eastAsia"/>
                <w:b/>
                <w:bCs/>
                <w:sz w:val="24"/>
                <w:lang w:val="zh-CN"/>
              </w:rPr>
              <w:t>技术文件名称及要求</w:t>
            </w:r>
          </w:p>
        </w:tc>
        <w:tc>
          <w:tcPr>
            <w:tcW w:w="1333" w:type="dxa"/>
            <w:tcBorders>
              <w:top w:val="single" w:sz="6" w:space="0" w:color="auto"/>
              <w:left w:val="single" w:sz="6" w:space="0" w:color="auto"/>
              <w:bottom w:val="single" w:sz="6" w:space="0" w:color="auto"/>
              <w:right w:val="single" w:sz="6" w:space="0" w:color="auto"/>
            </w:tcBorders>
          </w:tcPr>
          <w:p w:rsidR="00493F01" w:rsidRDefault="00493F01">
            <w:pPr>
              <w:rPr>
                <w:rFonts w:ascii="宋体"/>
                <w:b/>
                <w:bCs/>
                <w:sz w:val="24"/>
                <w:lang w:val="zh-CN"/>
              </w:rPr>
            </w:pPr>
            <w:r>
              <w:rPr>
                <w:rFonts w:ascii="宋体" w:cs="宋体" w:hint="eastAsia"/>
                <w:b/>
                <w:bCs/>
                <w:sz w:val="24"/>
                <w:lang w:val="zh-CN"/>
              </w:rPr>
              <w:t>文件页码</w:t>
            </w:r>
          </w:p>
        </w:tc>
      </w:tr>
      <w:tr w:rsidR="00493F01">
        <w:tc>
          <w:tcPr>
            <w:tcW w:w="458" w:type="dxa"/>
            <w:tcBorders>
              <w:top w:val="single" w:sz="6" w:space="0" w:color="auto"/>
              <w:left w:val="single" w:sz="6" w:space="0" w:color="auto"/>
              <w:bottom w:val="single" w:sz="6" w:space="0" w:color="auto"/>
              <w:right w:val="single" w:sz="6" w:space="0" w:color="auto"/>
            </w:tcBorders>
          </w:tcPr>
          <w:p w:rsidR="00493F01" w:rsidRDefault="00493F01">
            <w:pPr>
              <w:rPr>
                <w:b/>
                <w:bCs/>
                <w:sz w:val="24"/>
              </w:rPr>
            </w:pPr>
            <w:r>
              <w:rPr>
                <w:b/>
                <w:bCs/>
                <w:sz w:val="24"/>
              </w:rPr>
              <w:t>1</w:t>
            </w:r>
          </w:p>
        </w:tc>
        <w:tc>
          <w:tcPr>
            <w:tcW w:w="6042" w:type="dxa"/>
            <w:tcBorders>
              <w:top w:val="single" w:sz="6" w:space="0" w:color="auto"/>
              <w:left w:val="single" w:sz="6" w:space="0" w:color="auto"/>
              <w:bottom w:val="single" w:sz="6" w:space="0" w:color="auto"/>
              <w:right w:val="single" w:sz="6" w:space="0" w:color="auto"/>
            </w:tcBorders>
          </w:tcPr>
          <w:p w:rsidR="00493F01" w:rsidRDefault="00493F01">
            <w:pPr>
              <w:rPr>
                <w:rFonts w:ascii="宋体"/>
                <w:sz w:val="24"/>
                <w:lang w:val="zh-CN"/>
              </w:rPr>
            </w:pPr>
            <w:r>
              <w:rPr>
                <w:rFonts w:ascii="黑体" w:eastAsia="黑体" w:cs="黑体" w:hint="eastAsia"/>
                <w:b/>
                <w:bCs/>
                <w:sz w:val="24"/>
                <w:lang w:val="zh-CN"/>
              </w:rPr>
              <w:t>报价</w:t>
            </w:r>
            <w:r>
              <w:rPr>
                <w:rFonts w:ascii="宋体" w:cs="宋体" w:hint="eastAsia"/>
                <w:b/>
                <w:bCs/>
                <w:sz w:val="24"/>
                <w:lang w:val="zh-CN"/>
              </w:rPr>
              <w:t>明细表</w:t>
            </w:r>
            <w:r>
              <w:rPr>
                <w:rFonts w:ascii="宋体" w:cs="宋体" w:hint="eastAsia"/>
                <w:sz w:val="24"/>
                <w:lang w:val="zh-CN"/>
              </w:rPr>
              <w:t>（按格式一提交）</w:t>
            </w:r>
          </w:p>
        </w:tc>
        <w:tc>
          <w:tcPr>
            <w:tcW w:w="1333" w:type="dxa"/>
            <w:tcBorders>
              <w:top w:val="single" w:sz="6" w:space="0" w:color="auto"/>
              <w:left w:val="single" w:sz="6" w:space="0" w:color="auto"/>
              <w:bottom w:val="single" w:sz="6" w:space="0" w:color="auto"/>
              <w:right w:val="single" w:sz="6" w:space="0" w:color="auto"/>
            </w:tcBorders>
          </w:tcPr>
          <w:p w:rsidR="00493F01" w:rsidRDefault="00493F01">
            <w:pPr>
              <w:rPr>
                <w:rFonts w:ascii="宋体"/>
                <w:sz w:val="24"/>
                <w:lang w:val="zh-CN"/>
              </w:rPr>
            </w:pPr>
          </w:p>
        </w:tc>
      </w:tr>
      <w:tr w:rsidR="00493F01">
        <w:trPr>
          <w:trHeight w:val="285"/>
        </w:trPr>
        <w:tc>
          <w:tcPr>
            <w:tcW w:w="458" w:type="dxa"/>
            <w:tcBorders>
              <w:top w:val="single" w:sz="6" w:space="0" w:color="auto"/>
              <w:left w:val="single" w:sz="6" w:space="0" w:color="auto"/>
              <w:bottom w:val="single" w:sz="6" w:space="0" w:color="auto"/>
              <w:right w:val="single" w:sz="6" w:space="0" w:color="auto"/>
            </w:tcBorders>
          </w:tcPr>
          <w:p w:rsidR="00493F01" w:rsidRDefault="00493F01">
            <w:pPr>
              <w:rPr>
                <w:rFonts w:ascii="宋体"/>
                <w:b/>
                <w:bCs/>
                <w:sz w:val="24"/>
                <w:lang w:val="zh-CN"/>
              </w:rPr>
            </w:pPr>
            <w:r>
              <w:rPr>
                <w:rFonts w:ascii="宋体" w:cs="宋体"/>
                <w:b/>
                <w:bCs/>
                <w:sz w:val="24"/>
                <w:lang w:val="zh-CN"/>
              </w:rPr>
              <w:t>2</w:t>
            </w:r>
          </w:p>
        </w:tc>
        <w:tc>
          <w:tcPr>
            <w:tcW w:w="6042" w:type="dxa"/>
            <w:tcBorders>
              <w:top w:val="single" w:sz="6" w:space="0" w:color="auto"/>
              <w:left w:val="single" w:sz="6" w:space="0" w:color="auto"/>
              <w:bottom w:val="single" w:sz="6" w:space="0" w:color="auto"/>
              <w:right w:val="single" w:sz="6" w:space="0" w:color="auto"/>
            </w:tcBorders>
          </w:tcPr>
          <w:p w:rsidR="00493F01" w:rsidRDefault="00493F01">
            <w:pPr>
              <w:rPr>
                <w:rFonts w:ascii="宋体"/>
                <w:b/>
                <w:bCs/>
                <w:sz w:val="24"/>
                <w:lang w:val="zh-CN"/>
              </w:rPr>
            </w:pPr>
            <w:r>
              <w:rPr>
                <w:rFonts w:ascii="宋体" w:cs="宋体" w:hint="eastAsia"/>
                <w:bCs/>
                <w:sz w:val="24"/>
                <w:lang w:val="zh-CN"/>
              </w:rPr>
              <w:t>投标人提供数字化加工使用设备列表。其中包括，硬件</w:t>
            </w:r>
            <w:r>
              <w:rPr>
                <w:rFonts w:ascii="宋体" w:cs="宋体"/>
                <w:bCs/>
                <w:sz w:val="24"/>
                <w:lang w:val="zh-CN"/>
              </w:rPr>
              <w:t>(</w:t>
            </w:r>
            <w:r>
              <w:rPr>
                <w:rFonts w:ascii="宋体" w:cs="宋体" w:hint="eastAsia"/>
                <w:bCs/>
                <w:sz w:val="24"/>
                <w:lang w:val="zh-CN"/>
              </w:rPr>
              <w:t>电脑、扫描仪等</w:t>
            </w:r>
            <w:r>
              <w:rPr>
                <w:rFonts w:ascii="宋体" w:cs="宋体"/>
                <w:bCs/>
                <w:sz w:val="24"/>
                <w:lang w:val="zh-CN"/>
              </w:rPr>
              <w:t>)</w:t>
            </w:r>
            <w:r>
              <w:rPr>
                <w:rFonts w:ascii="宋体" w:cs="宋体" w:hint="eastAsia"/>
                <w:bCs/>
                <w:sz w:val="24"/>
                <w:lang w:val="zh-CN"/>
              </w:rPr>
              <w:t>；软件（</w:t>
            </w:r>
            <w:r>
              <w:rPr>
                <w:rFonts w:ascii="宋体" w:cs="宋体"/>
                <w:bCs/>
                <w:sz w:val="24"/>
                <w:lang w:val="zh-CN"/>
              </w:rPr>
              <w:t>ocr</w:t>
            </w:r>
            <w:r>
              <w:rPr>
                <w:rFonts w:ascii="宋体" w:cs="宋体" w:hint="eastAsia"/>
                <w:bCs/>
                <w:sz w:val="24"/>
                <w:lang w:val="zh-CN"/>
              </w:rPr>
              <w:t>识别、图像处理、文字编辑、校对）等，（按格式二提交，</w:t>
            </w:r>
            <w:r>
              <w:rPr>
                <w:rFonts w:ascii="宋体" w:cs="宋体" w:hint="eastAsia"/>
                <w:b/>
                <w:bCs/>
                <w:sz w:val="24"/>
                <w:lang w:val="zh-CN"/>
              </w:rPr>
              <w:t>加盖供应商公章。）</w:t>
            </w:r>
          </w:p>
        </w:tc>
        <w:tc>
          <w:tcPr>
            <w:tcW w:w="1333" w:type="dxa"/>
            <w:tcBorders>
              <w:top w:val="single" w:sz="6" w:space="0" w:color="auto"/>
              <w:left w:val="single" w:sz="6" w:space="0" w:color="auto"/>
              <w:bottom w:val="single" w:sz="6" w:space="0" w:color="auto"/>
              <w:right w:val="single" w:sz="6" w:space="0" w:color="auto"/>
            </w:tcBorders>
          </w:tcPr>
          <w:p w:rsidR="00493F01" w:rsidRDefault="00493F01">
            <w:pPr>
              <w:rPr>
                <w:rFonts w:ascii="宋体"/>
                <w:sz w:val="24"/>
                <w:lang w:val="zh-CN"/>
              </w:rPr>
            </w:pPr>
          </w:p>
        </w:tc>
      </w:tr>
      <w:tr w:rsidR="00493F01">
        <w:tc>
          <w:tcPr>
            <w:tcW w:w="458" w:type="dxa"/>
            <w:tcBorders>
              <w:top w:val="single" w:sz="6" w:space="0" w:color="auto"/>
              <w:left w:val="single" w:sz="6" w:space="0" w:color="auto"/>
              <w:bottom w:val="single" w:sz="6" w:space="0" w:color="auto"/>
              <w:right w:val="single" w:sz="6" w:space="0" w:color="auto"/>
            </w:tcBorders>
          </w:tcPr>
          <w:p w:rsidR="00493F01" w:rsidRDefault="00493F01">
            <w:pPr>
              <w:rPr>
                <w:rFonts w:ascii="宋体"/>
                <w:bCs/>
                <w:sz w:val="24"/>
                <w:lang w:val="zh-CN"/>
              </w:rPr>
            </w:pPr>
            <w:r>
              <w:rPr>
                <w:rFonts w:ascii="宋体" w:cs="宋体"/>
                <w:bCs/>
                <w:sz w:val="24"/>
                <w:lang w:val="zh-CN"/>
              </w:rPr>
              <w:t>3</w:t>
            </w:r>
          </w:p>
        </w:tc>
        <w:tc>
          <w:tcPr>
            <w:tcW w:w="6042" w:type="dxa"/>
            <w:tcBorders>
              <w:top w:val="single" w:sz="6" w:space="0" w:color="auto"/>
              <w:left w:val="single" w:sz="6" w:space="0" w:color="auto"/>
              <w:bottom w:val="single" w:sz="6" w:space="0" w:color="auto"/>
              <w:right w:val="single" w:sz="6" w:space="0" w:color="auto"/>
            </w:tcBorders>
          </w:tcPr>
          <w:p w:rsidR="00493F01" w:rsidRDefault="00493F01">
            <w:pPr>
              <w:rPr>
                <w:rFonts w:ascii="宋体"/>
                <w:b/>
                <w:bCs/>
                <w:sz w:val="24"/>
                <w:lang w:val="zh-CN"/>
              </w:rPr>
            </w:pPr>
            <w:r>
              <w:rPr>
                <w:rFonts w:ascii="宋体" w:cs="宋体" w:hint="eastAsia"/>
                <w:b/>
                <w:bCs/>
                <w:sz w:val="24"/>
                <w:lang w:val="zh-CN"/>
              </w:rPr>
              <w:t>供应商认为需要提供的其他技术文件材料</w:t>
            </w:r>
            <w:r>
              <w:rPr>
                <w:rFonts w:ascii="宋体" w:cs="宋体"/>
                <w:b/>
                <w:bCs/>
                <w:sz w:val="24"/>
                <w:lang w:val="zh-CN"/>
              </w:rPr>
              <w:t>,</w:t>
            </w:r>
            <w:r>
              <w:rPr>
                <w:rFonts w:ascii="宋体" w:cs="宋体" w:hint="eastAsia"/>
                <w:b/>
                <w:bCs/>
                <w:sz w:val="24"/>
                <w:lang w:val="zh-CN"/>
              </w:rPr>
              <w:t>但应注意不要提供与评标无直接关联的文件材料。</w:t>
            </w:r>
          </w:p>
        </w:tc>
        <w:tc>
          <w:tcPr>
            <w:tcW w:w="1333" w:type="dxa"/>
            <w:tcBorders>
              <w:top w:val="single" w:sz="6" w:space="0" w:color="auto"/>
              <w:left w:val="single" w:sz="6" w:space="0" w:color="auto"/>
              <w:bottom w:val="single" w:sz="6" w:space="0" w:color="auto"/>
              <w:right w:val="single" w:sz="6" w:space="0" w:color="auto"/>
            </w:tcBorders>
          </w:tcPr>
          <w:p w:rsidR="00493F01" w:rsidRDefault="00493F01">
            <w:pPr>
              <w:rPr>
                <w:rFonts w:ascii="宋体"/>
                <w:b/>
                <w:bCs/>
                <w:sz w:val="24"/>
                <w:lang w:val="zh-CN"/>
              </w:rPr>
            </w:pPr>
          </w:p>
        </w:tc>
      </w:tr>
    </w:tbl>
    <w:p w:rsidR="00493F01" w:rsidRDefault="00493F01">
      <w:pPr>
        <w:rPr>
          <w:rFonts w:ascii="黑体" w:eastAsia="黑体"/>
          <w:b/>
          <w:bCs/>
          <w:sz w:val="24"/>
          <w:lang w:val="zh-CN"/>
        </w:rPr>
      </w:pPr>
      <w:r>
        <w:rPr>
          <w:rFonts w:ascii="黑体" w:eastAsia="黑体" w:cs="黑体" w:hint="eastAsia"/>
          <w:b/>
          <w:bCs/>
          <w:sz w:val="24"/>
          <w:lang w:val="zh-CN"/>
        </w:rPr>
        <w:t>要求：</w:t>
      </w:r>
    </w:p>
    <w:p w:rsidR="00493F01" w:rsidRDefault="00493F01">
      <w:pPr>
        <w:ind w:firstLine="482"/>
        <w:rPr>
          <w:b/>
          <w:bCs/>
          <w:sz w:val="24"/>
        </w:rPr>
      </w:pPr>
      <w:r>
        <w:rPr>
          <w:rFonts w:ascii="黑体" w:eastAsia="黑体" w:cs="黑体"/>
          <w:b/>
          <w:bCs/>
          <w:sz w:val="24"/>
          <w:lang w:val="zh-CN"/>
        </w:rPr>
        <w:t>1</w:t>
      </w:r>
      <w:r>
        <w:rPr>
          <w:rFonts w:ascii="黑体" w:eastAsia="黑体" w:cs="黑体" w:hint="eastAsia"/>
          <w:b/>
          <w:bCs/>
          <w:sz w:val="24"/>
          <w:lang w:val="zh-CN"/>
        </w:rPr>
        <w:t>、供应商必须按照技术文件清单以及规定的格式和要求提交，清单中虽未列出但采购文件要求提交的技术文件，供应商也应按采购文件的要求提交</w:t>
      </w:r>
      <w:r>
        <w:rPr>
          <w:rFonts w:ascii="宋体" w:cs="宋体" w:hint="eastAsia"/>
          <w:b/>
          <w:bCs/>
          <w:sz w:val="24"/>
          <w:lang w:val="zh-CN"/>
        </w:rPr>
        <w:t>。</w:t>
      </w:r>
    </w:p>
    <w:p w:rsidR="00493F01" w:rsidRDefault="00493F01">
      <w:pPr>
        <w:ind w:firstLine="482"/>
        <w:rPr>
          <w:rFonts w:ascii="黑体" w:eastAsia="黑体"/>
          <w:b/>
          <w:bCs/>
          <w:sz w:val="24"/>
          <w:lang w:val="zh-CN"/>
        </w:rPr>
      </w:pPr>
      <w:r>
        <w:rPr>
          <w:rFonts w:ascii="黑体" w:eastAsia="黑体" w:cs="黑体"/>
          <w:b/>
          <w:bCs/>
          <w:sz w:val="24"/>
          <w:lang w:val="zh-CN"/>
        </w:rPr>
        <w:t>2</w:t>
      </w:r>
      <w:r>
        <w:rPr>
          <w:rFonts w:ascii="黑体" w:eastAsia="黑体" w:cs="黑体" w:hint="eastAsia"/>
          <w:b/>
          <w:bCs/>
          <w:sz w:val="24"/>
          <w:lang w:val="zh-CN"/>
        </w:rPr>
        <w:t>、供应商在投标前应自行检查要求提交的技术文件是否已完整提交并加盖公章和</w:t>
      </w:r>
      <w:r>
        <w:rPr>
          <w:rFonts w:ascii="黑体" w:eastAsia="黑体" w:cs="黑体"/>
          <w:b/>
          <w:bCs/>
          <w:sz w:val="24"/>
          <w:lang w:val="zh-CN"/>
        </w:rPr>
        <w:t>/</w:t>
      </w:r>
      <w:r>
        <w:rPr>
          <w:rFonts w:ascii="黑体" w:eastAsia="黑体" w:cs="黑体" w:hint="eastAsia"/>
          <w:b/>
          <w:bCs/>
          <w:sz w:val="24"/>
          <w:lang w:val="zh-CN"/>
        </w:rPr>
        <w:t>或有效签署，若有缺失、无效或者不符合采购文件要求，将导致其投标被拒绝。</w:t>
      </w:r>
    </w:p>
    <w:p w:rsidR="00493F01" w:rsidRDefault="00493F01">
      <w:pPr>
        <w:ind w:firstLine="482"/>
        <w:rPr>
          <w:rFonts w:ascii="黑体" w:eastAsia="黑体"/>
          <w:b/>
          <w:bCs/>
          <w:sz w:val="24"/>
          <w:lang w:val="zh-CN"/>
        </w:rPr>
      </w:pPr>
      <w:r>
        <w:rPr>
          <w:rFonts w:ascii="黑体" w:eastAsia="黑体" w:cs="黑体"/>
          <w:b/>
          <w:bCs/>
          <w:sz w:val="24"/>
          <w:lang w:val="zh-CN"/>
        </w:rPr>
        <w:t>3</w:t>
      </w:r>
      <w:r>
        <w:rPr>
          <w:rFonts w:ascii="黑体" w:eastAsia="黑体" w:cs="黑体" w:hint="eastAsia"/>
          <w:b/>
          <w:bCs/>
          <w:sz w:val="24"/>
          <w:lang w:val="zh-CN"/>
        </w:rPr>
        <w:t>、供应商应按本格式编制技术文件目录，并编排在技术文件部分首页。</w:t>
      </w:r>
    </w:p>
    <w:p w:rsidR="00493F01" w:rsidRDefault="00493F01">
      <w:pPr>
        <w:rPr>
          <w:rFonts w:ascii="黑体" w:eastAsia="黑体" w:cs="黑体"/>
          <w:b/>
          <w:bCs/>
          <w:sz w:val="24"/>
          <w:lang w:val="zh-CN"/>
        </w:rPr>
      </w:pPr>
    </w:p>
    <w:p w:rsidR="00493F01" w:rsidRDefault="00493F01">
      <w:pPr>
        <w:rPr>
          <w:rFonts w:ascii="黑体" w:eastAsia="黑体" w:cs="黑体"/>
          <w:b/>
          <w:bCs/>
          <w:sz w:val="24"/>
          <w:lang w:val="zh-CN"/>
        </w:rPr>
      </w:pPr>
    </w:p>
    <w:p w:rsidR="00493F01" w:rsidRDefault="00493F01">
      <w:pPr>
        <w:rPr>
          <w:rFonts w:ascii="黑体" w:eastAsia="黑体"/>
          <w:b/>
          <w:bCs/>
          <w:sz w:val="24"/>
          <w:lang w:val="zh-CN"/>
        </w:rPr>
      </w:pPr>
      <w:r>
        <w:rPr>
          <w:rFonts w:ascii="黑体" w:eastAsia="黑体" w:cs="黑体" w:hint="eastAsia"/>
          <w:b/>
          <w:bCs/>
          <w:sz w:val="24"/>
          <w:lang w:val="zh-CN"/>
        </w:rPr>
        <w:t>格式一、报价明细表</w:t>
      </w:r>
    </w:p>
    <w:p w:rsidR="00493F01" w:rsidRDefault="00493F01">
      <w:pPr>
        <w:rPr>
          <w:rFonts w:ascii="宋体"/>
          <w:sz w:val="24"/>
          <w:lang w:val="zh-CN"/>
        </w:rPr>
      </w:pPr>
    </w:p>
    <w:p w:rsidR="00493F01" w:rsidRDefault="00493F01">
      <w:pPr>
        <w:rPr>
          <w:rFonts w:ascii="宋体"/>
          <w:sz w:val="24"/>
          <w:lang w:val="zh-CN"/>
        </w:rPr>
      </w:pPr>
      <w:r>
        <w:rPr>
          <w:rFonts w:ascii="宋体" w:cs="宋体" w:hint="eastAsia"/>
          <w:sz w:val="24"/>
          <w:lang w:val="zh-CN"/>
        </w:rPr>
        <w:t>项目名称：</w:t>
      </w:r>
      <w:r>
        <w:rPr>
          <w:rFonts w:ascii="宋体" w:cs="宋体"/>
          <w:sz w:val="24"/>
          <w:lang w:val="zh-CN"/>
        </w:rPr>
        <w:t xml:space="preserve"> </w:t>
      </w:r>
      <w:r>
        <w:rPr>
          <w:rFonts w:ascii="宋体" w:cs="宋体" w:hint="eastAsia"/>
          <w:sz w:val="24"/>
          <w:lang w:val="zh-CN"/>
        </w:rPr>
        <w:t>吉林省地方志编纂委员会</w:t>
      </w:r>
      <w:r>
        <w:rPr>
          <w:rFonts w:ascii="宋体" w:cs="宋体"/>
          <w:sz w:val="24"/>
          <w:lang w:val="zh-CN"/>
        </w:rPr>
        <w:t>2020</w:t>
      </w:r>
      <w:r>
        <w:rPr>
          <w:rFonts w:ascii="宋体" w:cs="宋体" w:hint="eastAsia"/>
          <w:sz w:val="24"/>
          <w:lang w:val="zh-CN"/>
        </w:rPr>
        <w:t>年志鉴图书数据转换</w:t>
      </w:r>
    </w:p>
    <w:p w:rsidR="00493F01" w:rsidRDefault="00493F01">
      <w:pPr>
        <w:rPr>
          <w:rFonts w:ascii="宋体"/>
          <w:sz w:val="24"/>
          <w:lang w:val="zh-CN"/>
        </w:rPr>
      </w:pPr>
      <w:r>
        <w:rPr>
          <w:rFonts w:ascii="宋体" w:cs="宋体" w:hint="eastAsia"/>
          <w:sz w:val="24"/>
          <w:lang w:val="zh-CN"/>
        </w:rPr>
        <w:t>供应商名称</w:t>
      </w:r>
      <w:r>
        <w:rPr>
          <w:rFonts w:ascii="黑体" w:eastAsia="黑体" w:cs="黑体" w:hint="eastAsia"/>
          <w:b/>
          <w:bCs/>
          <w:sz w:val="24"/>
          <w:lang w:val="zh-CN"/>
        </w:rPr>
        <w:t>（加盖供应商公章）：</w:t>
      </w:r>
      <w:r>
        <w:rPr>
          <w:rFonts w:ascii="宋体" w:cs="宋体" w:hint="eastAsia"/>
          <w:sz w:val="24"/>
          <w:lang w:val="zh-CN"/>
        </w:rPr>
        <w:t>年月日</w:t>
      </w:r>
    </w:p>
    <w:tbl>
      <w:tblPr>
        <w:tblW w:w="9180" w:type="dxa"/>
        <w:tblLayout w:type="fixed"/>
        <w:tblLook w:val="00A0"/>
      </w:tblPr>
      <w:tblGrid>
        <w:gridCol w:w="1667"/>
        <w:gridCol w:w="1559"/>
        <w:gridCol w:w="990"/>
        <w:gridCol w:w="1278"/>
        <w:gridCol w:w="646"/>
        <w:gridCol w:w="1193"/>
        <w:gridCol w:w="1278"/>
        <w:gridCol w:w="569"/>
      </w:tblGrid>
      <w:tr w:rsidR="00493F01">
        <w:trPr>
          <w:trHeight w:val="567"/>
        </w:trPr>
        <w:tc>
          <w:tcPr>
            <w:tcW w:w="1667" w:type="dxa"/>
            <w:tcBorders>
              <w:top w:val="single" w:sz="6" w:space="0" w:color="auto"/>
              <w:left w:val="single" w:sz="6" w:space="0" w:color="auto"/>
              <w:bottom w:val="single" w:sz="6" w:space="0" w:color="auto"/>
              <w:right w:val="single" w:sz="6" w:space="0" w:color="auto"/>
            </w:tcBorders>
            <w:vAlign w:val="center"/>
          </w:tcPr>
          <w:p w:rsidR="00493F01" w:rsidRDefault="00493F01">
            <w:pPr>
              <w:jc w:val="center"/>
              <w:rPr>
                <w:rFonts w:ascii="宋体"/>
                <w:b/>
                <w:bCs/>
                <w:sz w:val="24"/>
                <w:lang w:val="zh-CN"/>
              </w:rPr>
            </w:pPr>
            <w:r>
              <w:rPr>
                <w:rFonts w:ascii="宋体" w:cs="宋体" w:hint="eastAsia"/>
                <w:b/>
                <w:bCs/>
                <w:sz w:val="24"/>
                <w:lang w:val="zh-CN"/>
              </w:rPr>
              <w:t>货物名称</w:t>
            </w:r>
          </w:p>
        </w:tc>
        <w:tc>
          <w:tcPr>
            <w:tcW w:w="1559" w:type="dxa"/>
            <w:tcBorders>
              <w:top w:val="single" w:sz="6" w:space="0" w:color="auto"/>
              <w:left w:val="single" w:sz="6" w:space="0" w:color="auto"/>
              <w:bottom w:val="single" w:sz="6" w:space="0" w:color="auto"/>
              <w:right w:val="single" w:sz="6" w:space="0" w:color="auto"/>
            </w:tcBorders>
            <w:vAlign w:val="center"/>
          </w:tcPr>
          <w:p w:rsidR="00493F01" w:rsidRDefault="00493F01">
            <w:pPr>
              <w:jc w:val="center"/>
              <w:rPr>
                <w:rFonts w:ascii="宋体"/>
                <w:b/>
                <w:bCs/>
                <w:sz w:val="24"/>
                <w:lang w:val="zh-CN"/>
              </w:rPr>
            </w:pPr>
            <w:r>
              <w:rPr>
                <w:rFonts w:ascii="宋体" w:cs="宋体" w:hint="eastAsia"/>
                <w:b/>
                <w:bCs/>
                <w:sz w:val="24"/>
                <w:lang w:val="zh-CN"/>
              </w:rPr>
              <w:t>主要技术参数及要求</w:t>
            </w:r>
          </w:p>
        </w:tc>
        <w:tc>
          <w:tcPr>
            <w:tcW w:w="990" w:type="dxa"/>
            <w:tcBorders>
              <w:top w:val="single" w:sz="6" w:space="0" w:color="auto"/>
              <w:left w:val="single" w:sz="6" w:space="0" w:color="auto"/>
              <w:bottom w:val="single" w:sz="6" w:space="0" w:color="auto"/>
              <w:right w:val="single" w:sz="4" w:space="0" w:color="auto"/>
            </w:tcBorders>
            <w:vAlign w:val="center"/>
          </w:tcPr>
          <w:p w:rsidR="00493F01" w:rsidRDefault="00493F01">
            <w:pPr>
              <w:jc w:val="center"/>
              <w:rPr>
                <w:rFonts w:ascii="宋体"/>
                <w:b/>
                <w:bCs/>
                <w:sz w:val="24"/>
                <w:lang w:val="zh-CN"/>
              </w:rPr>
            </w:pPr>
            <w:r>
              <w:rPr>
                <w:rFonts w:ascii="宋体" w:cs="宋体" w:hint="eastAsia"/>
                <w:b/>
                <w:bCs/>
                <w:sz w:val="24"/>
                <w:lang w:val="zh-CN"/>
              </w:rPr>
              <w:t>技术参数偏离情况</w:t>
            </w:r>
          </w:p>
        </w:tc>
        <w:tc>
          <w:tcPr>
            <w:tcW w:w="1278" w:type="dxa"/>
            <w:tcBorders>
              <w:top w:val="single" w:sz="6" w:space="0" w:color="auto"/>
              <w:left w:val="single" w:sz="4" w:space="0" w:color="auto"/>
              <w:bottom w:val="single" w:sz="6" w:space="0" w:color="auto"/>
              <w:right w:val="single" w:sz="6" w:space="0" w:color="auto"/>
            </w:tcBorders>
            <w:vAlign w:val="center"/>
          </w:tcPr>
          <w:p w:rsidR="00493F01" w:rsidRDefault="00493F01">
            <w:pPr>
              <w:jc w:val="center"/>
              <w:rPr>
                <w:rFonts w:ascii="宋体"/>
                <w:b/>
                <w:bCs/>
                <w:sz w:val="24"/>
                <w:lang w:val="zh-CN"/>
              </w:rPr>
            </w:pPr>
            <w:r>
              <w:rPr>
                <w:rFonts w:ascii="宋体" w:cs="宋体" w:hint="eastAsia"/>
                <w:b/>
                <w:bCs/>
                <w:sz w:val="24"/>
                <w:lang w:val="zh-CN"/>
              </w:rPr>
              <w:t>制造厂商</w:t>
            </w:r>
          </w:p>
        </w:tc>
        <w:tc>
          <w:tcPr>
            <w:tcW w:w="646" w:type="dxa"/>
            <w:tcBorders>
              <w:top w:val="single" w:sz="6" w:space="0" w:color="auto"/>
              <w:left w:val="single" w:sz="6" w:space="0" w:color="auto"/>
              <w:bottom w:val="single" w:sz="6" w:space="0" w:color="auto"/>
              <w:right w:val="single" w:sz="6" w:space="0" w:color="auto"/>
            </w:tcBorders>
            <w:vAlign w:val="center"/>
          </w:tcPr>
          <w:p w:rsidR="00493F01" w:rsidRDefault="00493F01">
            <w:pPr>
              <w:jc w:val="center"/>
              <w:rPr>
                <w:rFonts w:ascii="宋体"/>
                <w:b/>
                <w:bCs/>
                <w:sz w:val="24"/>
                <w:lang w:val="zh-CN"/>
              </w:rPr>
            </w:pPr>
            <w:r>
              <w:rPr>
                <w:rFonts w:ascii="宋体" w:cs="宋体" w:hint="eastAsia"/>
                <w:b/>
                <w:bCs/>
                <w:sz w:val="24"/>
                <w:lang w:val="zh-CN"/>
              </w:rPr>
              <w:t>数量</w:t>
            </w:r>
          </w:p>
        </w:tc>
        <w:tc>
          <w:tcPr>
            <w:tcW w:w="1193" w:type="dxa"/>
            <w:tcBorders>
              <w:top w:val="single" w:sz="6" w:space="0" w:color="auto"/>
              <w:left w:val="single" w:sz="6" w:space="0" w:color="auto"/>
              <w:bottom w:val="single" w:sz="6" w:space="0" w:color="auto"/>
              <w:right w:val="single" w:sz="6" w:space="0" w:color="auto"/>
            </w:tcBorders>
            <w:vAlign w:val="center"/>
          </w:tcPr>
          <w:p w:rsidR="00493F01" w:rsidRDefault="00493F01">
            <w:pPr>
              <w:jc w:val="center"/>
              <w:rPr>
                <w:rFonts w:ascii="宋体"/>
                <w:b/>
                <w:bCs/>
                <w:sz w:val="24"/>
                <w:lang w:val="zh-CN"/>
              </w:rPr>
            </w:pPr>
            <w:r>
              <w:rPr>
                <w:rFonts w:ascii="宋体" w:cs="宋体" w:hint="eastAsia"/>
                <w:b/>
                <w:bCs/>
                <w:sz w:val="24"/>
                <w:lang w:val="zh-CN"/>
              </w:rPr>
              <w:t>单价（元）</w:t>
            </w:r>
          </w:p>
        </w:tc>
        <w:tc>
          <w:tcPr>
            <w:tcW w:w="1278" w:type="dxa"/>
            <w:tcBorders>
              <w:top w:val="single" w:sz="6" w:space="0" w:color="auto"/>
              <w:left w:val="single" w:sz="6" w:space="0" w:color="auto"/>
              <w:bottom w:val="single" w:sz="6" w:space="0" w:color="auto"/>
              <w:right w:val="single" w:sz="6" w:space="0" w:color="auto"/>
            </w:tcBorders>
            <w:vAlign w:val="center"/>
          </w:tcPr>
          <w:p w:rsidR="00493F01" w:rsidRDefault="00493F01">
            <w:pPr>
              <w:jc w:val="center"/>
              <w:rPr>
                <w:rFonts w:ascii="宋体"/>
                <w:b/>
                <w:bCs/>
                <w:sz w:val="24"/>
                <w:lang w:val="zh-CN"/>
              </w:rPr>
            </w:pPr>
            <w:r>
              <w:rPr>
                <w:rFonts w:ascii="宋体" w:cs="宋体" w:hint="eastAsia"/>
                <w:b/>
                <w:bCs/>
                <w:sz w:val="24"/>
                <w:lang w:val="zh-CN"/>
              </w:rPr>
              <w:t>合计（元）</w:t>
            </w:r>
          </w:p>
        </w:tc>
        <w:tc>
          <w:tcPr>
            <w:tcW w:w="569" w:type="dxa"/>
            <w:tcBorders>
              <w:top w:val="single" w:sz="6" w:space="0" w:color="auto"/>
              <w:left w:val="single" w:sz="6" w:space="0" w:color="auto"/>
              <w:bottom w:val="single" w:sz="6" w:space="0" w:color="auto"/>
              <w:right w:val="single" w:sz="4" w:space="0" w:color="auto"/>
            </w:tcBorders>
            <w:vAlign w:val="center"/>
          </w:tcPr>
          <w:p w:rsidR="00493F01" w:rsidRDefault="00493F01">
            <w:pPr>
              <w:jc w:val="center"/>
              <w:rPr>
                <w:rFonts w:ascii="宋体"/>
                <w:b/>
                <w:bCs/>
                <w:sz w:val="24"/>
                <w:lang w:val="zh-CN"/>
              </w:rPr>
            </w:pPr>
            <w:r>
              <w:rPr>
                <w:rFonts w:ascii="宋体" w:cs="宋体" w:hint="eastAsia"/>
                <w:b/>
                <w:bCs/>
                <w:sz w:val="24"/>
                <w:lang w:val="zh-CN"/>
              </w:rPr>
              <w:t>质保期</w:t>
            </w:r>
          </w:p>
        </w:tc>
      </w:tr>
      <w:tr w:rsidR="00493F01">
        <w:trPr>
          <w:trHeight w:val="328"/>
        </w:trPr>
        <w:tc>
          <w:tcPr>
            <w:tcW w:w="1667" w:type="dxa"/>
            <w:tcBorders>
              <w:top w:val="single" w:sz="6" w:space="0" w:color="auto"/>
              <w:left w:val="single" w:sz="6" w:space="0" w:color="auto"/>
              <w:bottom w:val="single" w:sz="6" w:space="0" w:color="auto"/>
              <w:right w:val="single" w:sz="6" w:space="0" w:color="auto"/>
            </w:tcBorders>
          </w:tcPr>
          <w:p w:rsidR="00493F01" w:rsidRDefault="00493F01">
            <w:pPr>
              <w:rPr>
                <w:rFonts w:ascii="宋体"/>
                <w:b/>
                <w:bCs/>
                <w:sz w:val="24"/>
                <w:lang w:val="zh-CN"/>
              </w:rPr>
            </w:pPr>
          </w:p>
        </w:tc>
        <w:tc>
          <w:tcPr>
            <w:tcW w:w="1559" w:type="dxa"/>
            <w:tcBorders>
              <w:top w:val="single" w:sz="6" w:space="0" w:color="auto"/>
              <w:left w:val="single" w:sz="6" w:space="0" w:color="auto"/>
              <w:bottom w:val="single" w:sz="6" w:space="0" w:color="auto"/>
              <w:right w:val="single" w:sz="6" w:space="0" w:color="auto"/>
            </w:tcBorders>
          </w:tcPr>
          <w:p w:rsidR="00493F01" w:rsidRDefault="00493F01">
            <w:pPr>
              <w:rPr>
                <w:rFonts w:ascii="宋体"/>
                <w:b/>
                <w:bCs/>
                <w:sz w:val="24"/>
                <w:lang w:val="zh-CN"/>
              </w:rPr>
            </w:pPr>
          </w:p>
        </w:tc>
        <w:tc>
          <w:tcPr>
            <w:tcW w:w="990" w:type="dxa"/>
            <w:tcBorders>
              <w:top w:val="single" w:sz="6" w:space="0" w:color="auto"/>
              <w:left w:val="single" w:sz="6" w:space="0" w:color="auto"/>
              <w:bottom w:val="single" w:sz="6" w:space="0" w:color="auto"/>
              <w:right w:val="single" w:sz="4" w:space="0" w:color="auto"/>
            </w:tcBorders>
          </w:tcPr>
          <w:p w:rsidR="00493F01" w:rsidRDefault="00493F01">
            <w:pPr>
              <w:rPr>
                <w:rFonts w:ascii="宋体"/>
                <w:b/>
                <w:bCs/>
                <w:sz w:val="24"/>
                <w:lang w:val="zh-CN"/>
              </w:rPr>
            </w:pPr>
          </w:p>
        </w:tc>
        <w:tc>
          <w:tcPr>
            <w:tcW w:w="1278" w:type="dxa"/>
            <w:tcBorders>
              <w:top w:val="single" w:sz="6" w:space="0" w:color="auto"/>
              <w:left w:val="single" w:sz="4" w:space="0" w:color="auto"/>
              <w:bottom w:val="single" w:sz="6" w:space="0" w:color="auto"/>
              <w:right w:val="single" w:sz="6" w:space="0" w:color="auto"/>
            </w:tcBorders>
          </w:tcPr>
          <w:p w:rsidR="00493F01" w:rsidRDefault="00493F01">
            <w:pPr>
              <w:rPr>
                <w:rFonts w:ascii="宋体"/>
                <w:b/>
                <w:bCs/>
                <w:sz w:val="24"/>
                <w:lang w:val="zh-CN"/>
              </w:rPr>
            </w:pPr>
          </w:p>
        </w:tc>
        <w:tc>
          <w:tcPr>
            <w:tcW w:w="646" w:type="dxa"/>
            <w:tcBorders>
              <w:top w:val="single" w:sz="6" w:space="0" w:color="auto"/>
              <w:left w:val="single" w:sz="6" w:space="0" w:color="auto"/>
              <w:bottom w:val="single" w:sz="6" w:space="0" w:color="auto"/>
              <w:right w:val="single" w:sz="6" w:space="0" w:color="auto"/>
            </w:tcBorders>
          </w:tcPr>
          <w:p w:rsidR="00493F01" w:rsidRDefault="00493F01">
            <w:pPr>
              <w:rPr>
                <w:rFonts w:ascii="宋体"/>
                <w:b/>
                <w:bCs/>
                <w:sz w:val="24"/>
                <w:lang w:val="zh-CN"/>
              </w:rPr>
            </w:pPr>
          </w:p>
        </w:tc>
        <w:tc>
          <w:tcPr>
            <w:tcW w:w="1193" w:type="dxa"/>
            <w:tcBorders>
              <w:top w:val="single" w:sz="6" w:space="0" w:color="auto"/>
              <w:left w:val="single" w:sz="6" w:space="0" w:color="auto"/>
              <w:bottom w:val="single" w:sz="6" w:space="0" w:color="auto"/>
              <w:right w:val="single" w:sz="6" w:space="0" w:color="auto"/>
            </w:tcBorders>
          </w:tcPr>
          <w:p w:rsidR="00493F01" w:rsidRDefault="00493F01">
            <w:pPr>
              <w:rPr>
                <w:rFonts w:ascii="宋体"/>
                <w:b/>
                <w:bCs/>
                <w:sz w:val="24"/>
                <w:lang w:val="zh-CN"/>
              </w:rPr>
            </w:pPr>
          </w:p>
        </w:tc>
        <w:tc>
          <w:tcPr>
            <w:tcW w:w="1278" w:type="dxa"/>
            <w:tcBorders>
              <w:top w:val="single" w:sz="6" w:space="0" w:color="auto"/>
              <w:left w:val="single" w:sz="6" w:space="0" w:color="auto"/>
              <w:bottom w:val="single" w:sz="6" w:space="0" w:color="auto"/>
              <w:right w:val="single" w:sz="6" w:space="0" w:color="auto"/>
            </w:tcBorders>
          </w:tcPr>
          <w:p w:rsidR="00493F01" w:rsidRDefault="00493F01">
            <w:pPr>
              <w:rPr>
                <w:rFonts w:ascii="宋体"/>
                <w:b/>
                <w:bCs/>
                <w:sz w:val="24"/>
                <w:lang w:val="zh-CN"/>
              </w:rPr>
            </w:pPr>
          </w:p>
        </w:tc>
        <w:tc>
          <w:tcPr>
            <w:tcW w:w="569" w:type="dxa"/>
            <w:tcBorders>
              <w:top w:val="single" w:sz="6" w:space="0" w:color="auto"/>
              <w:left w:val="single" w:sz="6" w:space="0" w:color="auto"/>
              <w:bottom w:val="single" w:sz="6" w:space="0" w:color="auto"/>
              <w:right w:val="single" w:sz="4" w:space="0" w:color="auto"/>
            </w:tcBorders>
          </w:tcPr>
          <w:p w:rsidR="00493F01" w:rsidRDefault="00493F01">
            <w:pPr>
              <w:rPr>
                <w:rFonts w:ascii="宋体"/>
                <w:b/>
                <w:bCs/>
                <w:sz w:val="24"/>
                <w:lang w:val="zh-CN"/>
              </w:rPr>
            </w:pPr>
          </w:p>
        </w:tc>
      </w:tr>
      <w:tr w:rsidR="00493F01">
        <w:trPr>
          <w:trHeight w:val="261"/>
        </w:trPr>
        <w:tc>
          <w:tcPr>
            <w:tcW w:w="1667" w:type="dxa"/>
            <w:tcBorders>
              <w:top w:val="single" w:sz="6" w:space="0" w:color="auto"/>
              <w:left w:val="single" w:sz="6" w:space="0" w:color="auto"/>
              <w:bottom w:val="single" w:sz="6" w:space="0" w:color="auto"/>
              <w:right w:val="single" w:sz="6" w:space="0" w:color="auto"/>
            </w:tcBorders>
          </w:tcPr>
          <w:p w:rsidR="00493F01" w:rsidRDefault="00493F01">
            <w:pPr>
              <w:rPr>
                <w:b/>
                <w:bCs/>
                <w:sz w:val="24"/>
              </w:rPr>
            </w:pPr>
          </w:p>
        </w:tc>
        <w:tc>
          <w:tcPr>
            <w:tcW w:w="1559" w:type="dxa"/>
            <w:tcBorders>
              <w:top w:val="single" w:sz="6" w:space="0" w:color="auto"/>
              <w:left w:val="single" w:sz="6" w:space="0" w:color="auto"/>
              <w:bottom w:val="single" w:sz="6" w:space="0" w:color="auto"/>
              <w:right w:val="single" w:sz="6" w:space="0" w:color="auto"/>
            </w:tcBorders>
          </w:tcPr>
          <w:p w:rsidR="00493F01" w:rsidRDefault="00493F01">
            <w:pPr>
              <w:rPr>
                <w:b/>
                <w:bCs/>
                <w:sz w:val="24"/>
              </w:rPr>
            </w:pPr>
          </w:p>
        </w:tc>
        <w:tc>
          <w:tcPr>
            <w:tcW w:w="990" w:type="dxa"/>
            <w:tcBorders>
              <w:top w:val="single" w:sz="6" w:space="0" w:color="auto"/>
              <w:left w:val="single" w:sz="6" w:space="0" w:color="auto"/>
              <w:bottom w:val="single" w:sz="6" w:space="0" w:color="auto"/>
              <w:right w:val="single" w:sz="4" w:space="0" w:color="auto"/>
            </w:tcBorders>
          </w:tcPr>
          <w:p w:rsidR="00493F01" w:rsidRDefault="00493F01">
            <w:pPr>
              <w:rPr>
                <w:b/>
                <w:bCs/>
                <w:sz w:val="24"/>
              </w:rPr>
            </w:pPr>
          </w:p>
        </w:tc>
        <w:tc>
          <w:tcPr>
            <w:tcW w:w="1278" w:type="dxa"/>
            <w:tcBorders>
              <w:top w:val="single" w:sz="6" w:space="0" w:color="auto"/>
              <w:left w:val="single" w:sz="4" w:space="0" w:color="auto"/>
              <w:bottom w:val="single" w:sz="6" w:space="0" w:color="auto"/>
              <w:right w:val="single" w:sz="6" w:space="0" w:color="auto"/>
            </w:tcBorders>
          </w:tcPr>
          <w:p w:rsidR="00493F01" w:rsidRDefault="00493F01">
            <w:pPr>
              <w:rPr>
                <w:b/>
                <w:bCs/>
                <w:sz w:val="24"/>
              </w:rPr>
            </w:pPr>
          </w:p>
        </w:tc>
        <w:tc>
          <w:tcPr>
            <w:tcW w:w="646" w:type="dxa"/>
            <w:tcBorders>
              <w:top w:val="single" w:sz="6" w:space="0" w:color="auto"/>
              <w:left w:val="single" w:sz="6" w:space="0" w:color="auto"/>
              <w:bottom w:val="single" w:sz="6" w:space="0" w:color="auto"/>
              <w:right w:val="single" w:sz="6" w:space="0" w:color="auto"/>
            </w:tcBorders>
          </w:tcPr>
          <w:p w:rsidR="00493F01" w:rsidRDefault="00493F01">
            <w:pPr>
              <w:rPr>
                <w:b/>
                <w:bCs/>
                <w:sz w:val="24"/>
              </w:rPr>
            </w:pPr>
          </w:p>
        </w:tc>
        <w:tc>
          <w:tcPr>
            <w:tcW w:w="1193" w:type="dxa"/>
            <w:tcBorders>
              <w:top w:val="single" w:sz="6" w:space="0" w:color="auto"/>
              <w:left w:val="single" w:sz="6" w:space="0" w:color="auto"/>
              <w:bottom w:val="single" w:sz="6" w:space="0" w:color="auto"/>
              <w:right w:val="single" w:sz="6" w:space="0" w:color="auto"/>
            </w:tcBorders>
          </w:tcPr>
          <w:p w:rsidR="00493F01" w:rsidRDefault="00493F01">
            <w:pPr>
              <w:rPr>
                <w:b/>
                <w:bCs/>
                <w:sz w:val="24"/>
              </w:rPr>
            </w:pPr>
          </w:p>
        </w:tc>
        <w:tc>
          <w:tcPr>
            <w:tcW w:w="1278" w:type="dxa"/>
            <w:tcBorders>
              <w:top w:val="single" w:sz="6" w:space="0" w:color="auto"/>
              <w:left w:val="single" w:sz="6" w:space="0" w:color="auto"/>
              <w:bottom w:val="single" w:sz="6" w:space="0" w:color="auto"/>
              <w:right w:val="single" w:sz="6" w:space="0" w:color="auto"/>
            </w:tcBorders>
          </w:tcPr>
          <w:p w:rsidR="00493F01" w:rsidRDefault="00493F01">
            <w:pPr>
              <w:rPr>
                <w:b/>
                <w:bCs/>
                <w:sz w:val="24"/>
              </w:rPr>
            </w:pPr>
          </w:p>
        </w:tc>
        <w:tc>
          <w:tcPr>
            <w:tcW w:w="569" w:type="dxa"/>
            <w:tcBorders>
              <w:top w:val="single" w:sz="6" w:space="0" w:color="auto"/>
              <w:left w:val="single" w:sz="6" w:space="0" w:color="auto"/>
              <w:bottom w:val="single" w:sz="6" w:space="0" w:color="auto"/>
              <w:right w:val="single" w:sz="4" w:space="0" w:color="auto"/>
            </w:tcBorders>
          </w:tcPr>
          <w:p w:rsidR="00493F01" w:rsidRDefault="00493F01">
            <w:pPr>
              <w:rPr>
                <w:b/>
                <w:bCs/>
                <w:sz w:val="24"/>
              </w:rPr>
            </w:pPr>
          </w:p>
        </w:tc>
      </w:tr>
      <w:tr w:rsidR="00493F01">
        <w:trPr>
          <w:trHeight w:hRule="exact" w:val="397"/>
        </w:trPr>
        <w:tc>
          <w:tcPr>
            <w:tcW w:w="1667" w:type="dxa"/>
            <w:tcBorders>
              <w:top w:val="single" w:sz="6" w:space="0" w:color="auto"/>
              <w:left w:val="single" w:sz="6" w:space="0" w:color="auto"/>
              <w:bottom w:val="single" w:sz="6" w:space="0" w:color="auto"/>
              <w:right w:val="single" w:sz="6" w:space="0" w:color="auto"/>
            </w:tcBorders>
          </w:tcPr>
          <w:p w:rsidR="00493F01" w:rsidRDefault="00493F01">
            <w:pPr>
              <w:rPr>
                <w:rFonts w:ascii="宋体"/>
                <w:b/>
                <w:bCs/>
                <w:sz w:val="24"/>
                <w:lang w:val="zh-CN"/>
              </w:rPr>
            </w:pPr>
            <w:r>
              <w:rPr>
                <w:rFonts w:ascii="宋体" w:cs="宋体" w:hint="eastAsia"/>
                <w:b/>
                <w:bCs/>
                <w:sz w:val="24"/>
                <w:lang w:val="zh-CN"/>
              </w:rPr>
              <w:t>投标总价（元）</w:t>
            </w:r>
          </w:p>
        </w:tc>
        <w:tc>
          <w:tcPr>
            <w:tcW w:w="7513" w:type="dxa"/>
            <w:gridSpan w:val="7"/>
            <w:tcBorders>
              <w:top w:val="single" w:sz="6" w:space="0" w:color="auto"/>
              <w:left w:val="single" w:sz="6" w:space="0" w:color="auto"/>
              <w:bottom w:val="single" w:sz="6" w:space="0" w:color="auto"/>
              <w:right w:val="single" w:sz="4" w:space="0" w:color="auto"/>
            </w:tcBorders>
          </w:tcPr>
          <w:p w:rsidR="00493F01" w:rsidRDefault="00493F01">
            <w:pPr>
              <w:rPr>
                <w:rFonts w:ascii="宋体"/>
                <w:b/>
                <w:bCs/>
                <w:sz w:val="24"/>
                <w:lang w:val="zh-CN"/>
              </w:rPr>
            </w:pPr>
            <w:r>
              <w:rPr>
                <w:rFonts w:ascii="宋体" w:cs="宋体" w:hint="eastAsia"/>
                <w:b/>
                <w:bCs/>
                <w:sz w:val="24"/>
                <w:lang w:val="zh-CN"/>
              </w:rPr>
              <w:t>人民币（大写）：</w:t>
            </w:r>
            <w:r>
              <w:rPr>
                <w:rFonts w:ascii="宋体" w:cs="宋体"/>
                <w:b/>
                <w:bCs/>
                <w:sz w:val="24"/>
                <w:lang w:val="zh-CN"/>
              </w:rPr>
              <w:t xml:space="preserve">                      </w:t>
            </w:r>
            <w:r>
              <w:rPr>
                <w:rFonts w:ascii="宋体" w:cs="宋体" w:hint="eastAsia"/>
                <w:b/>
                <w:bCs/>
                <w:sz w:val="24"/>
                <w:lang w:val="zh-CN"/>
              </w:rPr>
              <w:t>小写：</w:t>
            </w:r>
          </w:p>
        </w:tc>
      </w:tr>
    </w:tbl>
    <w:p w:rsidR="00493F01" w:rsidRDefault="00493F01">
      <w:pPr>
        <w:rPr>
          <w:rFonts w:ascii="宋体"/>
          <w:b/>
          <w:bCs/>
          <w:sz w:val="24"/>
          <w:lang w:val="zh-CN"/>
        </w:rPr>
      </w:pPr>
      <w:r>
        <w:rPr>
          <w:rFonts w:ascii="宋体" w:cs="宋体" w:hint="eastAsia"/>
          <w:b/>
          <w:bCs/>
          <w:sz w:val="24"/>
          <w:lang w:val="zh-CN"/>
        </w:rPr>
        <w:t>要求：</w:t>
      </w:r>
    </w:p>
    <w:p w:rsidR="00493F01" w:rsidRDefault="00493F01">
      <w:pPr>
        <w:spacing w:line="360" w:lineRule="exact"/>
        <w:ind w:firstLine="480"/>
        <w:rPr>
          <w:rFonts w:ascii="宋体"/>
          <w:sz w:val="24"/>
          <w:lang w:val="zh-CN"/>
        </w:rPr>
      </w:pPr>
      <w:r>
        <w:rPr>
          <w:rFonts w:ascii="宋体" w:cs="宋体"/>
          <w:sz w:val="24"/>
          <w:lang w:val="zh-CN"/>
        </w:rPr>
        <w:t>1.</w:t>
      </w:r>
      <w:r>
        <w:rPr>
          <w:rFonts w:ascii="宋体" w:cs="宋体" w:hint="eastAsia"/>
          <w:sz w:val="24"/>
          <w:lang w:val="zh-CN"/>
        </w:rPr>
        <w:t>与完成本项目有关的各种费用均应包含在总报价中，数量单位须写明台</w:t>
      </w:r>
      <w:r>
        <w:rPr>
          <w:rFonts w:ascii="宋体" w:cs="宋体"/>
          <w:sz w:val="24"/>
          <w:lang w:val="zh-CN"/>
        </w:rPr>
        <w:t>(</w:t>
      </w:r>
      <w:r>
        <w:rPr>
          <w:rFonts w:ascii="宋体" w:cs="宋体" w:hint="eastAsia"/>
          <w:sz w:val="24"/>
          <w:lang w:val="zh-CN"/>
        </w:rPr>
        <w:t>套</w:t>
      </w:r>
      <w:r>
        <w:rPr>
          <w:rFonts w:ascii="宋体" w:cs="宋体"/>
          <w:sz w:val="24"/>
          <w:lang w:val="zh-CN"/>
        </w:rPr>
        <w:t>)</w:t>
      </w:r>
      <w:r>
        <w:rPr>
          <w:rFonts w:ascii="宋体" w:cs="宋体" w:hint="eastAsia"/>
          <w:sz w:val="24"/>
          <w:lang w:val="zh-CN"/>
        </w:rPr>
        <w:t>。如果提供价格折扣应明确标明。</w:t>
      </w:r>
    </w:p>
    <w:p w:rsidR="00493F01" w:rsidRDefault="00493F01">
      <w:pPr>
        <w:spacing w:line="360" w:lineRule="exact"/>
        <w:ind w:firstLine="480"/>
        <w:rPr>
          <w:rFonts w:ascii="宋体"/>
          <w:sz w:val="24"/>
          <w:lang w:val="zh-CN"/>
        </w:rPr>
      </w:pPr>
      <w:r>
        <w:rPr>
          <w:rFonts w:ascii="宋体" w:cs="宋体"/>
          <w:sz w:val="24"/>
          <w:lang w:val="zh-CN"/>
        </w:rPr>
        <w:t>2.</w:t>
      </w:r>
      <w:r>
        <w:rPr>
          <w:rFonts w:ascii="宋体" w:cs="宋体" w:hint="eastAsia"/>
          <w:sz w:val="24"/>
          <w:lang w:val="zh-CN"/>
        </w:rPr>
        <w:t>所有投标货物均应标明品牌型号、详细功能配置、主要技术参数、功能配置及技术指标偏离情况、原产地及制造厂商等。</w:t>
      </w:r>
    </w:p>
    <w:p w:rsidR="00493F01" w:rsidRDefault="00493F01">
      <w:pPr>
        <w:spacing w:line="360" w:lineRule="exact"/>
        <w:ind w:firstLine="480"/>
        <w:rPr>
          <w:rFonts w:ascii="宋体" w:cs="宋体"/>
          <w:sz w:val="24"/>
          <w:lang w:val="zh-CN"/>
        </w:rPr>
      </w:pPr>
      <w:r>
        <w:rPr>
          <w:rFonts w:ascii="宋体" w:cs="宋体"/>
          <w:sz w:val="24"/>
          <w:lang w:val="zh-CN"/>
        </w:rPr>
        <w:t>3.</w:t>
      </w:r>
      <w:r>
        <w:rPr>
          <w:rFonts w:ascii="宋体" w:cs="宋体" w:hint="eastAsia"/>
          <w:sz w:val="24"/>
          <w:lang w:val="zh-CN"/>
        </w:rPr>
        <w:t>报价明细表中各项必须如实详细完整填写，凡未按要求填写的，均按无效投标处理。</w:t>
      </w:r>
    </w:p>
    <w:p w:rsidR="00493F01" w:rsidRDefault="00493F01">
      <w:pPr>
        <w:rPr>
          <w:rFonts w:ascii="黑体" w:eastAsia="黑体" w:cs="黑体"/>
          <w:b/>
          <w:bCs/>
          <w:sz w:val="24"/>
          <w:lang w:val="zh-CN"/>
        </w:rPr>
      </w:pPr>
    </w:p>
    <w:p w:rsidR="00493F01" w:rsidRDefault="00493F01">
      <w:pPr>
        <w:rPr>
          <w:rFonts w:ascii="黑体" w:eastAsia="黑体"/>
          <w:b/>
          <w:bCs/>
          <w:sz w:val="24"/>
          <w:lang w:val="zh-CN"/>
        </w:rPr>
      </w:pPr>
      <w:r>
        <w:rPr>
          <w:rFonts w:ascii="黑体" w:eastAsia="黑体" w:cs="黑体" w:hint="eastAsia"/>
          <w:b/>
          <w:bCs/>
          <w:sz w:val="24"/>
          <w:lang w:val="zh-CN"/>
        </w:rPr>
        <w:t>格式二、使用设备列表</w:t>
      </w:r>
    </w:p>
    <w:p w:rsidR="00493F01" w:rsidRDefault="00493F01">
      <w:pPr>
        <w:rPr>
          <w:rFonts w:ascii="宋体"/>
          <w:sz w:val="24"/>
          <w:lang w:val="zh-CN"/>
        </w:rPr>
      </w:pPr>
    </w:p>
    <w:p w:rsidR="00493F01" w:rsidRDefault="00493F01">
      <w:pPr>
        <w:rPr>
          <w:rFonts w:ascii="宋体" w:cs="宋体"/>
          <w:sz w:val="24"/>
          <w:lang w:val="zh-CN"/>
        </w:rPr>
      </w:pPr>
      <w:r>
        <w:rPr>
          <w:rFonts w:ascii="宋体" w:cs="宋体" w:hint="eastAsia"/>
          <w:sz w:val="24"/>
          <w:lang w:val="zh-CN"/>
        </w:rPr>
        <w:t>项目名称：吉林省地方志编纂委员会</w:t>
      </w:r>
      <w:r>
        <w:rPr>
          <w:rFonts w:ascii="宋体" w:cs="宋体"/>
          <w:sz w:val="24"/>
          <w:lang w:val="zh-CN"/>
        </w:rPr>
        <w:t>2020</w:t>
      </w:r>
      <w:r>
        <w:rPr>
          <w:rFonts w:ascii="宋体" w:cs="宋体" w:hint="eastAsia"/>
          <w:sz w:val="24"/>
          <w:lang w:val="zh-CN"/>
        </w:rPr>
        <w:t>年志鉴图书数据转换</w:t>
      </w:r>
    </w:p>
    <w:p w:rsidR="00493F01" w:rsidRDefault="00493F01">
      <w:pPr>
        <w:rPr>
          <w:rFonts w:ascii="宋体"/>
          <w:sz w:val="24"/>
          <w:lang w:val="zh-CN"/>
        </w:rPr>
      </w:pPr>
      <w:r>
        <w:rPr>
          <w:rFonts w:ascii="宋体" w:cs="宋体" w:hint="eastAsia"/>
          <w:sz w:val="24"/>
          <w:lang w:val="zh-CN"/>
        </w:rPr>
        <w:t>供应商名称</w:t>
      </w:r>
      <w:r>
        <w:rPr>
          <w:rFonts w:ascii="黑体" w:eastAsia="黑体" w:cs="黑体" w:hint="eastAsia"/>
          <w:b/>
          <w:bCs/>
          <w:sz w:val="24"/>
          <w:lang w:val="zh-CN"/>
        </w:rPr>
        <w:t xml:space="preserve">（加盖供应商公章）：　　</w:t>
      </w:r>
      <w:r>
        <w:rPr>
          <w:rFonts w:ascii="宋体" w:cs="宋体" w:hint="eastAsia"/>
          <w:sz w:val="24"/>
          <w:lang w:val="zh-CN"/>
        </w:rPr>
        <w:t>年　月　日</w:t>
      </w:r>
    </w:p>
    <w:tbl>
      <w:tblPr>
        <w:tblW w:w="9038" w:type="dxa"/>
        <w:tblLayout w:type="fixed"/>
        <w:tblLook w:val="00A0"/>
      </w:tblPr>
      <w:tblGrid>
        <w:gridCol w:w="823"/>
        <w:gridCol w:w="1988"/>
        <w:gridCol w:w="1415"/>
        <w:gridCol w:w="1282"/>
        <w:gridCol w:w="701"/>
        <w:gridCol w:w="1414"/>
        <w:gridCol w:w="1415"/>
      </w:tblGrid>
      <w:tr w:rsidR="00493F01">
        <w:trPr>
          <w:trHeight w:val="567"/>
        </w:trPr>
        <w:tc>
          <w:tcPr>
            <w:tcW w:w="823" w:type="dxa"/>
            <w:tcBorders>
              <w:top w:val="single" w:sz="6" w:space="0" w:color="auto"/>
              <w:left w:val="single" w:sz="6" w:space="0" w:color="auto"/>
              <w:bottom w:val="single" w:sz="6" w:space="0" w:color="auto"/>
              <w:right w:val="single" w:sz="6" w:space="0" w:color="auto"/>
            </w:tcBorders>
            <w:vAlign w:val="center"/>
          </w:tcPr>
          <w:p w:rsidR="00493F01" w:rsidRDefault="00493F01">
            <w:pPr>
              <w:jc w:val="center"/>
              <w:rPr>
                <w:rFonts w:ascii="宋体" w:cs="宋体"/>
                <w:b/>
                <w:bCs/>
                <w:sz w:val="24"/>
                <w:lang w:val="zh-CN"/>
              </w:rPr>
            </w:pPr>
            <w:r>
              <w:rPr>
                <w:rFonts w:ascii="宋体" w:cs="宋体" w:hint="eastAsia"/>
                <w:b/>
                <w:bCs/>
                <w:sz w:val="24"/>
                <w:lang w:val="zh-CN"/>
              </w:rPr>
              <w:t>序号</w:t>
            </w:r>
          </w:p>
        </w:tc>
        <w:tc>
          <w:tcPr>
            <w:tcW w:w="1988" w:type="dxa"/>
            <w:tcBorders>
              <w:top w:val="single" w:sz="6" w:space="0" w:color="auto"/>
              <w:left w:val="single" w:sz="6" w:space="0" w:color="auto"/>
              <w:bottom w:val="single" w:sz="6" w:space="0" w:color="auto"/>
              <w:right w:val="single" w:sz="6" w:space="0" w:color="auto"/>
            </w:tcBorders>
            <w:vAlign w:val="center"/>
          </w:tcPr>
          <w:p w:rsidR="00493F01" w:rsidRDefault="00493F01">
            <w:pPr>
              <w:jc w:val="center"/>
              <w:rPr>
                <w:rFonts w:ascii="宋体"/>
                <w:b/>
                <w:bCs/>
                <w:sz w:val="24"/>
                <w:lang w:val="zh-CN"/>
              </w:rPr>
            </w:pPr>
            <w:r>
              <w:rPr>
                <w:rFonts w:ascii="宋体" w:cs="宋体" w:hint="eastAsia"/>
                <w:b/>
                <w:bCs/>
                <w:sz w:val="24"/>
                <w:lang w:val="zh-CN"/>
              </w:rPr>
              <w:t>设备名称</w:t>
            </w:r>
          </w:p>
        </w:tc>
        <w:tc>
          <w:tcPr>
            <w:tcW w:w="1415" w:type="dxa"/>
            <w:tcBorders>
              <w:top w:val="single" w:sz="6" w:space="0" w:color="auto"/>
              <w:left w:val="single" w:sz="6" w:space="0" w:color="auto"/>
              <w:bottom w:val="single" w:sz="6" w:space="0" w:color="auto"/>
              <w:right w:val="single" w:sz="6" w:space="0" w:color="auto"/>
            </w:tcBorders>
            <w:vAlign w:val="center"/>
          </w:tcPr>
          <w:p w:rsidR="00493F01" w:rsidRDefault="00493F01">
            <w:pPr>
              <w:jc w:val="center"/>
              <w:rPr>
                <w:rFonts w:ascii="宋体"/>
                <w:b/>
                <w:bCs/>
                <w:sz w:val="24"/>
                <w:lang w:val="zh-CN"/>
              </w:rPr>
            </w:pPr>
            <w:r>
              <w:rPr>
                <w:rFonts w:ascii="宋体" w:cs="宋体" w:hint="eastAsia"/>
                <w:b/>
                <w:bCs/>
                <w:sz w:val="24"/>
                <w:lang w:val="zh-CN"/>
              </w:rPr>
              <w:t>规格型号</w:t>
            </w:r>
          </w:p>
        </w:tc>
        <w:tc>
          <w:tcPr>
            <w:tcW w:w="1282" w:type="dxa"/>
            <w:tcBorders>
              <w:top w:val="single" w:sz="6" w:space="0" w:color="auto"/>
              <w:left w:val="single" w:sz="4" w:space="0" w:color="auto"/>
              <w:bottom w:val="single" w:sz="6" w:space="0" w:color="auto"/>
              <w:right w:val="single" w:sz="6" w:space="0" w:color="auto"/>
            </w:tcBorders>
            <w:vAlign w:val="center"/>
          </w:tcPr>
          <w:p w:rsidR="00493F01" w:rsidRDefault="00493F01">
            <w:pPr>
              <w:jc w:val="center"/>
              <w:rPr>
                <w:rFonts w:ascii="宋体"/>
                <w:b/>
                <w:bCs/>
                <w:sz w:val="24"/>
                <w:lang w:val="zh-CN"/>
              </w:rPr>
            </w:pPr>
            <w:r>
              <w:rPr>
                <w:rFonts w:ascii="宋体" w:cs="宋体" w:hint="eastAsia"/>
                <w:b/>
                <w:bCs/>
                <w:sz w:val="24"/>
                <w:lang w:val="zh-CN"/>
              </w:rPr>
              <w:t>制造厂商</w:t>
            </w:r>
          </w:p>
        </w:tc>
        <w:tc>
          <w:tcPr>
            <w:tcW w:w="701" w:type="dxa"/>
            <w:tcBorders>
              <w:top w:val="single" w:sz="6" w:space="0" w:color="auto"/>
              <w:left w:val="single" w:sz="6" w:space="0" w:color="auto"/>
              <w:bottom w:val="single" w:sz="6" w:space="0" w:color="auto"/>
              <w:right w:val="single" w:sz="6" w:space="0" w:color="auto"/>
            </w:tcBorders>
            <w:vAlign w:val="center"/>
          </w:tcPr>
          <w:p w:rsidR="00493F01" w:rsidRDefault="00493F01">
            <w:pPr>
              <w:jc w:val="center"/>
              <w:rPr>
                <w:rFonts w:ascii="宋体"/>
                <w:b/>
                <w:bCs/>
                <w:sz w:val="24"/>
                <w:lang w:val="zh-CN"/>
              </w:rPr>
            </w:pPr>
            <w:r>
              <w:rPr>
                <w:rFonts w:ascii="宋体" w:cs="宋体" w:hint="eastAsia"/>
                <w:b/>
                <w:bCs/>
                <w:sz w:val="24"/>
                <w:lang w:val="zh-CN"/>
              </w:rPr>
              <w:t>数量</w:t>
            </w:r>
          </w:p>
        </w:tc>
        <w:tc>
          <w:tcPr>
            <w:tcW w:w="1414" w:type="dxa"/>
            <w:tcBorders>
              <w:top w:val="single" w:sz="6" w:space="0" w:color="auto"/>
              <w:left w:val="single" w:sz="6" w:space="0" w:color="auto"/>
              <w:bottom w:val="single" w:sz="6" w:space="0" w:color="auto"/>
              <w:right w:val="single" w:sz="6" w:space="0" w:color="auto"/>
            </w:tcBorders>
            <w:vAlign w:val="center"/>
          </w:tcPr>
          <w:p w:rsidR="00493F01" w:rsidRDefault="00493F01">
            <w:pPr>
              <w:jc w:val="center"/>
              <w:rPr>
                <w:rFonts w:ascii="宋体"/>
                <w:b/>
                <w:bCs/>
                <w:sz w:val="24"/>
                <w:lang w:val="zh-CN"/>
              </w:rPr>
            </w:pPr>
            <w:r>
              <w:rPr>
                <w:rFonts w:ascii="宋体" w:cs="宋体" w:hint="eastAsia"/>
                <w:b/>
                <w:bCs/>
                <w:sz w:val="24"/>
                <w:lang w:val="zh-CN"/>
              </w:rPr>
              <w:t>单价（元）</w:t>
            </w:r>
          </w:p>
        </w:tc>
        <w:tc>
          <w:tcPr>
            <w:tcW w:w="1415" w:type="dxa"/>
            <w:tcBorders>
              <w:top w:val="single" w:sz="6" w:space="0" w:color="auto"/>
              <w:left w:val="single" w:sz="6" w:space="0" w:color="auto"/>
              <w:bottom w:val="single" w:sz="6" w:space="0" w:color="auto"/>
              <w:right w:val="single" w:sz="4" w:space="0" w:color="auto"/>
            </w:tcBorders>
            <w:vAlign w:val="center"/>
          </w:tcPr>
          <w:p w:rsidR="00493F01" w:rsidRDefault="00493F01">
            <w:pPr>
              <w:jc w:val="center"/>
              <w:rPr>
                <w:rFonts w:ascii="宋体"/>
                <w:b/>
                <w:bCs/>
                <w:sz w:val="24"/>
                <w:lang w:val="zh-CN"/>
              </w:rPr>
            </w:pPr>
            <w:r>
              <w:rPr>
                <w:rFonts w:ascii="宋体" w:hint="eastAsia"/>
                <w:b/>
                <w:bCs/>
                <w:sz w:val="24"/>
                <w:lang w:val="zh-CN"/>
              </w:rPr>
              <w:t>备注</w:t>
            </w:r>
          </w:p>
        </w:tc>
      </w:tr>
      <w:tr w:rsidR="00493F01">
        <w:trPr>
          <w:trHeight w:val="328"/>
        </w:trPr>
        <w:tc>
          <w:tcPr>
            <w:tcW w:w="823" w:type="dxa"/>
            <w:tcBorders>
              <w:top w:val="single" w:sz="6" w:space="0" w:color="auto"/>
              <w:left w:val="single" w:sz="6" w:space="0" w:color="auto"/>
              <w:bottom w:val="single" w:sz="6" w:space="0" w:color="auto"/>
              <w:right w:val="single" w:sz="6" w:space="0" w:color="auto"/>
            </w:tcBorders>
            <w:vAlign w:val="center"/>
          </w:tcPr>
          <w:p w:rsidR="00493F01" w:rsidRDefault="00493F01">
            <w:pPr>
              <w:jc w:val="center"/>
              <w:rPr>
                <w:rFonts w:ascii="宋体"/>
                <w:b/>
                <w:bCs/>
                <w:sz w:val="24"/>
                <w:lang w:val="zh-CN"/>
              </w:rPr>
            </w:pPr>
            <w:r>
              <w:rPr>
                <w:rFonts w:ascii="宋体"/>
                <w:b/>
                <w:bCs/>
                <w:sz w:val="24"/>
                <w:lang w:val="zh-CN"/>
              </w:rPr>
              <w:t>1</w:t>
            </w:r>
          </w:p>
        </w:tc>
        <w:tc>
          <w:tcPr>
            <w:tcW w:w="1988" w:type="dxa"/>
            <w:tcBorders>
              <w:top w:val="single" w:sz="6" w:space="0" w:color="auto"/>
              <w:left w:val="single" w:sz="6" w:space="0" w:color="auto"/>
              <w:bottom w:val="single" w:sz="6" w:space="0" w:color="auto"/>
              <w:right w:val="single" w:sz="6" w:space="0" w:color="auto"/>
            </w:tcBorders>
            <w:vAlign w:val="center"/>
          </w:tcPr>
          <w:p w:rsidR="00493F01" w:rsidRDefault="00493F01">
            <w:pPr>
              <w:jc w:val="center"/>
              <w:rPr>
                <w:rFonts w:ascii="宋体"/>
                <w:b/>
                <w:bCs/>
                <w:sz w:val="24"/>
                <w:lang w:val="zh-CN"/>
              </w:rPr>
            </w:pPr>
          </w:p>
        </w:tc>
        <w:tc>
          <w:tcPr>
            <w:tcW w:w="1415" w:type="dxa"/>
            <w:tcBorders>
              <w:top w:val="single" w:sz="6" w:space="0" w:color="auto"/>
              <w:left w:val="single" w:sz="6" w:space="0" w:color="auto"/>
              <w:bottom w:val="single" w:sz="6" w:space="0" w:color="auto"/>
              <w:right w:val="single" w:sz="6" w:space="0" w:color="auto"/>
            </w:tcBorders>
            <w:vAlign w:val="center"/>
          </w:tcPr>
          <w:p w:rsidR="00493F01" w:rsidRDefault="00493F01">
            <w:pPr>
              <w:jc w:val="center"/>
              <w:rPr>
                <w:rFonts w:ascii="宋体"/>
                <w:b/>
                <w:bCs/>
                <w:sz w:val="24"/>
                <w:lang w:val="zh-CN"/>
              </w:rPr>
            </w:pPr>
          </w:p>
        </w:tc>
        <w:tc>
          <w:tcPr>
            <w:tcW w:w="1282" w:type="dxa"/>
            <w:tcBorders>
              <w:top w:val="single" w:sz="6" w:space="0" w:color="auto"/>
              <w:left w:val="single" w:sz="4" w:space="0" w:color="auto"/>
              <w:bottom w:val="single" w:sz="6" w:space="0" w:color="auto"/>
              <w:right w:val="single" w:sz="6" w:space="0" w:color="auto"/>
            </w:tcBorders>
            <w:vAlign w:val="center"/>
          </w:tcPr>
          <w:p w:rsidR="00493F01" w:rsidRDefault="00493F01">
            <w:pPr>
              <w:jc w:val="center"/>
              <w:rPr>
                <w:rFonts w:ascii="宋体"/>
                <w:b/>
                <w:bCs/>
                <w:sz w:val="24"/>
                <w:lang w:val="zh-CN"/>
              </w:rPr>
            </w:pPr>
          </w:p>
        </w:tc>
        <w:tc>
          <w:tcPr>
            <w:tcW w:w="701" w:type="dxa"/>
            <w:tcBorders>
              <w:top w:val="single" w:sz="6" w:space="0" w:color="auto"/>
              <w:left w:val="single" w:sz="6" w:space="0" w:color="auto"/>
              <w:bottom w:val="single" w:sz="6" w:space="0" w:color="auto"/>
              <w:right w:val="single" w:sz="6" w:space="0" w:color="auto"/>
            </w:tcBorders>
            <w:vAlign w:val="center"/>
          </w:tcPr>
          <w:p w:rsidR="00493F01" w:rsidRDefault="00493F01">
            <w:pPr>
              <w:jc w:val="center"/>
              <w:rPr>
                <w:rFonts w:ascii="宋体"/>
                <w:b/>
                <w:bCs/>
                <w:sz w:val="24"/>
                <w:lang w:val="zh-CN"/>
              </w:rPr>
            </w:pPr>
          </w:p>
        </w:tc>
        <w:tc>
          <w:tcPr>
            <w:tcW w:w="1414" w:type="dxa"/>
            <w:tcBorders>
              <w:top w:val="single" w:sz="6" w:space="0" w:color="auto"/>
              <w:left w:val="single" w:sz="6" w:space="0" w:color="auto"/>
              <w:bottom w:val="single" w:sz="6" w:space="0" w:color="auto"/>
              <w:right w:val="single" w:sz="6" w:space="0" w:color="auto"/>
            </w:tcBorders>
            <w:vAlign w:val="center"/>
          </w:tcPr>
          <w:p w:rsidR="00493F01" w:rsidRDefault="00493F01">
            <w:pPr>
              <w:jc w:val="center"/>
              <w:rPr>
                <w:rFonts w:ascii="宋体"/>
                <w:b/>
                <w:bCs/>
                <w:sz w:val="24"/>
                <w:lang w:val="zh-CN"/>
              </w:rPr>
            </w:pPr>
          </w:p>
        </w:tc>
        <w:tc>
          <w:tcPr>
            <w:tcW w:w="1415" w:type="dxa"/>
            <w:tcBorders>
              <w:top w:val="single" w:sz="6" w:space="0" w:color="auto"/>
              <w:left w:val="single" w:sz="6" w:space="0" w:color="auto"/>
              <w:bottom w:val="single" w:sz="6" w:space="0" w:color="auto"/>
              <w:right w:val="single" w:sz="4" w:space="0" w:color="auto"/>
            </w:tcBorders>
            <w:vAlign w:val="center"/>
          </w:tcPr>
          <w:p w:rsidR="00493F01" w:rsidRDefault="00493F01">
            <w:pPr>
              <w:jc w:val="center"/>
              <w:rPr>
                <w:rFonts w:ascii="宋体"/>
                <w:b/>
                <w:bCs/>
                <w:sz w:val="24"/>
                <w:lang w:val="zh-CN"/>
              </w:rPr>
            </w:pPr>
          </w:p>
        </w:tc>
      </w:tr>
      <w:tr w:rsidR="00493F01">
        <w:trPr>
          <w:trHeight w:val="261"/>
        </w:trPr>
        <w:tc>
          <w:tcPr>
            <w:tcW w:w="823" w:type="dxa"/>
            <w:tcBorders>
              <w:top w:val="single" w:sz="6" w:space="0" w:color="auto"/>
              <w:left w:val="single" w:sz="6" w:space="0" w:color="auto"/>
              <w:bottom w:val="single" w:sz="6" w:space="0" w:color="auto"/>
              <w:right w:val="single" w:sz="6" w:space="0" w:color="auto"/>
            </w:tcBorders>
            <w:vAlign w:val="center"/>
          </w:tcPr>
          <w:p w:rsidR="00493F01" w:rsidRDefault="00493F01">
            <w:pPr>
              <w:jc w:val="center"/>
              <w:rPr>
                <w:b/>
                <w:bCs/>
                <w:sz w:val="24"/>
              </w:rPr>
            </w:pPr>
            <w:r>
              <w:rPr>
                <w:b/>
                <w:bCs/>
                <w:sz w:val="24"/>
              </w:rPr>
              <w:t>2</w:t>
            </w:r>
          </w:p>
        </w:tc>
        <w:tc>
          <w:tcPr>
            <w:tcW w:w="1988" w:type="dxa"/>
            <w:tcBorders>
              <w:top w:val="single" w:sz="6" w:space="0" w:color="auto"/>
              <w:left w:val="single" w:sz="6" w:space="0" w:color="auto"/>
              <w:bottom w:val="single" w:sz="6" w:space="0" w:color="auto"/>
              <w:right w:val="single" w:sz="6" w:space="0" w:color="auto"/>
            </w:tcBorders>
            <w:vAlign w:val="center"/>
          </w:tcPr>
          <w:p w:rsidR="00493F01" w:rsidRDefault="00493F01">
            <w:pPr>
              <w:jc w:val="center"/>
              <w:rPr>
                <w:b/>
                <w:bCs/>
                <w:sz w:val="24"/>
              </w:rPr>
            </w:pPr>
          </w:p>
        </w:tc>
        <w:tc>
          <w:tcPr>
            <w:tcW w:w="1415" w:type="dxa"/>
            <w:tcBorders>
              <w:top w:val="single" w:sz="6" w:space="0" w:color="auto"/>
              <w:left w:val="single" w:sz="6" w:space="0" w:color="auto"/>
              <w:bottom w:val="single" w:sz="6" w:space="0" w:color="auto"/>
              <w:right w:val="single" w:sz="6" w:space="0" w:color="auto"/>
            </w:tcBorders>
            <w:vAlign w:val="center"/>
          </w:tcPr>
          <w:p w:rsidR="00493F01" w:rsidRDefault="00493F01">
            <w:pPr>
              <w:jc w:val="center"/>
              <w:rPr>
                <w:b/>
                <w:bCs/>
                <w:sz w:val="24"/>
              </w:rPr>
            </w:pPr>
          </w:p>
        </w:tc>
        <w:tc>
          <w:tcPr>
            <w:tcW w:w="1282" w:type="dxa"/>
            <w:tcBorders>
              <w:top w:val="single" w:sz="6" w:space="0" w:color="auto"/>
              <w:left w:val="single" w:sz="4" w:space="0" w:color="auto"/>
              <w:bottom w:val="single" w:sz="6" w:space="0" w:color="auto"/>
              <w:right w:val="single" w:sz="6" w:space="0" w:color="auto"/>
            </w:tcBorders>
            <w:vAlign w:val="center"/>
          </w:tcPr>
          <w:p w:rsidR="00493F01" w:rsidRDefault="00493F01">
            <w:pPr>
              <w:jc w:val="center"/>
              <w:rPr>
                <w:b/>
                <w:bCs/>
                <w:sz w:val="24"/>
              </w:rPr>
            </w:pPr>
          </w:p>
        </w:tc>
        <w:tc>
          <w:tcPr>
            <w:tcW w:w="701" w:type="dxa"/>
            <w:tcBorders>
              <w:top w:val="single" w:sz="6" w:space="0" w:color="auto"/>
              <w:left w:val="single" w:sz="6" w:space="0" w:color="auto"/>
              <w:bottom w:val="single" w:sz="6" w:space="0" w:color="auto"/>
              <w:right w:val="single" w:sz="6" w:space="0" w:color="auto"/>
            </w:tcBorders>
            <w:vAlign w:val="center"/>
          </w:tcPr>
          <w:p w:rsidR="00493F01" w:rsidRDefault="00493F01">
            <w:pPr>
              <w:jc w:val="center"/>
              <w:rPr>
                <w:b/>
                <w:bCs/>
                <w:sz w:val="24"/>
              </w:rPr>
            </w:pPr>
          </w:p>
        </w:tc>
        <w:tc>
          <w:tcPr>
            <w:tcW w:w="1414" w:type="dxa"/>
            <w:tcBorders>
              <w:top w:val="single" w:sz="6" w:space="0" w:color="auto"/>
              <w:left w:val="single" w:sz="6" w:space="0" w:color="auto"/>
              <w:bottom w:val="single" w:sz="6" w:space="0" w:color="auto"/>
              <w:right w:val="single" w:sz="6" w:space="0" w:color="auto"/>
            </w:tcBorders>
            <w:vAlign w:val="center"/>
          </w:tcPr>
          <w:p w:rsidR="00493F01" w:rsidRDefault="00493F01">
            <w:pPr>
              <w:jc w:val="center"/>
              <w:rPr>
                <w:b/>
                <w:bCs/>
                <w:sz w:val="24"/>
              </w:rPr>
            </w:pPr>
          </w:p>
        </w:tc>
        <w:tc>
          <w:tcPr>
            <w:tcW w:w="1415" w:type="dxa"/>
            <w:tcBorders>
              <w:top w:val="single" w:sz="6" w:space="0" w:color="auto"/>
              <w:left w:val="single" w:sz="6" w:space="0" w:color="auto"/>
              <w:bottom w:val="single" w:sz="6" w:space="0" w:color="auto"/>
              <w:right w:val="single" w:sz="4" w:space="0" w:color="auto"/>
            </w:tcBorders>
            <w:vAlign w:val="center"/>
          </w:tcPr>
          <w:p w:rsidR="00493F01" w:rsidRDefault="00493F01">
            <w:pPr>
              <w:jc w:val="center"/>
              <w:rPr>
                <w:b/>
                <w:bCs/>
                <w:sz w:val="24"/>
              </w:rPr>
            </w:pPr>
          </w:p>
        </w:tc>
      </w:tr>
    </w:tbl>
    <w:p w:rsidR="00493F01" w:rsidRDefault="00493F01">
      <w:pPr>
        <w:spacing w:line="360" w:lineRule="exact"/>
        <w:ind w:firstLine="480"/>
        <w:rPr>
          <w:rFonts w:ascii="宋体" w:cs="宋体"/>
          <w:sz w:val="24"/>
          <w:lang w:val="zh-CN"/>
        </w:rPr>
      </w:pPr>
    </w:p>
    <w:p w:rsidR="00493F01" w:rsidRDefault="00493F01">
      <w:pPr>
        <w:spacing w:line="360" w:lineRule="exact"/>
        <w:rPr>
          <w:rFonts w:ascii="黑体" w:eastAsia="黑体"/>
          <w:b/>
          <w:i/>
          <w:sz w:val="24"/>
          <w:lang w:val="zh-CN"/>
        </w:rPr>
      </w:pPr>
    </w:p>
    <w:p w:rsidR="00493F01" w:rsidRDefault="00493F01">
      <w:pPr>
        <w:jc w:val="center"/>
        <w:rPr>
          <w:rFonts w:eastAsia="黑体"/>
          <w:b/>
          <w:bCs/>
          <w:sz w:val="32"/>
          <w:szCs w:val="32"/>
        </w:rPr>
      </w:pPr>
      <w:r>
        <w:rPr>
          <w:rFonts w:ascii="黑体" w:eastAsia="黑体" w:cs="黑体" w:hint="eastAsia"/>
          <w:b/>
          <w:bCs/>
          <w:sz w:val="32"/>
          <w:szCs w:val="32"/>
          <w:lang w:val="zh-CN"/>
        </w:rPr>
        <w:t>第四章附件</w:t>
      </w:r>
    </w:p>
    <w:p w:rsidR="00493F01" w:rsidRDefault="00493F01">
      <w:pPr>
        <w:rPr>
          <w:rFonts w:ascii="黑体" w:eastAsia="黑体" w:cs="黑体"/>
          <w:b/>
          <w:bCs/>
          <w:sz w:val="24"/>
          <w:lang w:val="zh-CN"/>
        </w:rPr>
      </w:pPr>
    </w:p>
    <w:p w:rsidR="00493F01" w:rsidRDefault="00493F01">
      <w:pPr>
        <w:rPr>
          <w:rFonts w:eastAsia="黑体"/>
          <w:b/>
          <w:bCs/>
          <w:sz w:val="24"/>
        </w:rPr>
      </w:pPr>
      <w:r>
        <w:rPr>
          <w:rFonts w:ascii="黑体" w:eastAsia="黑体" w:cs="黑体" w:hint="eastAsia"/>
          <w:b/>
          <w:bCs/>
          <w:sz w:val="24"/>
          <w:lang w:val="zh-CN"/>
        </w:rPr>
        <w:t>附件一：</w:t>
      </w:r>
    </w:p>
    <w:p w:rsidR="00493F01" w:rsidRDefault="00493F01">
      <w:pPr>
        <w:rPr>
          <w:rFonts w:eastAsia="黑体"/>
          <w:b/>
          <w:bCs/>
          <w:sz w:val="24"/>
        </w:rPr>
      </w:pPr>
    </w:p>
    <w:p w:rsidR="00493F01" w:rsidRDefault="00493F01">
      <w:pPr>
        <w:ind w:firstLine="723"/>
        <w:rPr>
          <w:rFonts w:ascii="黑体" w:eastAsia="黑体" w:cs="黑体"/>
          <w:b/>
          <w:bCs/>
          <w:sz w:val="24"/>
          <w:lang w:val="zh-CN"/>
        </w:rPr>
      </w:pPr>
      <w:r>
        <w:rPr>
          <w:rFonts w:ascii="黑体" w:eastAsia="黑体" w:cs="黑体" w:hint="eastAsia"/>
          <w:b/>
          <w:bCs/>
          <w:sz w:val="24"/>
          <w:lang w:val="zh-CN"/>
        </w:rPr>
        <w:t>响应文件包装袋封面标贴格式</w:t>
      </w:r>
    </w:p>
    <w:p w:rsidR="00493F01" w:rsidRDefault="00493F01">
      <w:pPr>
        <w:ind w:firstLine="723"/>
        <w:rPr>
          <w:rFonts w:eastAsia="黑体"/>
          <w:b/>
          <w:bCs/>
          <w:sz w:val="24"/>
        </w:rPr>
      </w:pPr>
    </w:p>
    <w:tbl>
      <w:tblPr>
        <w:tblW w:w="8584" w:type="dxa"/>
        <w:jc w:val="center"/>
        <w:tblLayout w:type="fixed"/>
        <w:tblLook w:val="00A0"/>
      </w:tblPr>
      <w:tblGrid>
        <w:gridCol w:w="8584"/>
      </w:tblGrid>
      <w:tr w:rsidR="00493F01">
        <w:trPr>
          <w:trHeight w:val="4167"/>
          <w:jc w:val="center"/>
        </w:trPr>
        <w:tc>
          <w:tcPr>
            <w:tcW w:w="8584" w:type="dxa"/>
            <w:tcBorders>
              <w:top w:val="double" w:sz="4" w:space="0" w:color="666699"/>
              <w:left w:val="double" w:sz="4" w:space="0" w:color="666699"/>
              <w:bottom w:val="double" w:sz="4" w:space="0" w:color="666699"/>
              <w:right w:val="double" w:sz="4" w:space="0" w:color="666699"/>
            </w:tcBorders>
            <w:shd w:val="clear" w:color="auto" w:fill="FCFEEA"/>
          </w:tcPr>
          <w:tbl>
            <w:tblPr>
              <w:tblW w:w="8584" w:type="dxa"/>
              <w:jc w:val="center"/>
              <w:tblBorders>
                <w:top w:val="dashDotStroked" w:sz="24" w:space="0" w:color="000080"/>
                <w:left w:val="dashDotStroked" w:sz="24" w:space="0" w:color="000080"/>
                <w:bottom w:val="dashDotStroked" w:sz="24" w:space="0" w:color="000080"/>
                <w:right w:val="dashDotStroked" w:sz="24" w:space="0" w:color="000080"/>
                <w:insideH w:val="dashDotStroked" w:sz="24" w:space="0" w:color="000080"/>
                <w:insideV w:val="dashDotStroked" w:sz="24" w:space="0" w:color="000080"/>
              </w:tblBorders>
              <w:tblLayout w:type="fixed"/>
              <w:tblLook w:val="00A0"/>
            </w:tblPr>
            <w:tblGrid>
              <w:gridCol w:w="8584"/>
            </w:tblGrid>
            <w:tr w:rsidR="00493F01">
              <w:trPr>
                <w:trHeight w:val="5137"/>
                <w:jc w:val="center"/>
              </w:trPr>
              <w:tc>
                <w:tcPr>
                  <w:tcW w:w="8584" w:type="dxa"/>
                  <w:tcBorders>
                    <w:top w:val="double" w:sz="4" w:space="0" w:color="666699"/>
                    <w:left w:val="double" w:sz="4" w:space="0" w:color="666699"/>
                    <w:bottom w:val="double" w:sz="4" w:space="0" w:color="666699"/>
                    <w:right w:val="double" w:sz="4" w:space="0" w:color="666699"/>
                  </w:tcBorders>
                  <w:shd w:val="clear" w:color="auto" w:fill="FCFEEA"/>
                </w:tcPr>
                <w:p w:rsidR="00493F01" w:rsidRDefault="00493F01">
                  <w:pPr>
                    <w:pStyle w:val="BodyText"/>
                    <w:jc w:val="center"/>
                    <w:rPr>
                      <w:rFonts w:ascii="宋体" w:cs="宋体"/>
                      <w:b/>
                      <w:bCs/>
                      <w:sz w:val="44"/>
                      <w:szCs w:val="44"/>
                    </w:rPr>
                  </w:pPr>
                  <w:r>
                    <w:rPr>
                      <w:rFonts w:ascii="宋体" w:cs="宋体" w:hint="eastAsia"/>
                      <w:b/>
                      <w:bCs/>
                      <w:sz w:val="44"/>
                      <w:szCs w:val="44"/>
                    </w:rPr>
                    <w:t>吉林省地方志编纂委员会</w:t>
                  </w:r>
                </w:p>
                <w:p w:rsidR="00493F01" w:rsidRDefault="00493F01">
                  <w:pPr>
                    <w:pStyle w:val="BodyText"/>
                    <w:jc w:val="center"/>
                    <w:rPr>
                      <w:rFonts w:ascii="宋体"/>
                      <w:b/>
                      <w:bCs/>
                      <w:sz w:val="44"/>
                      <w:szCs w:val="44"/>
                    </w:rPr>
                  </w:pPr>
                  <w:r>
                    <w:rPr>
                      <w:rFonts w:ascii="宋体" w:cs="宋体" w:hint="eastAsia"/>
                      <w:b/>
                      <w:bCs/>
                      <w:sz w:val="44"/>
                      <w:szCs w:val="44"/>
                    </w:rPr>
                    <w:t>采购项目响应文件</w:t>
                  </w:r>
                </w:p>
                <w:p w:rsidR="00493F01" w:rsidRDefault="00493F01">
                  <w:pPr>
                    <w:jc w:val="center"/>
                    <w:rPr>
                      <w:rFonts w:ascii="黑体" w:eastAsia="黑体"/>
                      <w:sz w:val="24"/>
                    </w:rPr>
                  </w:pPr>
                  <w:r>
                    <w:rPr>
                      <w:rFonts w:ascii="黑体" w:eastAsia="黑体" w:cs="黑体" w:hint="eastAsia"/>
                      <w:sz w:val="24"/>
                    </w:rPr>
                    <w:t>（封口处加盖供应商公章）</w:t>
                  </w:r>
                </w:p>
                <w:p w:rsidR="00493F01" w:rsidRDefault="00493F01">
                  <w:pPr>
                    <w:jc w:val="center"/>
                    <w:rPr>
                      <w:rFonts w:ascii="黑体" w:eastAsia="黑体"/>
                      <w:sz w:val="24"/>
                    </w:rPr>
                  </w:pPr>
                  <w:r>
                    <w:rPr>
                      <w:rFonts w:ascii="黑体" w:eastAsia="黑体" w:cs="黑体" w:hint="eastAsia"/>
                      <w:sz w:val="24"/>
                    </w:rPr>
                    <w:t>密封内容：响应文件正本</w:t>
                  </w:r>
                  <w:r>
                    <w:rPr>
                      <w:rFonts w:ascii="黑体" w:eastAsia="黑体" w:cs="黑体"/>
                      <w:sz w:val="24"/>
                    </w:rPr>
                    <w:t xml:space="preserve"> 1</w:t>
                  </w:r>
                  <w:r>
                    <w:rPr>
                      <w:rFonts w:ascii="黑体" w:eastAsia="黑体" w:cs="黑体" w:hint="eastAsia"/>
                      <w:sz w:val="24"/>
                    </w:rPr>
                    <w:t>份、副本</w:t>
                  </w:r>
                  <w:r>
                    <w:rPr>
                      <w:rFonts w:ascii="黑体" w:eastAsia="黑体" w:cs="黑体"/>
                      <w:sz w:val="24"/>
                    </w:rPr>
                    <w:t>4</w:t>
                  </w:r>
                  <w:r>
                    <w:rPr>
                      <w:rFonts w:ascii="黑体" w:eastAsia="黑体" w:cs="黑体" w:hint="eastAsia"/>
                      <w:sz w:val="24"/>
                    </w:rPr>
                    <w:t>份</w:t>
                  </w:r>
                </w:p>
                <w:p w:rsidR="00493F01" w:rsidRDefault="00493F01" w:rsidP="00493F01">
                  <w:pPr>
                    <w:ind w:firstLineChars="400" w:firstLine="31680"/>
                    <w:rPr>
                      <w:rFonts w:ascii="黑体" w:eastAsia="黑体" w:cs="黑体"/>
                      <w:sz w:val="24"/>
                      <w:u w:val="single"/>
                    </w:rPr>
                  </w:pPr>
                  <w:r>
                    <w:rPr>
                      <w:rFonts w:ascii="黑体" w:eastAsia="黑体" w:cs="黑体" w:hint="eastAsia"/>
                      <w:sz w:val="24"/>
                    </w:rPr>
                    <w:t>投</w:t>
                  </w:r>
                  <w:r>
                    <w:rPr>
                      <w:rFonts w:ascii="黑体" w:eastAsia="黑体" w:cs="黑体"/>
                      <w:sz w:val="24"/>
                    </w:rPr>
                    <w:t xml:space="preserve"> </w:t>
                  </w:r>
                  <w:r>
                    <w:rPr>
                      <w:rFonts w:ascii="黑体" w:eastAsia="黑体" w:cs="黑体" w:hint="eastAsia"/>
                      <w:sz w:val="24"/>
                    </w:rPr>
                    <w:t>标</w:t>
                  </w:r>
                  <w:r>
                    <w:rPr>
                      <w:rFonts w:ascii="黑体" w:eastAsia="黑体" w:cs="黑体"/>
                      <w:sz w:val="24"/>
                    </w:rPr>
                    <w:t xml:space="preserve"> </w:t>
                  </w:r>
                  <w:r>
                    <w:rPr>
                      <w:rFonts w:ascii="黑体" w:eastAsia="黑体" w:cs="黑体" w:hint="eastAsia"/>
                      <w:sz w:val="24"/>
                    </w:rPr>
                    <w:t>人：</w:t>
                  </w:r>
                </w:p>
                <w:p w:rsidR="00493F01" w:rsidRDefault="00493F01" w:rsidP="00493F01">
                  <w:pPr>
                    <w:ind w:firstLineChars="400" w:firstLine="31680"/>
                    <w:rPr>
                      <w:rFonts w:ascii="黑体" w:eastAsia="黑体" w:cs="黑体"/>
                      <w:sz w:val="24"/>
                      <w:u w:val="single"/>
                    </w:rPr>
                  </w:pPr>
                  <w:r>
                    <w:rPr>
                      <w:rFonts w:ascii="黑体" w:eastAsia="黑体" w:cs="黑体" w:hint="eastAsia"/>
                      <w:sz w:val="24"/>
                    </w:rPr>
                    <w:t>项目名称：</w:t>
                  </w:r>
                  <w:r>
                    <w:rPr>
                      <w:rFonts w:ascii="黑体" w:eastAsia="黑体" w:cs="黑体" w:hint="eastAsia"/>
                      <w:sz w:val="24"/>
                      <w:u w:val="single"/>
                    </w:rPr>
                    <w:t>吉林省地方志编纂委员会</w:t>
                  </w:r>
                  <w:r>
                    <w:rPr>
                      <w:rFonts w:ascii="黑体" w:eastAsia="黑体" w:cs="黑体"/>
                      <w:sz w:val="24"/>
                      <w:u w:val="single"/>
                    </w:rPr>
                    <w:t>2020</w:t>
                  </w:r>
                  <w:r>
                    <w:rPr>
                      <w:rFonts w:ascii="黑体" w:eastAsia="黑体" w:cs="黑体" w:hint="eastAsia"/>
                      <w:sz w:val="24"/>
                      <w:u w:val="single"/>
                    </w:rPr>
                    <w:t>年志鉴图书数据转换</w:t>
                  </w:r>
                </w:p>
                <w:p w:rsidR="00493F01" w:rsidRDefault="00493F01" w:rsidP="00493F01">
                  <w:pPr>
                    <w:ind w:firstLineChars="400" w:firstLine="31680"/>
                    <w:rPr>
                      <w:rFonts w:ascii="黑体" w:eastAsia="黑体" w:cs="黑体"/>
                      <w:sz w:val="24"/>
                      <w:u w:val="single"/>
                    </w:rPr>
                  </w:pPr>
                  <w:r>
                    <w:rPr>
                      <w:rFonts w:ascii="黑体" w:eastAsia="黑体" w:cs="黑体" w:hint="eastAsia"/>
                      <w:sz w:val="24"/>
                    </w:rPr>
                    <w:t>项目编号：</w:t>
                  </w:r>
                  <w:r>
                    <w:rPr>
                      <w:rFonts w:ascii="黑体" w:eastAsia="黑体" w:cs="黑体"/>
                      <w:sz w:val="24"/>
                      <w:u w:val="single"/>
                    </w:rPr>
                    <w:t>2020-07_XM_1</w:t>
                  </w:r>
                </w:p>
                <w:p w:rsidR="00493F01" w:rsidRDefault="00493F01" w:rsidP="00493F01">
                  <w:pPr>
                    <w:ind w:firstLineChars="400" w:firstLine="31680"/>
                    <w:rPr>
                      <w:rFonts w:ascii="黑体" w:eastAsia="黑体" w:cs="黑体"/>
                      <w:sz w:val="24"/>
                    </w:rPr>
                  </w:pPr>
                  <w:r>
                    <w:rPr>
                      <w:rFonts w:ascii="黑体" w:eastAsia="黑体" w:cs="黑体" w:hint="eastAsia"/>
                      <w:sz w:val="24"/>
                    </w:rPr>
                    <w:t>投标人地址：</w:t>
                  </w:r>
                </w:p>
                <w:p w:rsidR="00493F01" w:rsidRDefault="00493F01" w:rsidP="00493F01">
                  <w:pPr>
                    <w:ind w:firstLineChars="400" w:firstLine="31680"/>
                    <w:rPr>
                      <w:rFonts w:ascii="黑体" w:eastAsia="黑体" w:cs="黑体"/>
                      <w:sz w:val="24"/>
                      <w:u w:val="single"/>
                    </w:rPr>
                  </w:pPr>
                  <w:r>
                    <w:rPr>
                      <w:rFonts w:ascii="黑体" w:eastAsia="黑体" w:cs="黑体" w:hint="eastAsia"/>
                      <w:sz w:val="24"/>
                    </w:rPr>
                    <w:t>邮政编码：联系电话：</w:t>
                  </w:r>
                </w:p>
                <w:p w:rsidR="00493F01" w:rsidRDefault="00493F01">
                  <w:pPr>
                    <w:rPr>
                      <w:rFonts w:ascii="黑体" w:eastAsia="黑体"/>
                      <w:b/>
                      <w:bCs/>
                      <w:sz w:val="24"/>
                    </w:rPr>
                  </w:pPr>
                  <w:r>
                    <w:rPr>
                      <w:rFonts w:ascii="黑体" w:eastAsia="黑体" w:cs="黑体"/>
                      <w:b/>
                      <w:bCs/>
                      <w:sz w:val="24"/>
                    </w:rPr>
                    <w:t xml:space="preserve">        </w:t>
                  </w:r>
                  <w:r>
                    <w:rPr>
                      <w:rFonts w:ascii="黑体" w:eastAsia="黑体" w:cs="黑体" w:hint="eastAsia"/>
                      <w:b/>
                      <w:bCs/>
                      <w:sz w:val="24"/>
                    </w:rPr>
                    <w:t>在</w:t>
                  </w:r>
                  <w:r>
                    <w:rPr>
                      <w:rFonts w:ascii="黑体" w:eastAsia="黑体" w:cs="黑体"/>
                      <w:b/>
                      <w:bCs/>
                      <w:sz w:val="24"/>
                    </w:rPr>
                    <w:t xml:space="preserve">2020 </w:t>
                  </w:r>
                  <w:r>
                    <w:rPr>
                      <w:rFonts w:ascii="黑体" w:eastAsia="黑体" w:cs="黑体" w:hint="eastAsia"/>
                      <w:b/>
                      <w:bCs/>
                      <w:sz w:val="24"/>
                    </w:rPr>
                    <w:t>年</w:t>
                  </w:r>
                  <w:r>
                    <w:rPr>
                      <w:rFonts w:ascii="黑体" w:eastAsia="黑体" w:cs="黑体"/>
                      <w:b/>
                      <w:bCs/>
                      <w:sz w:val="24"/>
                    </w:rPr>
                    <w:t>7</w:t>
                  </w:r>
                  <w:r>
                    <w:rPr>
                      <w:rFonts w:ascii="黑体" w:eastAsia="黑体" w:cs="黑体" w:hint="eastAsia"/>
                      <w:b/>
                      <w:bCs/>
                      <w:sz w:val="24"/>
                    </w:rPr>
                    <w:t>月</w:t>
                  </w:r>
                  <w:r>
                    <w:rPr>
                      <w:rFonts w:ascii="黑体" w:eastAsia="黑体" w:cs="黑体"/>
                      <w:b/>
                      <w:bCs/>
                      <w:sz w:val="24"/>
                    </w:rPr>
                    <w:t>27</w:t>
                  </w:r>
                  <w:r>
                    <w:rPr>
                      <w:rFonts w:ascii="黑体" w:eastAsia="黑体" w:cs="黑体" w:hint="eastAsia"/>
                      <w:b/>
                      <w:bCs/>
                      <w:sz w:val="24"/>
                    </w:rPr>
                    <w:t>日</w:t>
                  </w:r>
                  <w:r>
                    <w:rPr>
                      <w:rFonts w:ascii="黑体" w:eastAsia="黑体" w:cs="黑体"/>
                      <w:b/>
                      <w:bCs/>
                      <w:sz w:val="24"/>
                      <w:u w:val="single"/>
                    </w:rPr>
                    <w:t>8</w:t>
                  </w:r>
                  <w:r>
                    <w:rPr>
                      <w:rFonts w:ascii="黑体" w:eastAsia="黑体" w:cs="黑体" w:hint="eastAsia"/>
                      <w:b/>
                      <w:bCs/>
                      <w:sz w:val="24"/>
                      <w:u w:val="single"/>
                    </w:rPr>
                    <w:t>：</w:t>
                  </w:r>
                  <w:r>
                    <w:rPr>
                      <w:rFonts w:ascii="黑体" w:eastAsia="黑体" w:cs="黑体"/>
                      <w:b/>
                      <w:bCs/>
                      <w:sz w:val="24"/>
                      <w:u w:val="single"/>
                    </w:rPr>
                    <w:t>30</w:t>
                  </w:r>
                  <w:r>
                    <w:rPr>
                      <w:rFonts w:ascii="黑体" w:eastAsia="黑体" w:cs="黑体" w:hint="eastAsia"/>
                      <w:b/>
                      <w:bCs/>
                      <w:sz w:val="24"/>
                      <w:u w:val="single"/>
                    </w:rPr>
                    <w:t xml:space="preserve">　</w:t>
                  </w:r>
                  <w:r>
                    <w:rPr>
                      <w:rFonts w:ascii="黑体" w:eastAsia="黑体" w:cs="黑体"/>
                      <w:b/>
                      <w:bCs/>
                      <w:sz w:val="24"/>
                      <w:u w:val="single"/>
                    </w:rPr>
                    <w:t xml:space="preserve">  -</w:t>
                  </w:r>
                  <w:r>
                    <w:rPr>
                      <w:rFonts w:ascii="黑体" w:eastAsia="黑体" w:cs="黑体" w:hint="eastAsia"/>
                      <w:b/>
                      <w:bCs/>
                      <w:sz w:val="24"/>
                      <w:u w:val="single"/>
                    </w:rPr>
                    <w:t xml:space="preserve">　</w:t>
                  </w:r>
                  <w:r>
                    <w:rPr>
                      <w:rFonts w:ascii="黑体" w:eastAsia="黑体" w:cs="黑体"/>
                      <w:b/>
                      <w:bCs/>
                      <w:sz w:val="24"/>
                      <w:u w:val="single"/>
                    </w:rPr>
                    <w:t xml:space="preserve">09 </w:t>
                  </w:r>
                  <w:r>
                    <w:rPr>
                      <w:rFonts w:ascii="黑体" w:eastAsia="黑体" w:cs="黑体" w:hint="eastAsia"/>
                      <w:b/>
                      <w:bCs/>
                      <w:sz w:val="24"/>
                      <w:u w:val="single"/>
                    </w:rPr>
                    <w:t>：</w:t>
                  </w:r>
                  <w:r>
                    <w:rPr>
                      <w:rFonts w:ascii="黑体" w:eastAsia="黑体" w:cs="黑体"/>
                      <w:b/>
                      <w:bCs/>
                      <w:sz w:val="24"/>
                      <w:u w:val="single"/>
                    </w:rPr>
                    <w:t xml:space="preserve">00  </w:t>
                  </w:r>
                  <w:r>
                    <w:rPr>
                      <w:rFonts w:ascii="黑体" w:eastAsia="黑体" w:cs="黑体" w:hint="eastAsia"/>
                      <w:b/>
                      <w:bCs/>
                      <w:sz w:val="24"/>
                    </w:rPr>
                    <w:t>时之间准时递交且不得启封</w:t>
                  </w:r>
                </w:p>
                <w:p w:rsidR="00493F01" w:rsidRDefault="00493F01" w:rsidP="00493F01">
                  <w:pPr>
                    <w:ind w:firstLineChars="394" w:firstLine="31680"/>
                    <w:rPr>
                      <w:rFonts w:ascii="黑体" w:eastAsia="黑体"/>
                      <w:b/>
                      <w:bCs/>
                    </w:rPr>
                  </w:pPr>
                  <w:r>
                    <w:rPr>
                      <w:rFonts w:ascii="黑体" w:eastAsia="黑体" w:cs="黑体" w:hint="eastAsia"/>
                      <w:b/>
                      <w:bCs/>
                      <w:sz w:val="24"/>
                    </w:rPr>
                    <w:t>递交地点：吉林省地方志编纂委员会会议室</w:t>
                  </w:r>
                  <w:r>
                    <w:rPr>
                      <w:rFonts w:ascii="黑体" w:eastAsia="黑体" w:cs="黑体"/>
                      <w:b/>
                      <w:bCs/>
                      <w:sz w:val="24"/>
                    </w:rPr>
                    <w:t xml:space="preserve"> </w:t>
                  </w:r>
                  <w:r>
                    <w:rPr>
                      <w:rFonts w:ascii="黑体" w:eastAsia="黑体" w:cs="黑体" w:hint="eastAsia"/>
                      <w:b/>
                      <w:bCs/>
                      <w:sz w:val="24"/>
                    </w:rPr>
                    <w:t>（长春市人民大街</w:t>
                  </w:r>
                  <w:r>
                    <w:rPr>
                      <w:rFonts w:ascii="黑体" w:eastAsia="黑体" w:cs="黑体"/>
                      <w:b/>
                      <w:bCs/>
                      <w:sz w:val="24"/>
                    </w:rPr>
                    <w:t>1486</w:t>
                  </w:r>
                  <w:r>
                    <w:rPr>
                      <w:rFonts w:ascii="黑体" w:eastAsia="黑体" w:cs="黑体" w:hint="eastAsia"/>
                      <w:b/>
                      <w:bCs/>
                      <w:sz w:val="24"/>
                    </w:rPr>
                    <w:t>号，省政府办公楼</w:t>
                  </w:r>
                  <w:r>
                    <w:rPr>
                      <w:rFonts w:ascii="黑体" w:eastAsia="黑体" w:cs="黑体"/>
                      <w:b/>
                      <w:bCs/>
                      <w:sz w:val="24"/>
                    </w:rPr>
                    <w:t>3</w:t>
                  </w:r>
                  <w:r>
                    <w:rPr>
                      <w:rFonts w:ascii="黑体" w:eastAsia="黑体" w:cs="黑体" w:hint="eastAsia"/>
                      <w:b/>
                      <w:bCs/>
                      <w:sz w:val="24"/>
                    </w:rPr>
                    <w:t>栋二楼</w:t>
                  </w:r>
                  <w:r>
                    <w:rPr>
                      <w:rFonts w:ascii="黑体" w:eastAsia="黑体" w:cs="黑体"/>
                      <w:b/>
                      <w:bCs/>
                      <w:sz w:val="24"/>
                    </w:rPr>
                    <w:t>215</w:t>
                  </w:r>
                  <w:r>
                    <w:rPr>
                      <w:rFonts w:ascii="黑体" w:eastAsia="黑体" w:cs="黑体" w:hint="eastAsia"/>
                      <w:b/>
                      <w:bCs/>
                      <w:sz w:val="24"/>
                    </w:rPr>
                    <w:t>室）</w:t>
                  </w:r>
                </w:p>
              </w:tc>
            </w:tr>
          </w:tbl>
          <w:p w:rsidR="00493F01" w:rsidRDefault="00493F01"/>
        </w:tc>
      </w:tr>
    </w:tbl>
    <w:p w:rsidR="00493F01" w:rsidRDefault="00493F01">
      <w:pPr>
        <w:rPr>
          <w:szCs w:val="30"/>
        </w:rPr>
      </w:pPr>
    </w:p>
    <w:p w:rsidR="00493F01" w:rsidRDefault="00493F01">
      <w:pPr>
        <w:rPr>
          <w:szCs w:val="30"/>
        </w:rPr>
      </w:pPr>
    </w:p>
    <w:p w:rsidR="00493F01" w:rsidRDefault="00493F01">
      <w:pPr>
        <w:rPr>
          <w:szCs w:val="30"/>
        </w:rPr>
      </w:pPr>
    </w:p>
    <w:p w:rsidR="00493F01" w:rsidRDefault="00493F01">
      <w:pPr>
        <w:rPr>
          <w:szCs w:val="30"/>
        </w:rPr>
      </w:pPr>
    </w:p>
    <w:p w:rsidR="00493F01" w:rsidRDefault="00493F01">
      <w:pPr>
        <w:rPr>
          <w:szCs w:val="30"/>
        </w:rPr>
      </w:pPr>
    </w:p>
    <w:p w:rsidR="00493F01" w:rsidRDefault="00493F01">
      <w:pPr>
        <w:rPr>
          <w:szCs w:val="30"/>
        </w:rPr>
      </w:pPr>
    </w:p>
    <w:p w:rsidR="00493F01" w:rsidRDefault="00493F01">
      <w:pPr>
        <w:rPr>
          <w:szCs w:val="30"/>
        </w:rPr>
      </w:pPr>
    </w:p>
    <w:p w:rsidR="00493F01" w:rsidRDefault="00493F01">
      <w:pPr>
        <w:rPr>
          <w:szCs w:val="30"/>
        </w:rPr>
      </w:pPr>
    </w:p>
    <w:p w:rsidR="00493F01" w:rsidRDefault="00493F01">
      <w:pPr>
        <w:rPr>
          <w:szCs w:val="30"/>
        </w:rPr>
      </w:pPr>
      <w:bookmarkStart w:id="1" w:name="_GoBack"/>
      <w:bookmarkEnd w:id="1"/>
    </w:p>
    <w:sectPr w:rsidR="00493F01" w:rsidSect="0080255A">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F01" w:rsidRDefault="00493F01" w:rsidP="0080255A">
      <w:r>
        <w:separator/>
      </w:r>
    </w:p>
  </w:endnote>
  <w:endnote w:type="continuationSeparator" w:id="0">
    <w:p w:rsidR="00493F01" w:rsidRDefault="00493F01" w:rsidP="008025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pperplate Gothic Bold">
    <w:altName w:val="Segoe Print"/>
    <w:panose1 w:val="00000000000000000000"/>
    <w:charset w:val="00"/>
    <w:family w:val="swiss"/>
    <w:notTrueType/>
    <w:pitch w:val="default"/>
    <w:sig w:usb0="00000003" w:usb1="00000000" w:usb2="00000000" w:usb3="00000000" w:csb0="00000001" w:csb1="00000000"/>
  </w:font>
  <w:font w:name="黑体">
    <w:altName w:val="um"/>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F01" w:rsidRDefault="00493F01">
    <w:pPr>
      <w:pStyle w:val="Footer"/>
      <w:jc w:val="center"/>
    </w:pPr>
    <w:fldSimple w:instr=" PAGE   \* MERGEFORMAT ">
      <w:r w:rsidRPr="005F0346">
        <w:rPr>
          <w:noProof/>
          <w:lang w:val="zh-CN"/>
        </w:rPr>
        <w:t>4</w:t>
      </w:r>
    </w:fldSimple>
  </w:p>
  <w:p w:rsidR="00493F01" w:rsidRDefault="00493F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F01" w:rsidRDefault="00493F01" w:rsidP="0080255A">
      <w:r>
        <w:separator/>
      </w:r>
    </w:p>
  </w:footnote>
  <w:footnote w:type="continuationSeparator" w:id="0">
    <w:p w:rsidR="00493F01" w:rsidRDefault="00493F01" w:rsidP="008025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2484A"/>
    <w:multiLevelType w:val="multilevel"/>
    <w:tmpl w:val="6FC2484A"/>
    <w:lvl w:ilvl="0">
      <w:start w:val="1"/>
      <w:numFmt w:val="japaneseCounting"/>
      <w:lvlText w:val="%1、"/>
      <w:lvlJc w:val="left"/>
      <w:pPr>
        <w:tabs>
          <w:tab w:val="left" w:pos="0"/>
        </w:tabs>
        <w:ind w:left="982" w:hanging="510"/>
      </w:pPr>
      <w:rPr>
        <w:rFonts w:cs="Times New Roman" w:hint="default"/>
      </w:rPr>
    </w:lvl>
    <w:lvl w:ilvl="1">
      <w:start w:val="1"/>
      <w:numFmt w:val="lowerLetter"/>
      <w:lvlText w:val="%2)"/>
      <w:lvlJc w:val="left"/>
      <w:pPr>
        <w:tabs>
          <w:tab w:val="left" w:pos="0"/>
        </w:tabs>
        <w:ind w:left="1312" w:hanging="420"/>
      </w:pPr>
      <w:rPr>
        <w:rFonts w:cs="Times New Roman"/>
      </w:rPr>
    </w:lvl>
    <w:lvl w:ilvl="2">
      <w:start w:val="1"/>
      <w:numFmt w:val="lowerRoman"/>
      <w:lvlText w:val="%3."/>
      <w:lvlJc w:val="right"/>
      <w:pPr>
        <w:tabs>
          <w:tab w:val="left" w:pos="0"/>
        </w:tabs>
        <w:ind w:left="1732" w:hanging="420"/>
      </w:pPr>
      <w:rPr>
        <w:rFonts w:cs="Times New Roman"/>
      </w:rPr>
    </w:lvl>
    <w:lvl w:ilvl="3">
      <w:start w:val="1"/>
      <w:numFmt w:val="decimal"/>
      <w:lvlText w:val="%4."/>
      <w:lvlJc w:val="left"/>
      <w:pPr>
        <w:tabs>
          <w:tab w:val="left" w:pos="0"/>
        </w:tabs>
        <w:ind w:left="2152" w:hanging="420"/>
      </w:pPr>
      <w:rPr>
        <w:rFonts w:cs="Times New Roman"/>
      </w:rPr>
    </w:lvl>
    <w:lvl w:ilvl="4">
      <w:start w:val="1"/>
      <w:numFmt w:val="lowerLetter"/>
      <w:lvlText w:val="%5)"/>
      <w:lvlJc w:val="left"/>
      <w:pPr>
        <w:tabs>
          <w:tab w:val="left" w:pos="0"/>
        </w:tabs>
        <w:ind w:left="2572" w:hanging="420"/>
      </w:pPr>
      <w:rPr>
        <w:rFonts w:cs="Times New Roman"/>
      </w:rPr>
    </w:lvl>
    <w:lvl w:ilvl="5">
      <w:start w:val="1"/>
      <w:numFmt w:val="lowerRoman"/>
      <w:lvlText w:val="%6."/>
      <w:lvlJc w:val="right"/>
      <w:pPr>
        <w:tabs>
          <w:tab w:val="left" w:pos="0"/>
        </w:tabs>
        <w:ind w:left="2992" w:hanging="420"/>
      </w:pPr>
      <w:rPr>
        <w:rFonts w:cs="Times New Roman"/>
      </w:rPr>
    </w:lvl>
    <w:lvl w:ilvl="6">
      <w:start w:val="1"/>
      <w:numFmt w:val="decimal"/>
      <w:lvlText w:val="%7."/>
      <w:lvlJc w:val="left"/>
      <w:pPr>
        <w:tabs>
          <w:tab w:val="left" w:pos="0"/>
        </w:tabs>
        <w:ind w:left="3412" w:hanging="420"/>
      </w:pPr>
      <w:rPr>
        <w:rFonts w:cs="Times New Roman"/>
      </w:rPr>
    </w:lvl>
    <w:lvl w:ilvl="7">
      <w:start w:val="1"/>
      <w:numFmt w:val="lowerLetter"/>
      <w:lvlText w:val="%8)"/>
      <w:lvlJc w:val="left"/>
      <w:pPr>
        <w:tabs>
          <w:tab w:val="left" w:pos="0"/>
        </w:tabs>
        <w:ind w:left="3832" w:hanging="420"/>
      </w:pPr>
      <w:rPr>
        <w:rFonts w:cs="Times New Roman"/>
      </w:rPr>
    </w:lvl>
    <w:lvl w:ilvl="8">
      <w:start w:val="1"/>
      <w:numFmt w:val="lowerRoman"/>
      <w:lvlText w:val="%9."/>
      <w:lvlJc w:val="right"/>
      <w:pPr>
        <w:tabs>
          <w:tab w:val="left" w:pos="0"/>
        </w:tabs>
        <w:ind w:left="4252"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39FD"/>
    <w:rsid w:val="001E4097"/>
    <w:rsid w:val="002E5227"/>
    <w:rsid w:val="004348C0"/>
    <w:rsid w:val="00493F01"/>
    <w:rsid w:val="004A3AE5"/>
    <w:rsid w:val="005A58E3"/>
    <w:rsid w:val="005F0346"/>
    <w:rsid w:val="006A39FD"/>
    <w:rsid w:val="0080255A"/>
    <w:rsid w:val="008E61AC"/>
    <w:rsid w:val="009D37F8"/>
    <w:rsid w:val="135D2CFA"/>
    <w:rsid w:val="4783496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0255A"/>
    <w:pPr>
      <w:widowControl w:val="0"/>
      <w:jc w:val="both"/>
    </w:pPr>
    <w:rPr>
      <w:szCs w:val="24"/>
    </w:rPr>
  </w:style>
  <w:style w:type="paragraph" w:styleId="Heading1">
    <w:name w:val="heading 1"/>
    <w:basedOn w:val="Normal"/>
    <w:next w:val="Normal"/>
    <w:link w:val="Heading1Char"/>
    <w:uiPriority w:val="99"/>
    <w:qFormat/>
    <w:rsid w:val="0080255A"/>
    <w:pPr>
      <w:keepNext/>
      <w:keepLines/>
      <w:spacing w:before="340" w:after="330" w:line="578" w:lineRule="auto"/>
      <w:outlineLvl w:val="0"/>
    </w:pPr>
    <w:rPr>
      <w:b/>
      <w:bCs/>
      <w:kern w:val="44"/>
      <w:sz w:val="44"/>
    </w:rPr>
  </w:style>
  <w:style w:type="paragraph" w:styleId="Heading2">
    <w:name w:val="heading 2"/>
    <w:basedOn w:val="Normal"/>
    <w:next w:val="Normal"/>
    <w:link w:val="Heading2Char"/>
    <w:uiPriority w:val="99"/>
    <w:qFormat/>
    <w:rsid w:val="0080255A"/>
    <w:pPr>
      <w:widowControl/>
      <w:spacing w:before="100" w:beforeAutospacing="1" w:after="100" w:afterAutospacing="1"/>
      <w:jc w:val="left"/>
      <w:outlineLvl w:val="1"/>
    </w:pPr>
    <w:rPr>
      <w:rFonts w:ascii="宋体" w:cs="宋体"/>
      <w:b/>
      <w:bCs/>
      <w:kern w:val="0"/>
      <w:sz w:val="36"/>
      <w:szCs w:val="36"/>
    </w:rPr>
  </w:style>
  <w:style w:type="paragraph" w:styleId="Heading3">
    <w:name w:val="heading 3"/>
    <w:basedOn w:val="Normal"/>
    <w:next w:val="Normal"/>
    <w:link w:val="Heading3Char"/>
    <w:uiPriority w:val="99"/>
    <w:qFormat/>
    <w:rsid w:val="0080255A"/>
    <w:pPr>
      <w:keepNext/>
      <w:keepLines/>
      <w:spacing w:before="260" w:after="260" w:line="415" w:lineRule="auto"/>
      <w:outlineLvl w:val="2"/>
    </w:pPr>
    <w:rPr>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EFA"/>
    <w:rPr>
      <w:b/>
      <w:bCs/>
      <w:kern w:val="44"/>
      <w:sz w:val="44"/>
      <w:szCs w:val="44"/>
    </w:rPr>
  </w:style>
  <w:style w:type="character" w:customStyle="1" w:styleId="Heading2Char">
    <w:name w:val="Heading 2 Char"/>
    <w:basedOn w:val="DefaultParagraphFont"/>
    <w:link w:val="Heading2"/>
    <w:uiPriority w:val="9"/>
    <w:semiHidden/>
    <w:rsid w:val="00D46EFA"/>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semiHidden/>
    <w:rsid w:val="00D46EFA"/>
    <w:rPr>
      <w:b/>
      <w:bCs/>
      <w:sz w:val="32"/>
      <w:szCs w:val="32"/>
    </w:rPr>
  </w:style>
  <w:style w:type="paragraph" w:styleId="BodyText">
    <w:name w:val="Body Text"/>
    <w:basedOn w:val="Normal"/>
    <w:link w:val="BodyTextChar"/>
    <w:uiPriority w:val="99"/>
    <w:rsid w:val="0080255A"/>
    <w:pPr>
      <w:autoSpaceDE w:val="0"/>
      <w:autoSpaceDN w:val="0"/>
      <w:adjustRightInd w:val="0"/>
      <w:spacing w:after="120"/>
      <w:jc w:val="left"/>
    </w:pPr>
    <w:rPr>
      <w:rFonts w:ascii="Copperplate Gothic Bold" w:hAnsi="Copperplate Gothic Bold"/>
      <w:kern w:val="0"/>
      <w:sz w:val="28"/>
      <w:szCs w:val="28"/>
    </w:rPr>
  </w:style>
  <w:style w:type="character" w:customStyle="1" w:styleId="BodyTextChar">
    <w:name w:val="Body Text Char"/>
    <w:basedOn w:val="DefaultParagraphFont"/>
    <w:link w:val="BodyText"/>
    <w:uiPriority w:val="99"/>
    <w:semiHidden/>
    <w:rsid w:val="00D46EFA"/>
    <w:rPr>
      <w:szCs w:val="24"/>
    </w:rPr>
  </w:style>
  <w:style w:type="paragraph" w:styleId="Footer">
    <w:name w:val="footer"/>
    <w:basedOn w:val="Normal"/>
    <w:link w:val="FooterChar"/>
    <w:uiPriority w:val="99"/>
    <w:rsid w:val="0080255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D46EFA"/>
    <w:rPr>
      <w:sz w:val="18"/>
      <w:szCs w:val="18"/>
    </w:rPr>
  </w:style>
  <w:style w:type="paragraph" w:styleId="Header">
    <w:name w:val="header"/>
    <w:basedOn w:val="Normal"/>
    <w:link w:val="HeaderChar"/>
    <w:uiPriority w:val="99"/>
    <w:rsid w:val="0080255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D46EFA"/>
    <w:rPr>
      <w:sz w:val="18"/>
      <w:szCs w:val="18"/>
    </w:rPr>
  </w:style>
  <w:style w:type="paragraph" w:styleId="NormalWeb">
    <w:name w:val="Normal (Web)"/>
    <w:basedOn w:val="Normal"/>
    <w:uiPriority w:val="99"/>
    <w:rsid w:val="0080255A"/>
    <w:pPr>
      <w:widowControl/>
      <w:spacing w:before="100" w:beforeAutospacing="1" w:after="100" w:afterAutospacing="1"/>
      <w:jc w:val="left"/>
    </w:pPr>
    <w:rPr>
      <w:rFonts w:ascii="宋体" w:cs="宋体"/>
      <w:kern w:val="0"/>
      <w:sz w:val="24"/>
    </w:rPr>
  </w:style>
  <w:style w:type="character" w:styleId="Hyperlink">
    <w:name w:val="Hyperlink"/>
    <w:basedOn w:val="DefaultParagraphFont"/>
    <w:uiPriority w:val="99"/>
    <w:rsid w:val="0080255A"/>
    <w:rPr>
      <w:rFonts w:cs="Times New Roman"/>
      <w:color w:val="0000FF"/>
      <w:u w:val="single"/>
    </w:rPr>
  </w:style>
  <w:style w:type="character" w:customStyle="1" w:styleId="apple-converted-space">
    <w:name w:val="apple-converted-space"/>
    <w:basedOn w:val="DefaultParagraphFont"/>
    <w:uiPriority w:val="99"/>
    <w:rsid w:val="0080255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11</Pages>
  <Words>1403</Words>
  <Characters>7998</Characters>
  <Application>Microsoft Office Outlook</Application>
  <DocSecurity>0</DocSecurity>
  <Lines>0</Lines>
  <Paragraphs>0</Paragraphs>
  <ScaleCrop>false</ScaleCrop>
  <Company>jlsdfz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yys</cp:lastModifiedBy>
  <cp:revision>10</cp:revision>
  <cp:lastPrinted>2019-05-24T02:59:00Z</cp:lastPrinted>
  <dcterms:created xsi:type="dcterms:W3CDTF">2019-05-27T15:29:00Z</dcterms:created>
  <dcterms:modified xsi:type="dcterms:W3CDTF">2020-07-21T15:01:00Z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